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A73" w:rsidRPr="00B34FA1" w:rsidRDefault="00BD6A73" w:rsidP="00BD6A73">
      <w:pPr>
        <w:pStyle w:val="Antrat2"/>
        <w:spacing w:before="0" w:after="0" w:line="240" w:lineRule="auto"/>
        <w:jc w:val="center"/>
        <w:rPr>
          <w:rFonts w:ascii="Times New Roman" w:hAnsi="Times New Roman"/>
          <w:bCs w:val="0"/>
          <w:i w:val="0"/>
          <w:iCs w:val="0"/>
          <w:sz w:val="22"/>
          <w:szCs w:val="24"/>
          <w:lang w:val="lt-LT"/>
        </w:rPr>
      </w:pPr>
      <w:r>
        <w:rPr>
          <w:b w:val="0"/>
          <w:noProof/>
          <w:snapToGrid/>
          <w:lang w:val="lt-LT" w:eastAsia="lt-LT"/>
        </w:rPr>
        <w:drawing>
          <wp:inline distT="0" distB="0" distL="0" distR="0" wp14:anchorId="0B4FA6F2" wp14:editId="09C44CA9">
            <wp:extent cx="219075"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B34FA1">
        <w:rPr>
          <w:rFonts w:ascii="Times New Roman" w:hAnsi="Times New Roman"/>
          <w:i w:val="0"/>
          <w:sz w:val="22"/>
          <w:lang w:val="lt-LT"/>
        </w:rPr>
        <w:t>Pakuotės lapelis:</w:t>
      </w:r>
      <w:r w:rsidRPr="00B34FA1">
        <w:rPr>
          <w:rFonts w:ascii="Times New Roman" w:hAnsi="Times New Roman"/>
          <w:bCs w:val="0"/>
          <w:i w:val="0"/>
          <w:iCs w:val="0"/>
          <w:sz w:val="22"/>
          <w:szCs w:val="24"/>
          <w:lang w:val="lt-LT"/>
        </w:rPr>
        <w:t xml:space="preserve"> </w:t>
      </w:r>
      <w:r>
        <w:rPr>
          <w:rFonts w:ascii="Times New Roman" w:hAnsi="Times New Roman"/>
          <w:i w:val="0"/>
          <w:sz w:val="22"/>
          <w:lang w:val="lt-LT"/>
        </w:rPr>
        <w:t xml:space="preserve">informacija </w:t>
      </w:r>
      <w:r w:rsidRPr="00B34FA1">
        <w:rPr>
          <w:rFonts w:ascii="Times New Roman" w:hAnsi="Times New Roman"/>
          <w:i w:val="0"/>
          <w:sz w:val="22"/>
          <w:lang w:val="lt-LT"/>
        </w:rPr>
        <w:t>pacientui</w:t>
      </w:r>
    </w:p>
    <w:p w:rsidR="00BD6A73" w:rsidRPr="00B34FA1" w:rsidRDefault="00BD6A73" w:rsidP="00BD6A73">
      <w:pPr>
        <w:numPr>
          <w:ilvl w:val="12"/>
          <w:numId w:val="0"/>
        </w:numPr>
        <w:shd w:val="clear" w:color="auto" w:fill="FFFFFF"/>
        <w:tabs>
          <w:tab w:val="clear" w:pos="567"/>
        </w:tabs>
        <w:spacing w:line="240" w:lineRule="auto"/>
        <w:jc w:val="center"/>
        <w:rPr>
          <w:szCs w:val="24"/>
          <w:lang w:val="lt-LT"/>
        </w:rPr>
      </w:pPr>
    </w:p>
    <w:p w:rsidR="00BD6A73" w:rsidRPr="00CC5F7C" w:rsidRDefault="00BD6A73" w:rsidP="00BD6A73">
      <w:pPr>
        <w:tabs>
          <w:tab w:val="left" w:pos="708"/>
        </w:tabs>
        <w:suppressAutoHyphens/>
        <w:jc w:val="center"/>
        <w:rPr>
          <w:rFonts w:eastAsia="SimSun"/>
          <w:b/>
          <w:snapToGrid/>
          <w:lang w:val="lt-LT" w:eastAsia="zh-CN"/>
        </w:rPr>
      </w:pPr>
      <w:r w:rsidRPr="00CC5F7C">
        <w:rPr>
          <w:rFonts w:eastAsia="SimSun"/>
          <w:b/>
          <w:snapToGrid/>
          <w:lang w:val="et-EE" w:eastAsia="zh-CN"/>
        </w:rPr>
        <w:t>FLUOROCHOLINE</w:t>
      </w:r>
      <w:r w:rsidRPr="00CC5F7C">
        <w:rPr>
          <w:rFonts w:eastAsia="SimSun"/>
          <w:b/>
          <w:snapToGrid/>
          <w:lang w:val="lt-LT" w:eastAsia="zh-CN"/>
        </w:rPr>
        <w:t xml:space="preserve"> (</w:t>
      </w:r>
      <w:r w:rsidRPr="00CC5F7C">
        <w:rPr>
          <w:rFonts w:eastAsia="SimSun"/>
          <w:b/>
          <w:snapToGrid/>
          <w:vertAlign w:val="superscript"/>
          <w:lang w:val="lt-LT" w:eastAsia="zh-CN"/>
        </w:rPr>
        <w:t>18</w:t>
      </w:r>
      <w:r w:rsidRPr="00CC5F7C">
        <w:rPr>
          <w:rFonts w:eastAsia="SimSun"/>
          <w:b/>
          <w:snapToGrid/>
          <w:lang w:val="lt-LT" w:eastAsia="zh-CN"/>
        </w:rPr>
        <w:t>F) SYNEKTIK 1 </w:t>
      </w:r>
      <w:proofErr w:type="spellStart"/>
      <w:r w:rsidRPr="00CC5F7C">
        <w:rPr>
          <w:rFonts w:eastAsia="SimSun"/>
          <w:b/>
          <w:snapToGrid/>
          <w:lang w:val="lt-LT" w:eastAsia="zh-CN"/>
        </w:rPr>
        <w:t>GBq</w:t>
      </w:r>
      <w:proofErr w:type="spellEnd"/>
      <w:r w:rsidRPr="00CC5F7C">
        <w:rPr>
          <w:rFonts w:eastAsia="SimSun"/>
          <w:b/>
          <w:snapToGrid/>
          <w:lang w:val="lt-LT" w:eastAsia="zh-CN"/>
        </w:rPr>
        <w:t>/m</w:t>
      </w:r>
      <w:r>
        <w:rPr>
          <w:rFonts w:eastAsia="SimSun"/>
          <w:b/>
          <w:snapToGrid/>
          <w:lang w:val="lt-LT" w:eastAsia="zh-CN"/>
        </w:rPr>
        <w:t>l</w:t>
      </w:r>
      <w:r w:rsidRPr="00CC5F7C">
        <w:rPr>
          <w:rFonts w:eastAsia="SimSun"/>
          <w:b/>
          <w:snapToGrid/>
          <w:lang w:val="lt-LT" w:eastAsia="zh-CN"/>
        </w:rPr>
        <w:t xml:space="preserve"> injekcinis tirpalas</w:t>
      </w:r>
    </w:p>
    <w:p w:rsidR="00BD6A73" w:rsidRDefault="00BD6A73" w:rsidP="00BD6A73">
      <w:pPr>
        <w:tabs>
          <w:tab w:val="clear" w:pos="567"/>
        </w:tabs>
        <w:spacing w:line="240" w:lineRule="auto"/>
        <w:jc w:val="center"/>
        <w:rPr>
          <w:rFonts w:eastAsia="SimSun"/>
          <w:snapToGrid/>
          <w:lang w:val="lt-LT" w:eastAsia="zh-CN"/>
        </w:rPr>
      </w:pPr>
      <w:proofErr w:type="spellStart"/>
      <w:r w:rsidRPr="00CC5F7C">
        <w:rPr>
          <w:rFonts w:eastAsia="SimSun"/>
          <w:snapToGrid/>
          <w:lang w:val="lt-LT" w:eastAsia="zh-CN"/>
        </w:rPr>
        <w:t>fluorocholino</w:t>
      </w:r>
      <w:proofErr w:type="spellEnd"/>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F) chloridas</w:t>
      </w:r>
    </w:p>
    <w:p w:rsidR="00BD6A73" w:rsidRPr="002253E8" w:rsidRDefault="00BD6A73" w:rsidP="00BD6A73">
      <w:pPr>
        <w:tabs>
          <w:tab w:val="clear" w:pos="567"/>
        </w:tabs>
        <w:spacing w:line="240" w:lineRule="auto"/>
        <w:jc w:val="center"/>
        <w:rPr>
          <w:szCs w:val="24"/>
          <w:lang w:val="lt-LT"/>
        </w:rPr>
      </w:pPr>
    </w:p>
    <w:p w:rsidR="00BD6A73" w:rsidRPr="002253E8" w:rsidRDefault="00BD6A73" w:rsidP="00BD6A73">
      <w:pPr>
        <w:tabs>
          <w:tab w:val="clear" w:pos="567"/>
        </w:tabs>
        <w:spacing w:line="240" w:lineRule="auto"/>
        <w:rPr>
          <w:szCs w:val="24"/>
          <w:lang w:val="lt-LT"/>
        </w:rPr>
      </w:pPr>
    </w:p>
    <w:p w:rsidR="00BD6A73" w:rsidRPr="00B34FA1" w:rsidRDefault="00BD6A73" w:rsidP="00BD6A73">
      <w:pPr>
        <w:tabs>
          <w:tab w:val="clear" w:pos="567"/>
        </w:tabs>
        <w:suppressAutoHyphens/>
        <w:spacing w:line="240" w:lineRule="auto"/>
        <w:ind w:left="142" w:hanging="142"/>
        <w:rPr>
          <w:szCs w:val="24"/>
          <w:lang w:val="lt-LT"/>
        </w:rPr>
      </w:pPr>
      <w:r w:rsidRPr="00B34FA1">
        <w:rPr>
          <w:b/>
          <w:noProof/>
          <w:szCs w:val="24"/>
          <w:lang w:val="lt-LT"/>
        </w:rPr>
        <w:t>Atidžiai perskaitykite visą šį lapelį, prieš pradėdami vartoti vaistą, nes jame pateikiama Jums svarbi informacija.</w:t>
      </w:r>
    </w:p>
    <w:p w:rsidR="00BD6A73" w:rsidRPr="00CC5F7C" w:rsidRDefault="00BD6A73" w:rsidP="00BD6A73">
      <w:pPr>
        <w:numPr>
          <w:ilvl w:val="0"/>
          <w:numId w:val="1"/>
        </w:numPr>
        <w:tabs>
          <w:tab w:val="clear" w:pos="567"/>
        </w:tabs>
        <w:spacing w:line="240" w:lineRule="auto"/>
        <w:ind w:right="-2"/>
        <w:rPr>
          <w:noProof/>
          <w:szCs w:val="24"/>
          <w:lang w:val="lt-LT"/>
        </w:rPr>
      </w:pPr>
      <w:r w:rsidRPr="00CC5F7C">
        <w:rPr>
          <w:noProof/>
          <w:szCs w:val="24"/>
          <w:lang w:val="lt-LT"/>
        </w:rPr>
        <w:t>Neišmeskite šio lapelio, nes vėl gali prireikti jį perskaityti.</w:t>
      </w:r>
    </w:p>
    <w:p w:rsidR="00BD6A73" w:rsidRPr="00CC5F7C" w:rsidRDefault="00BD6A73" w:rsidP="00BD6A73">
      <w:pPr>
        <w:numPr>
          <w:ilvl w:val="0"/>
          <w:numId w:val="1"/>
        </w:numPr>
        <w:tabs>
          <w:tab w:val="clear" w:pos="567"/>
        </w:tabs>
        <w:spacing w:line="240" w:lineRule="auto"/>
        <w:ind w:right="-2"/>
        <w:rPr>
          <w:noProof/>
          <w:szCs w:val="24"/>
          <w:lang w:val="lt-LT"/>
        </w:rPr>
      </w:pPr>
      <w:r w:rsidRPr="00CC5F7C">
        <w:rPr>
          <w:noProof/>
          <w:szCs w:val="24"/>
          <w:lang w:val="lt-LT"/>
        </w:rPr>
        <w:t>Jeigu kiltų daugiau klausimų, kreipkitės į branduolinės medicinos gydytoją, kuris prižiūrės, kaip atliekama procedūra.</w:t>
      </w:r>
    </w:p>
    <w:p w:rsidR="00BD6A73" w:rsidRPr="00CC5F7C" w:rsidRDefault="00BD6A73" w:rsidP="00BD6A73">
      <w:pPr>
        <w:numPr>
          <w:ilvl w:val="0"/>
          <w:numId w:val="1"/>
        </w:numPr>
        <w:tabs>
          <w:tab w:val="clear" w:pos="567"/>
        </w:tabs>
        <w:spacing w:line="240" w:lineRule="auto"/>
        <w:ind w:right="-2"/>
        <w:rPr>
          <w:noProof/>
          <w:szCs w:val="24"/>
          <w:lang w:val="lt-LT"/>
        </w:rPr>
      </w:pPr>
      <w:r w:rsidRPr="00CC5F7C">
        <w:rPr>
          <w:noProof/>
          <w:szCs w:val="24"/>
          <w:lang w:val="lt-LT"/>
        </w:rPr>
        <w:t>Jeigu pasireiškė šalutinis poveikis (net jeigu jis šiame lapelyje nenurodytas), kreipkitės į branduolinės medicinos gydytoją. Žr. 4 skyrių.</w:t>
      </w:r>
    </w:p>
    <w:p w:rsidR="00BD6A73" w:rsidRPr="00B34FA1" w:rsidRDefault="00BD6A73" w:rsidP="00BD6A73">
      <w:pPr>
        <w:tabs>
          <w:tab w:val="clear" w:pos="567"/>
        </w:tabs>
        <w:spacing w:line="240" w:lineRule="auto"/>
        <w:ind w:right="-2"/>
        <w:rPr>
          <w:szCs w:val="24"/>
          <w:lang w:val="lt-LT"/>
        </w:rPr>
      </w:pPr>
    </w:p>
    <w:p w:rsidR="00BD6A73" w:rsidRPr="00CC5F7C" w:rsidRDefault="00BD6A73" w:rsidP="00BD6A73">
      <w:pPr>
        <w:keepNext/>
        <w:jc w:val="both"/>
        <w:outlineLvl w:val="3"/>
        <w:rPr>
          <w:rFonts w:eastAsia="SimSun"/>
          <w:b/>
          <w:snapToGrid/>
          <w:lang w:val="lt-LT"/>
        </w:rPr>
      </w:pPr>
      <w:r w:rsidRPr="00CC5F7C">
        <w:rPr>
          <w:rFonts w:eastAsia="SimSun"/>
          <w:b/>
          <w:snapToGrid/>
          <w:lang w:val="lt-LT"/>
        </w:rPr>
        <w:t>Apie ką rašoma šiame lapelyje?</w:t>
      </w:r>
    </w:p>
    <w:p w:rsidR="00BD6A73" w:rsidRPr="00CC5F7C" w:rsidRDefault="00BD6A73" w:rsidP="00BD6A73">
      <w:pPr>
        <w:numPr>
          <w:ilvl w:val="12"/>
          <w:numId w:val="0"/>
        </w:numPr>
        <w:tabs>
          <w:tab w:val="clear" w:pos="567"/>
        </w:tabs>
        <w:spacing w:line="240" w:lineRule="auto"/>
        <w:ind w:left="567" w:right="-29" w:hanging="567"/>
        <w:jc w:val="both"/>
        <w:rPr>
          <w:rFonts w:eastAsia="SimSun"/>
          <w:snapToGrid/>
          <w:szCs w:val="22"/>
          <w:lang w:val="lt-LT" w:eastAsia="zh-CN"/>
        </w:rPr>
      </w:pPr>
      <w:r w:rsidRPr="00CC5F7C">
        <w:rPr>
          <w:rFonts w:eastAsia="SimSun"/>
          <w:snapToGrid/>
          <w:lang w:val="lt-LT" w:eastAsia="zh-CN"/>
        </w:rPr>
        <w:t>1.</w:t>
      </w:r>
      <w:r w:rsidRPr="00CC5F7C">
        <w:rPr>
          <w:rFonts w:eastAsia="SimSun"/>
          <w:snapToGrid/>
          <w:lang w:val="lt-LT" w:eastAsia="zh-CN"/>
        </w:rPr>
        <w:tab/>
        <w:t xml:space="preserve">Kas yra </w:t>
      </w:r>
      <w:r w:rsidRPr="00CC5F7C">
        <w:rPr>
          <w:rFonts w:eastAsia="SimSun"/>
          <w:snapToGrid/>
          <w:lang w:val="et-EE" w:eastAsia="zh-CN"/>
        </w:rPr>
        <w:t>FLUOROCHOLINE</w:t>
      </w:r>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F) SYNEKTIK ir kam jis vartojamas</w:t>
      </w:r>
    </w:p>
    <w:p w:rsidR="00BD6A73" w:rsidRPr="00CC5F7C" w:rsidRDefault="00BD6A73" w:rsidP="00BD6A73">
      <w:pPr>
        <w:numPr>
          <w:ilvl w:val="12"/>
          <w:numId w:val="0"/>
        </w:numPr>
        <w:tabs>
          <w:tab w:val="clear" w:pos="567"/>
        </w:tabs>
        <w:spacing w:line="240" w:lineRule="auto"/>
        <w:ind w:left="567" w:right="-29" w:hanging="567"/>
        <w:jc w:val="both"/>
        <w:rPr>
          <w:rFonts w:eastAsia="SimSun"/>
          <w:snapToGrid/>
          <w:szCs w:val="22"/>
          <w:lang w:val="lt-LT" w:eastAsia="zh-CN"/>
        </w:rPr>
      </w:pPr>
      <w:r w:rsidRPr="00CC5F7C">
        <w:rPr>
          <w:rFonts w:eastAsia="SimSun"/>
          <w:snapToGrid/>
          <w:lang w:val="lt-LT" w:eastAsia="zh-CN"/>
        </w:rPr>
        <w:t>2.</w:t>
      </w:r>
      <w:r w:rsidRPr="00CC5F7C">
        <w:rPr>
          <w:rFonts w:eastAsia="SimSun"/>
          <w:snapToGrid/>
          <w:lang w:val="lt-LT" w:eastAsia="zh-CN"/>
        </w:rPr>
        <w:tab/>
        <w:t>Kas žinotina prieš vartojant FLUOROCHOLINO (</w:t>
      </w:r>
      <w:r w:rsidRPr="00CC5F7C">
        <w:rPr>
          <w:rFonts w:eastAsia="SimSun"/>
          <w:snapToGrid/>
          <w:vertAlign w:val="superscript"/>
          <w:lang w:val="lt-LT" w:eastAsia="zh-CN"/>
        </w:rPr>
        <w:t>18</w:t>
      </w:r>
      <w:r w:rsidRPr="00CC5F7C">
        <w:rPr>
          <w:rFonts w:eastAsia="SimSun"/>
          <w:snapToGrid/>
          <w:lang w:val="lt-LT" w:eastAsia="zh-CN"/>
        </w:rPr>
        <w:t xml:space="preserve">F) SYNEKTIK </w:t>
      </w:r>
    </w:p>
    <w:p w:rsidR="00BD6A73" w:rsidRPr="00CC5F7C" w:rsidRDefault="00BD6A73" w:rsidP="00BD6A73">
      <w:pPr>
        <w:numPr>
          <w:ilvl w:val="12"/>
          <w:numId w:val="0"/>
        </w:numPr>
        <w:tabs>
          <w:tab w:val="clear" w:pos="567"/>
        </w:tabs>
        <w:spacing w:line="240" w:lineRule="auto"/>
        <w:ind w:left="567" w:right="-29" w:hanging="567"/>
        <w:jc w:val="both"/>
        <w:rPr>
          <w:rFonts w:eastAsia="SimSun"/>
          <w:snapToGrid/>
          <w:szCs w:val="22"/>
          <w:lang w:val="lt-LT" w:eastAsia="zh-CN"/>
        </w:rPr>
      </w:pPr>
      <w:r w:rsidRPr="00CC5F7C">
        <w:rPr>
          <w:rFonts w:eastAsia="SimSun"/>
          <w:snapToGrid/>
          <w:lang w:val="lt-LT" w:eastAsia="zh-CN"/>
        </w:rPr>
        <w:t>3.</w:t>
      </w:r>
      <w:r w:rsidRPr="00CC5F7C">
        <w:rPr>
          <w:rFonts w:eastAsia="SimSun"/>
          <w:snapToGrid/>
          <w:lang w:val="lt-LT" w:eastAsia="zh-CN"/>
        </w:rPr>
        <w:tab/>
        <w:t xml:space="preserve">Kaip vartoti </w:t>
      </w:r>
      <w:r w:rsidRPr="00CC5F7C">
        <w:rPr>
          <w:rFonts w:eastAsia="SimSun"/>
          <w:snapToGrid/>
          <w:lang w:val="et-EE" w:eastAsia="zh-CN"/>
        </w:rPr>
        <w:t xml:space="preserve">FLUOROCHOLINE </w:t>
      </w:r>
      <w:r w:rsidRPr="00CC5F7C">
        <w:rPr>
          <w:rFonts w:eastAsia="SimSun"/>
          <w:snapToGrid/>
          <w:lang w:val="lt-LT" w:eastAsia="zh-CN"/>
        </w:rPr>
        <w:t>(</w:t>
      </w:r>
      <w:r w:rsidRPr="00CC5F7C">
        <w:rPr>
          <w:rFonts w:eastAsia="SimSun"/>
          <w:snapToGrid/>
          <w:vertAlign w:val="superscript"/>
          <w:lang w:val="lt-LT" w:eastAsia="zh-CN"/>
        </w:rPr>
        <w:t>18</w:t>
      </w:r>
      <w:r w:rsidRPr="00CC5F7C">
        <w:rPr>
          <w:rFonts w:eastAsia="SimSun"/>
          <w:snapToGrid/>
          <w:lang w:val="lt-LT" w:eastAsia="zh-CN"/>
        </w:rPr>
        <w:t xml:space="preserve">F) SYNEKTIK </w:t>
      </w:r>
    </w:p>
    <w:p w:rsidR="00BD6A73" w:rsidRPr="00CC5F7C" w:rsidRDefault="00BD6A73" w:rsidP="00BD6A73">
      <w:pPr>
        <w:numPr>
          <w:ilvl w:val="12"/>
          <w:numId w:val="0"/>
        </w:numPr>
        <w:tabs>
          <w:tab w:val="clear" w:pos="567"/>
        </w:tabs>
        <w:spacing w:line="240" w:lineRule="auto"/>
        <w:ind w:left="567" w:right="-29" w:hanging="567"/>
        <w:jc w:val="both"/>
        <w:rPr>
          <w:rFonts w:eastAsia="SimSun"/>
          <w:snapToGrid/>
          <w:lang w:val="lt-LT" w:eastAsia="zh-CN"/>
        </w:rPr>
      </w:pPr>
      <w:r w:rsidRPr="00CC5F7C">
        <w:rPr>
          <w:rFonts w:eastAsia="SimSun"/>
          <w:snapToGrid/>
          <w:lang w:val="lt-LT" w:eastAsia="zh-CN"/>
        </w:rPr>
        <w:t>4.</w:t>
      </w:r>
      <w:r w:rsidRPr="00CC5F7C">
        <w:rPr>
          <w:rFonts w:eastAsia="SimSun"/>
          <w:snapToGrid/>
          <w:lang w:val="lt-LT" w:eastAsia="zh-CN"/>
        </w:rPr>
        <w:tab/>
        <w:t>Galimas šalutinis poveikis</w:t>
      </w:r>
    </w:p>
    <w:p w:rsidR="00BD6A73" w:rsidRPr="00CC5F7C" w:rsidRDefault="00BD6A73" w:rsidP="00BD6A73">
      <w:pPr>
        <w:numPr>
          <w:ilvl w:val="12"/>
          <w:numId w:val="0"/>
        </w:numPr>
        <w:tabs>
          <w:tab w:val="clear" w:pos="567"/>
        </w:tabs>
        <w:spacing w:line="240" w:lineRule="auto"/>
        <w:ind w:left="567" w:right="-29" w:hanging="567"/>
        <w:jc w:val="both"/>
        <w:rPr>
          <w:rFonts w:eastAsia="SimSun"/>
          <w:snapToGrid/>
          <w:szCs w:val="22"/>
          <w:lang w:val="lt-LT" w:eastAsia="zh-CN"/>
        </w:rPr>
      </w:pPr>
      <w:r w:rsidRPr="00CC5F7C">
        <w:rPr>
          <w:rFonts w:eastAsia="SimSun"/>
          <w:snapToGrid/>
          <w:szCs w:val="22"/>
          <w:lang w:val="lt-LT" w:eastAsia="zh-CN"/>
        </w:rPr>
        <w:t>5.</w:t>
      </w:r>
      <w:r w:rsidRPr="00CC5F7C">
        <w:rPr>
          <w:rFonts w:eastAsia="SimSun"/>
          <w:snapToGrid/>
          <w:szCs w:val="22"/>
          <w:lang w:val="lt-LT" w:eastAsia="zh-CN"/>
        </w:rPr>
        <w:tab/>
        <w:t xml:space="preserve">Kaip laikyti </w:t>
      </w:r>
      <w:r w:rsidRPr="00CC5F7C">
        <w:rPr>
          <w:rFonts w:eastAsia="SimSun"/>
          <w:snapToGrid/>
          <w:lang w:val="et-EE" w:eastAsia="zh-CN"/>
        </w:rPr>
        <w:t>FLUOROCHOLINE</w:t>
      </w:r>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 xml:space="preserve">F) SYNEKTIK </w:t>
      </w:r>
    </w:p>
    <w:p w:rsidR="00BD6A73" w:rsidRPr="00CC5F7C" w:rsidRDefault="00BD6A73" w:rsidP="00BD6A73">
      <w:pPr>
        <w:tabs>
          <w:tab w:val="clear" w:pos="567"/>
        </w:tabs>
        <w:spacing w:line="240" w:lineRule="auto"/>
        <w:ind w:left="567" w:right="-29" w:hanging="567"/>
        <w:jc w:val="both"/>
        <w:rPr>
          <w:rFonts w:eastAsia="SimSun"/>
          <w:snapToGrid/>
          <w:szCs w:val="22"/>
          <w:lang w:val="lt-LT" w:eastAsia="zh-CN"/>
        </w:rPr>
      </w:pPr>
      <w:r w:rsidRPr="00CC5F7C">
        <w:rPr>
          <w:rFonts w:eastAsia="SimSun"/>
          <w:snapToGrid/>
          <w:lang w:val="lt-LT" w:eastAsia="zh-CN"/>
        </w:rPr>
        <w:t>6.</w:t>
      </w:r>
      <w:r w:rsidRPr="00CC5F7C">
        <w:rPr>
          <w:rFonts w:eastAsia="SimSun"/>
          <w:snapToGrid/>
          <w:lang w:val="lt-LT" w:eastAsia="zh-CN"/>
        </w:rPr>
        <w:tab/>
        <w:t xml:space="preserve">Pakuotės turinys ir kita informacija </w:t>
      </w:r>
    </w:p>
    <w:p w:rsidR="00BD6A73" w:rsidRPr="00B34FA1" w:rsidRDefault="00BD6A73" w:rsidP="00BD6A73">
      <w:pPr>
        <w:numPr>
          <w:ilvl w:val="12"/>
          <w:numId w:val="0"/>
        </w:numPr>
        <w:tabs>
          <w:tab w:val="clear" w:pos="567"/>
        </w:tabs>
        <w:spacing w:line="240" w:lineRule="auto"/>
        <w:ind w:right="-2"/>
        <w:rPr>
          <w:szCs w:val="24"/>
          <w:lang w:val="lt-LT"/>
        </w:rPr>
      </w:pPr>
    </w:p>
    <w:p w:rsidR="00BD6A73" w:rsidRPr="00B34FA1" w:rsidRDefault="00BD6A73" w:rsidP="00BD6A73">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r w:rsidRPr="00696BD8">
        <w:rPr>
          <w:rFonts w:ascii="Times New Roman" w:hAnsi="Times New Roman"/>
          <w:sz w:val="22"/>
          <w:lang w:val="lt-LT"/>
        </w:rPr>
        <w:t>FLUOROCHOLINE (</w:t>
      </w:r>
      <w:r w:rsidRPr="002253E8">
        <w:rPr>
          <w:rFonts w:ascii="Times New Roman" w:hAnsi="Times New Roman"/>
          <w:sz w:val="22"/>
          <w:vertAlign w:val="superscript"/>
          <w:lang w:val="lt-LT"/>
        </w:rPr>
        <w:t>18</w:t>
      </w:r>
      <w:r w:rsidRPr="00696BD8">
        <w:rPr>
          <w:rFonts w:ascii="Times New Roman" w:hAnsi="Times New Roman"/>
          <w:sz w:val="22"/>
          <w:lang w:val="lt-LT"/>
        </w:rPr>
        <w:t xml:space="preserve">F) SYNEKTIK </w:t>
      </w:r>
      <w:r w:rsidRPr="00B34FA1">
        <w:rPr>
          <w:rFonts w:ascii="Times New Roman" w:hAnsi="Times New Roman"/>
          <w:sz w:val="22"/>
          <w:lang w:val="lt-LT"/>
        </w:rPr>
        <w:t>ir kam jis vartojamas</w:t>
      </w:r>
    </w:p>
    <w:p w:rsidR="00BD6A73" w:rsidRPr="00B34FA1" w:rsidRDefault="00BD6A73" w:rsidP="00BD6A73">
      <w:pPr>
        <w:numPr>
          <w:ilvl w:val="12"/>
          <w:numId w:val="0"/>
        </w:numPr>
        <w:tabs>
          <w:tab w:val="clear" w:pos="567"/>
        </w:tabs>
        <w:spacing w:line="240" w:lineRule="auto"/>
        <w:ind w:right="-2"/>
        <w:rPr>
          <w:szCs w:val="24"/>
          <w:lang w:val="lt-LT"/>
        </w:rPr>
      </w:pPr>
    </w:p>
    <w:p w:rsidR="00BD6A73" w:rsidRPr="00CC5F7C" w:rsidRDefault="00BD6A73" w:rsidP="00BD6A73">
      <w:pPr>
        <w:tabs>
          <w:tab w:val="left" w:pos="708"/>
        </w:tabs>
        <w:rPr>
          <w:rFonts w:eastAsia="SimSun"/>
          <w:snapToGrid/>
          <w:szCs w:val="22"/>
          <w:lang w:val="lt-LT" w:eastAsia="zh-CN"/>
        </w:rPr>
      </w:pPr>
      <w:r w:rsidRPr="00CC5F7C">
        <w:rPr>
          <w:rFonts w:eastAsia="SimSun"/>
          <w:snapToGrid/>
          <w:lang w:val="lt-LT" w:eastAsia="zh-CN"/>
        </w:rPr>
        <w:t>Šis radioaktyvus vaistas vartojamas tik diagnostiniams pozitronų emisijos tomografijos (PET) tyrimams atlikti ir sušvirkščiamas prieš atliekant šį tyrimą.</w:t>
      </w:r>
    </w:p>
    <w:p w:rsidR="00BD6A73" w:rsidRPr="00CC5F7C" w:rsidRDefault="00BD6A73" w:rsidP="00BD6A73">
      <w:pPr>
        <w:tabs>
          <w:tab w:val="left" w:pos="708"/>
        </w:tabs>
        <w:rPr>
          <w:rFonts w:eastAsia="SimSun"/>
          <w:snapToGrid/>
          <w:szCs w:val="22"/>
          <w:lang w:val="lt-LT" w:eastAsia="zh-CN"/>
        </w:rPr>
      </w:pPr>
    </w:p>
    <w:p w:rsidR="00BD6A73" w:rsidRDefault="00BD6A73" w:rsidP="00BD6A73">
      <w:pPr>
        <w:tabs>
          <w:tab w:val="left" w:pos="708"/>
        </w:tabs>
        <w:rPr>
          <w:rFonts w:eastAsia="SimSun"/>
          <w:snapToGrid/>
          <w:lang w:val="lt-LT" w:eastAsia="zh-CN"/>
        </w:rPr>
      </w:pPr>
      <w:r>
        <w:rPr>
          <w:rFonts w:eastAsia="SimSun"/>
          <w:snapToGrid/>
          <w:lang w:val="lt-LT" w:eastAsia="zh-CN"/>
        </w:rPr>
        <w:t>Toliau paminėtos indikacijos</w:t>
      </w:r>
      <w:r w:rsidRPr="00DD5A85">
        <w:rPr>
          <w:rFonts w:eastAsia="SimSun"/>
          <w:snapToGrid/>
          <w:lang w:val="lt-LT" w:eastAsia="zh-CN"/>
        </w:rPr>
        <w:t xml:space="preserve"> PET </w:t>
      </w:r>
      <w:r>
        <w:rPr>
          <w:rFonts w:eastAsia="SimSun"/>
          <w:snapToGrid/>
          <w:lang w:val="lt-LT" w:eastAsia="zh-CN"/>
        </w:rPr>
        <w:t>sušvirkščiant</w:t>
      </w:r>
      <w:r w:rsidRPr="00DD5A85">
        <w:rPr>
          <w:rFonts w:eastAsia="SimSun"/>
          <w:snapToGrid/>
          <w:lang w:val="lt-LT" w:eastAsia="zh-CN"/>
        </w:rPr>
        <w:t xml:space="preserve"> </w:t>
      </w:r>
      <w:r w:rsidRPr="00696BD8">
        <w:rPr>
          <w:lang w:val="lt-LT"/>
        </w:rPr>
        <w:t>FLUOROCHOLINE (</w:t>
      </w:r>
      <w:r w:rsidRPr="002253E8">
        <w:rPr>
          <w:vertAlign w:val="superscript"/>
          <w:lang w:val="lt-LT"/>
        </w:rPr>
        <w:t>18</w:t>
      </w:r>
      <w:r w:rsidRPr="00696BD8">
        <w:rPr>
          <w:lang w:val="lt-LT"/>
        </w:rPr>
        <w:t xml:space="preserve">F) SYNEKTIK </w:t>
      </w:r>
      <w:r>
        <w:rPr>
          <w:lang w:val="lt-LT"/>
        </w:rPr>
        <w:t>buvo pakankamai dokumentuotos: p</w:t>
      </w:r>
      <w:r w:rsidRPr="00DD5A85">
        <w:rPr>
          <w:rFonts w:eastAsia="SimSun"/>
          <w:snapToGrid/>
          <w:lang w:val="lt-LT" w:eastAsia="zh-CN"/>
        </w:rPr>
        <w:t>rostat</w:t>
      </w:r>
      <w:r>
        <w:rPr>
          <w:rFonts w:eastAsia="SimSun"/>
          <w:snapToGrid/>
          <w:lang w:val="lt-LT" w:eastAsia="zh-CN"/>
        </w:rPr>
        <w:t xml:space="preserve">os vėžys ir kepenų ląstelių </w:t>
      </w:r>
      <w:proofErr w:type="spellStart"/>
      <w:r>
        <w:rPr>
          <w:rFonts w:eastAsia="SimSun"/>
          <w:snapToGrid/>
          <w:lang w:val="lt-LT" w:eastAsia="zh-CN"/>
        </w:rPr>
        <w:t>karcinoma</w:t>
      </w:r>
      <w:proofErr w:type="spellEnd"/>
      <w:r w:rsidRPr="00DD5A85">
        <w:rPr>
          <w:rFonts w:eastAsia="SimSun"/>
          <w:snapToGrid/>
          <w:lang w:val="lt-LT" w:eastAsia="zh-CN"/>
        </w:rPr>
        <w:t>.</w:t>
      </w:r>
    </w:p>
    <w:p w:rsidR="00BD6A73" w:rsidRDefault="00BD6A73" w:rsidP="00BD6A73">
      <w:pPr>
        <w:tabs>
          <w:tab w:val="left" w:pos="708"/>
        </w:tabs>
        <w:rPr>
          <w:rFonts w:eastAsia="SimSun"/>
          <w:snapToGrid/>
          <w:lang w:val="lt-LT" w:eastAsia="zh-CN"/>
        </w:rPr>
      </w:pPr>
    </w:p>
    <w:p w:rsidR="00BD6A73" w:rsidRPr="00CC5F7C" w:rsidRDefault="00BD6A73" w:rsidP="00BD6A73">
      <w:pPr>
        <w:tabs>
          <w:tab w:val="left" w:pos="708"/>
        </w:tabs>
        <w:rPr>
          <w:rFonts w:eastAsia="SimSun"/>
          <w:snapToGrid/>
          <w:szCs w:val="22"/>
          <w:lang w:val="lt-LT" w:eastAsia="zh-CN"/>
        </w:rPr>
      </w:pPr>
      <w:r w:rsidRPr="00CC5F7C">
        <w:rPr>
          <w:rFonts w:eastAsia="SimSun"/>
          <w:snapToGrid/>
          <w:lang w:val="lt-LT" w:eastAsia="zh-CN"/>
        </w:rPr>
        <w:t xml:space="preserve">Radioaktyvioji </w:t>
      </w:r>
      <w:r w:rsidRPr="00CC5F7C">
        <w:rPr>
          <w:rFonts w:eastAsia="SimSun"/>
          <w:snapToGrid/>
          <w:lang w:val="et-EE" w:eastAsia="zh-CN"/>
        </w:rPr>
        <w:t xml:space="preserve">FLUOROCHOLINE </w:t>
      </w:r>
      <w:r w:rsidRPr="00CC5F7C">
        <w:rPr>
          <w:rFonts w:eastAsia="SimSun"/>
          <w:snapToGrid/>
          <w:lang w:val="lt-LT" w:eastAsia="zh-CN"/>
        </w:rPr>
        <w:t>(</w:t>
      </w:r>
      <w:r w:rsidRPr="00CC5F7C">
        <w:rPr>
          <w:rFonts w:eastAsia="SimSun"/>
          <w:snapToGrid/>
          <w:vertAlign w:val="superscript"/>
          <w:lang w:val="lt-LT" w:eastAsia="zh-CN"/>
        </w:rPr>
        <w:t>18</w:t>
      </w:r>
      <w:r w:rsidRPr="00CC5F7C">
        <w:rPr>
          <w:rFonts w:eastAsia="SimSun"/>
          <w:snapToGrid/>
          <w:lang w:val="lt-LT" w:eastAsia="zh-CN"/>
        </w:rPr>
        <w:t>F) SYNEKTIK medžiaga teikia galimybę atvaizduoti padidėjusį natūralios medžiagos – cholino – susikaupimą tam tikruose organuose ar audiniuose, t. y. aptikti šią medžiagą atliekant PET ir pateikti gautą vaizdą.</w:t>
      </w:r>
    </w:p>
    <w:p w:rsidR="00BD6A73" w:rsidRPr="00CC5F7C" w:rsidRDefault="00BD6A73" w:rsidP="00BD6A73">
      <w:pPr>
        <w:tabs>
          <w:tab w:val="left" w:pos="708"/>
        </w:tabs>
        <w:rPr>
          <w:rFonts w:eastAsia="SimSun"/>
          <w:snapToGrid/>
          <w:szCs w:val="22"/>
          <w:lang w:val="lt-LT" w:eastAsia="zh-CN"/>
        </w:rPr>
      </w:pPr>
    </w:p>
    <w:p w:rsidR="00BD6A73" w:rsidRDefault="00BD6A73" w:rsidP="00BD6A73">
      <w:pPr>
        <w:tabs>
          <w:tab w:val="left" w:pos="708"/>
        </w:tabs>
        <w:rPr>
          <w:rFonts w:eastAsia="SimSun"/>
          <w:snapToGrid/>
          <w:lang w:val="lt-LT" w:eastAsia="zh-CN"/>
        </w:rPr>
      </w:pPr>
      <w:r w:rsidRPr="00CC5F7C">
        <w:rPr>
          <w:rFonts w:eastAsia="SimSun"/>
          <w:snapToGrid/>
          <w:lang w:val="lt-LT" w:eastAsia="zh-CN"/>
        </w:rPr>
        <w:t>Pozitronų emisijos tomografija yra branduolinėje medicinoje naudojamas vaizdų gavimo metodas, kuriuo atvaizduojami gyvų organizmų skerspjūviai. Naudojant šį metodą reikia nedidelio kiekio radioaktyvaus vaisto, teikiančio galimybę gauti kiekybinius ir tikslius organizme vykstančių specifinių medžiagų apykaitos procesų vaizdus. Tyrimas atliekamas norint padėti nuspręsti, kaip gydyti nuo varginančių arba įtariamų ligų.</w:t>
      </w:r>
    </w:p>
    <w:p w:rsidR="00BD6A73" w:rsidRDefault="00BD6A73" w:rsidP="00BD6A73">
      <w:pPr>
        <w:tabs>
          <w:tab w:val="left" w:pos="708"/>
        </w:tabs>
        <w:rPr>
          <w:rFonts w:eastAsia="SimSun"/>
          <w:snapToGrid/>
          <w:lang w:val="lt-LT" w:eastAsia="zh-CN"/>
        </w:rPr>
      </w:pPr>
    </w:p>
    <w:p w:rsidR="00BD6A73" w:rsidRDefault="00BD6A73" w:rsidP="00BD6A73">
      <w:pPr>
        <w:tabs>
          <w:tab w:val="left" w:pos="708"/>
        </w:tabs>
        <w:rPr>
          <w:rFonts w:eastAsia="SimSun"/>
          <w:snapToGrid/>
          <w:szCs w:val="22"/>
          <w:lang w:val="lt-LT" w:eastAsia="zh-CN"/>
        </w:rPr>
      </w:pPr>
      <w:r w:rsidRPr="00696BD8">
        <w:rPr>
          <w:lang w:val="lt-LT"/>
        </w:rPr>
        <w:t>FLUOROCHOLINE (</w:t>
      </w:r>
      <w:r w:rsidRPr="002253E8">
        <w:rPr>
          <w:vertAlign w:val="superscript"/>
          <w:lang w:val="lt-LT"/>
        </w:rPr>
        <w:t>18</w:t>
      </w:r>
      <w:r w:rsidRPr="00696BD8">
        <w:rPr>
          <w:lang w:val="lt-LT"/>
        </w:rPr>
        <w:t xml:space="preserve">F) SYNEKTIK </w:t>
      </w:r>
      <w:r>
        <w:rPr>
          <w:lang w:val="lt-LT"/>
        </w:rPr>
        <w:t xml:space="preserve">vartojimas yra susijęs su ekspozicija nedidele radioaktyvumo doze. Jūsų gydytojas ir branduolinės medicinos gydytojas apsvarstys, ar klinikinė procedūros nauda vartojant </w:t>
      </w:r>
      <w:proofErr w:type="spellStart"/>
      <w:r>
        <w:rPr>
          <w:lang w:val="lt-LT"/>
        </w:rPr>
        <w:t>radiofarmacinį</w:t>
      </w:r>
      <w:proofErr w:type="spellEnd"/>
      <w:r>
        <w:rPr>
          <w:lang w:val="lt-LT"/>
        </w:rPr>
        <w:t xml:space="preserve"> preparatą viršija su radiacija susijusią riziką</w:t>
      </w:r>
      <w:r w:rsidRPr="00164FEB">
        <w:rPr>
          <w:rFonts w:eastAsia="SimSun"/>
          <w:snapToGrid/>
          <w:szCs w:val="22"/>
          <w:lang w:val="lt-LT" w:eastAsia="zh-CN"/>
        </w:rPr>
        <w:t>.</w:t>
      </w:r>
    </w:p>
    <w:p w:rsidR="00BD6A73" w:rsidRPr="00CC5F7C" w:rsidRDefault="00BD6A73" w:rsidP="00BD6A73">
      <w:pPr>
        <w:tabs>
          <w:tab w:val="left" w:pos="708"/>
        </w:tabs>
        <w:rPr>
          <w:rFonts w:eastAsia="SimSun"/>
          <w:snapToGrid/>
          <w:szCs w:val="22"/>
          <w:lang w:val="lt-LT" w:eastAsia="zh-CN"/>
        </w:rPr>
      </w:pPr>
    </w:p>
    <w:p w:rsidR="00BD6A73" w:rsidRPr="00B34FA1" w:rsidRDefault="00BD6A73" w:rsidP="00BD6A73">
      <w:pPr>
        <w:numPr>
          <w:ilvl w:val="12"/>
          <w:numId w:val="0"/>
        </w:numPr>
        <w:tabs>
          <w:tab w:val="clear" w:pos="567"/>
        </w:tabs>
        <w:spacing w:line="240" w:lineRule="auto"/>
        <w:ind w:right="-2"/>
        <w:rPr>
          <w:szCs w:val="24"/>
          <w:lang w:val="lt-LT"/>
        </w:rPr>
      </w:pPr>
    </w:p>
    <w:p w:rsidR="00BD6A73" w:rsidRPr="00B34FA1" w:rsidRDefault="00BD6A73" w:rsidP="00BD6A73">
      <w:pPr>
        <w:pStyle w:val="Antrat4"/>
        <w:jc w:val="left"/>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r w:rsidRPr="00696BD8">
        <w:rPr>
          <w:rFonts w:ascii="Times New Roman" w:hAnsi="Times New Roman"/>
          <w:sz w:val="22"/>
          <w:lang w:val="lt-LT"/>
        </w:rPr>
        <w:t>FLUOROCHOLINE (</w:t>
      </w:r>
      <w:r w:rsidRPr="002253E8">
        <w:rPr>
          <w:rFonts w:ascii="Times New Roman" w:hAnsi="Times New Roman"/>
          <w:sz w:val="22"/>
          <w:vertAlign w:val="superscript"/>
          <w:lang w:val="lt-LT"/>
        </w:rPr>
        <w:t>18</w:t>
      </w:r>
      <w:r w:rsidRPr="00696BD8">
        <w:rPr>
          <w:rFonts w:ascii="Times New Roman" w:hAnsi="Times New Roman"/>
          <w:sz w:val="22"/>
          <w:lang w:val="lt-LT"/>
        </w:rPr>
        <w:t>F) SYNEKTIK</w:t>
      </w:r>
    </w:p>
    <w:p w:rsidR="00BD6A73" w:rsidRPr="00B34FA1" w:rsidRDefault="00BD6A73" w:rsidP="00BD6A73">
      <w:pPr>
        <w:numPr>
          <w:ilvl w:val="12"/>
          <w:numId w:val="0"/>
        </w:numPr>
        <w:tabs>
          <w:tab w:val="clear" w:pos="567"/>
        </w:tabs>
        <w:spacing w:line="240" w:lineRule="auto"/>
        <w:ind w:right="-2"/>
        <w:rPr>
          <w:szCs w:val="24"/>
          <w:lang w:val="lt-LT"/>
        </w:rPr>
      </w:pPr>
    </w:p>
    <w:p w:rsidR="00BD6A73" w:rsidRPr="00CC5F7C" w:rsidRDefault="00BD6A73" w:rsidP="00BD6A73">
      <w:pPr>
        <w:numPr>
          <w:ilvl w:val="12"/>
          <w:numId w:val="0"/>
        </w:numPr>
        <w:tabs>
          <w:tab w:val="clear" w:pos="567"/>
        </w:tabs>
        <w:spacing w:line="240" w:lineRule="auto"/>
        <w:outlineLvl w:val="0"/>
        <w:rPr>
          <w:rFonts w:eastAsia="SimSun"/>
          <w:snapToGrid/>
          <w:szCs w:val="22"/>
          <w:lang w:val="lt-LT" w:eastAsia="zh-CN"/>
        </w:rPr>
      </w:pPr>
      <w:r w:rsidRPr="00CC5F7C">
        <w:rPr>
          <w:rFonts w:eastAsia="SimSun"/>
          <w:b/>
          <w:snapToGrid/>
          <w:lang w:val="et-EE" w:eastAsia="zh-CN"/>
        </w:rPr>
        <w:t>FLUOROCHOLINE</w:t>
      </w:r>
      <w:r w:rsidRPr="00CC5F7C">
        <w:rPr>
          <w:rFonts w:eastAsia="SimSun"/>
          <w:b/>
          <w:snapToGrid/>
          <w:lang w:val="lt-LT" w:eastAsia="zh-CN"/>
        </w:rPr>
        <w:t xml:space="preserve"> (</w:t>
      </w:r>
      <w:r w:rsidRPr="00CC5F7C">
        <w:rPr>
          <w:rFonts w:eastAsia="SimSun"/>
          <w:b/>
          <w:snapToGrid/>
          <w:vertAlign w:val="superscript"/>
          <w:lang w:val="lt-LT" w:eastAsia="zh-CN"/>
        </w:rPr>
        <w:t>18</w:t>
      </w:r>
      <w:r w:rsidRPr="00CC5F7C">
        <w:rPr>
          <w:rFonts w:eastAsia="SimSun"/>
          <w:b/>
          <w:snapToGrid/>
          <w:lang w:val="lt-LT" w:eastAsia="zh-CN"/>
        </w:rPr>
        <w:t xml:space="preserve">F) SYNEKTIK </w:t>
      </w:r>
      <w:r w:rsidRPr="00CC5F7C">
        <w:rPr>
          <w:rFonts w:ascii="Times New Roman Gras" w:eastAsia="SimSun" w:hAnsi="Times New Roman Gras"/>
          <w:b/>
          <w:snapToGrid/>
          <w:lang w:val="lt-LT" w:eastAsia="zh-CN"/>
        </w:rPr>
        <w:t xml:space="preserve">vartoti </w:t>
      </w:r>
      <w:r>
        <w:rPr>
          <w:rFonts w:ascii="Times New Roman Gras" w:eastAsia="SimSun" w:hAnsi="Times New Roman Gras"/>
          <w:b/>
          <w:snapToGrid/>
          <w:lang w:val="lt-LT" w:eastAsia="zh-CN"/>
        </w:rPr>
        <w:t>draudžiama</w:t>
      </w:r>
      <w:r w:rsidRPr="00CC5F7C">
        <w:rPr>
          <w:rFonts w:ascii="Times New Roman Gras" w:eastAsia="SimSun" w:hAnsi="Times New Roman Gras"/>
          <w:b/>
          <w:snapToGrid/>
          <w:lang w:val="lt-LT" w:eastAsia="zh-CN"/>
        </w:rPr>
        <w:t>:</w:t>
      </w:r>
    </w:p>
    <w:p w:rsidR="00BD6A73" w:rsidRPr="00CC5F7C" w:rsidRDefault="00BD6A73" w:rsidP="00BD6A73">
      <w:pPr>
        <w:numPr>
          <w:ilvl w:val="12"/>
          <w:numId w:val="0"/>
        </w:numPr>
        <w:tabs>
          <w:tab w:val="clear" w:pos="567"/>
        </w:tabs>
        <w:spacing w:line="240" w:lineRule="auto"/>
        <w:ind w:left="567" w:hanging="567"/>
        <w:rPr>
          <w:rFonts w:eastAsia="SimSun"/>
          <w:snapToGrid/>
          <w:szCs w:val="22"/>
          <w:lang w:val="lt-LT" w:eastAsia="zh-CN"/>
        </w:rPr>
      </w:pPr>
      <w:r w:rsidRPr="00CC5F7C">
        <w:rPr>
          <w:rFonts w:eastAsia="SimSun"/>
          <w:snapToGrid/>
          <w:lang w:val="lt-LT" w:eastAsia="zh-CN"/>
        </w:rPr>
        <w:t>–</w:t>
      </w:r>
      <w:r w:rsidRPr="00CC5F7C">
        <w:rPr>
          <w:rFonts w:eastAsia="SimSun"/>
          <w:snapToGrid/>
          <w:lang w:val="lt-LT" w:eastAsia="zh-CN"/>
        </w:rPr>
        <w:tab/>
        <w:t xml:space="preserve">jeigu yra alergija </w:t>
      </w:r>
      <w:proofErr w:type="spellStart"/>
      <w:r w:rsidRPr="00CC5F7C">
        <w:rPr>
          <w:rFonts w:eastAsia="SimSun"/>
          <w:snapToGrid/>
          <w:lang w:val="lt-LT" w:eastAsia="zh-CN"/>
        </w:rPr>
        <w:t>fluorocholino</w:t>
      </w:r>
      <w:proofErr w:type="spellEnd"/>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 xml:space="preserve">F) chloridui arba bet kuriai pagalbinei šio vaisto medžiagai </w:t>
      </w:r>
      <w:r w:rsidRPr="00CC5F7C">
        <w:rPr>
          <w:szCs w:val="22"/>
          <w:lang w:val="lt-LT"/>
        </w:rPr>
        <w:t>(jos išvardytos 6 skyriuje)</w:t>
      </w:r>
      <w:r w:rsidRPr="00CC5F7C">
        <w:rPr>
          <w:rFonts w:eastAsia="SimSun"/>
          <w:snapToGrid/>
          <w:lang w:val="lt-LT" w:eastAsia="zh-CN"/>
        </w:rPr>
        <w:t>;</w:t>
      </w:r>
    </w:p>
    <w:p w:rsidR="00BD6A73" w:rsidRPr="00CC5F7C" w:rsidRDefault="00BD6A73" w:rsidP="00BD6A73">
      <w:pPr>
        <w:numPr>
          <w:ilvl w:val="12"/>
          <w:numId w:val="0"/>
        </w:numPr>
        <w:spacing w:line="240" w:lineRule="auto"/>
        <w:rPr>
          <w:rFonts w:eastAsia="SimSun"/>
          <w:snapToGrid/>
          <w:szCs w:val="22"/>
          <w:lang w:val="lt-LT" w:eastAsia="zh-CN"/>
        </w:rPr>
      </w:pPr>
      <w:r w:rsidRPr="00CC5F7C">
        <w:rPr>
          <w:rFonts w:eastAsia="SimSun"/>
          <w:snapToGrid/>
          <w:lang w:val="lt-LT" w:eastAsia="zh-CN"/>
        </w:rPr>
        <w:t>–</w:t>
      </w:r>
      <w:r w:rsidRPr="00CC5F7C">
        <w:rPr>
          <w:rFonts w:eastAsia="SimSun"/>
          <w:snapToGrid/>
          <w:lang w:val="lt-LT" w:eastAsia="zh-CN"/>
        </w:rPr>
        <w:tab/>
        <w:t>jei esate nėščia.</w:t>
      </w:r>
    </w:p>
    <w:p w:rsidR="00BD6A73" w:rsidRPr="00CC5F7C" w:rsidRDefault="00BD6A73" w:rsidP="00BD6A73">
      <w:pPr>
        <w:numPr>
          <w:ilvl w:val="12"/>
          <w:numId w:val="0"/>
        </w:numPr>
        <w:tabs>
          <w:tab w:val="clear" w:pos="567"/>
        </w:tabs>
        <w:spacing w:line="240" w:lineRule="auto"/>
        <w:ind w:right="-2"/>
        <w:rPr>
          <w:rFonts w:eastAsia="SimSun"/>
          <w:snapToGrid/>
          <w:szCs w:val="22"/>
          <w:lang w:val="lt-LT" w:eastAsia="zh-CN"/>
        </w:rPr>
      </w:pPr>
    </w:p>
    <w:p w:rsidR="00BD6A73" w:rsidRPr="00CC5F7C" w:rsidRDefault="00BD6A73" w:rsidP="00BD6A73">
      <w:pPr>
        <w:numPr>
          <w:ilvl w:val="12"/>
          <w:numId w:val="0"/>
        </w:numPr>
        <w:tabs>
          <w:tab w:val="clear" w:pos="567"/>
        </w:tabs>
        <w:spacing w:line="240" w:lineRule="auto"/>
        <w:ind w:right="-2"/>
        <w:outlineLvl w:val="0"/>
        <w:rPr>
          <w:rFonts w:eastAsia="SimSun"/>
          <w:b/>
          <w:snapToGrid/>
          <w:lang w:val="lt-LT" w:eastAsia="zh-CN"/>
        </w:rPr>
      </w:pPr>
      <w:r w:rsidRPr="00CC5F7C">
        <w:rPr>
          <w:rFonts w:eastAsia="SimSun"/>
          <w:b/>
          <w:snapToGrid/>
          <w:lang w:val="lt-LT" w:eastAsia="zh-CN"/>
        </w:rPr>
        <w:lastRenderedPageBreak/>
        <w:t>Prieš vartodami</w:t>
      </w:r>
      <w:r w:rsidRPr="00CC5F7C">
        <w:rPr>
          <w:rFonts w:eastAsia="SimSun"/>
          <w:b/>
          <w:bCs/>
          <w:snapToGrid/>
          <w:lang w:val="lt-LT" w:eastAsia="zh-CN"/>
        </w:rPr>
        <w:t xml:space="preserve"> </w:t>
      </w:r>
      <w:r w:rsidRPr="00CC5F7C">
        <w:rPr>
          <w:b/>
          <w:szCs w:val="22"/>
          <w:lang w:val="et-EE"/>
        </w:rPr>
        <w:t>FLUOROCHOLINE</w:t>
      </w:r>
      <w:r w:rsidRPr="00CC5F7C">
        <w:rPr>
          <w:b/>
          <w:szCs w:val="22"/>
          <w:lang w:val="lt-LT"/>
        </w:rPr>
        <w:t xml:space="preserve"> (</w:t>
      </w:r>
      <w:r w:rsidRPr="00CC5F7C">
        <w:rPr>
          <w:b/>
          <w:szCs w:val="22"/>
          <w:vertAlign w:val="superscript"/>
          <w:lang w:val="lt-LT"/>
        </w:rPr>
        <w:t>18</w:t>
      </w:r>
      <w:r w:rsidRPr="00CC5F7C">
        <w:rPr>
          <w:b/>
          <w:szCs w:val="22"/>
          <w:lang w:val="lt-LT"/>
        </w:rPr>
        <w:t xml:space="preserve">F) SYNEKTIK </w:t>
      </w:r>
      <w:r w:rsidRPr="00CC5F7C">
        <w:rPr>
          <w:rFonts w:eastAsia="SimSun"/>
          <w:b/>
          <w:bCs/>
          <w:snapToGrid/>
          <w:lang w:val="lt-LT" w:eastAsia="zh-CN"/>
        </w:rPr>
        <w:t>pasitarkite su branduolinės medicinos gydytoju</w:t>
      </w:r>
      <w:r w:rsidRPr="00CC5F7C">
        <w:rPr>
          <w:rFonts w:eastAsia="SimSun"/>
          <w:b/>
          <w:snapToGrid/>
          <w:lang w:val="lt-LT" w:eastAsia="zh-CN"/>
        </w:rPr>
        <w:t>:</w:t>
      </w:r>
    </w:p>
    <w:p w:rsidR="00BD6A73" w:rsidRPr="00CC5F7C" w:rsidRDefault="00BD6A73" w:rsidP="00BD6A73">
      <w:pPr>
        <w:numPr>
          <w:ilvl w:val="12"/>
          <w:numId w:val="0"/>
        </w:numPr>
        <w:tabs>
          <w:tab w:val="clear" w:pos="567"/>
          <w:tab w:val="left" w:pos="540"/>
        </w:tabs>
        <w:spacing w:line="240" w:lineRule="auto"/>
        <w:ind w:right="-2"/>
        <w:outlineLvl w:val="0"/>
        <w:rPr>
          <w:rFonts w:eastAsia="SimSun"/>
          <w:snapToGrid/>
          <w:lang w:val="lt-LT" w:eastAsia="zh-CN"/>
        </w:rPr>
      </w:pPr>
      <w:r w:rsidRPr="00CC5F7C">
        <w:rPr>
          <w:rFonts w:eastAsia="SimSun"/>
          <w:snapToGrid/>
          <w:lang w:val="lt-LT" w:eastAsia="zh-CN"/>
        </w:rPr>
        <w:t>–</w:t>
      </w:r>
      <w:r w:rsidRPr="00CC5F7C">
        <w:rPr>
          <w:rFonts w:eastAsia="SimSun"/>
          <w:snapToGrid/>
          <w:lang w:val="lt-LT" w:eastAsia="zh-CN"/>
        </w:rPr>
        <w:tab/>
        <w:t>jei esate arba manote, kad galite būti nėščia;</w:t>
      </w:r>
    </w:p>
    <w:p w:rsidR="00BD6A73" w:rsidRPr="00CC5F7C" w:rsidRDefault="00BD6A73" w:rsidP="00BD6A73">
      <w:pPr>
        <w:numPr>
          <w:ilvl w:val="12"/>
          <w:numId w:val="0"/>
        </w:numPr>
        <w:tabs>
          <w:tab w:val="clear" w:pos="567"/>
          <w:tab w:val="left" w:pos="540"/>
        </w:tabs>
        <w:spacing w:line="240" w:lineRule="auto"/>
        <w:ind w:right="-2"/>
        <w:outlineLvl w:val="0"/>
        <w:rPr>
          <w:rFonts w:eastAsia="SimSun"/>
          <w:b/>
          <w:snapToGrid/>
          <w:szCs w:val="22"/>
          <w:lang w:val="lt-LT" w:eastAsia="zh-CN"/>
        </w:rPr>
      </w:pPr>
      <w:r w:rsidRPr="00CC5F7C">
        <w:rPr>
          <w:rFonts w:eastAsia="SimSun"/>
          <w:snapToGrid/>
          <w:lang w:val="lt-LT" w:eastAsia="zh-CN"/>
        </w:rPr>
        <w:t>–</w:t>
      </w:r>
      <w:r w:rsidRPr="00CC5F7C">
        <w:rPr>
          <w:rFonts w:eastAsia="SimSun"/>
          <w:snapToGrid/>
          <w:lang w:val="lt-LT" w:eastAsia="zh-CN"/>
        </w:rPr>
        <w:tab/>
        <w:t>jei žindote kūdikį;</w:t>
      </w:r>
    </w:p>
    <w:p w:rsidR="00BD6A73" w:rsidRPr="00CC5F7C" w:rsidRDefault="00BD6A73" w:rsidP="00BD6A73">
      <w:pPr>
        <w:numPr>
          <w:ilvl w:val="12"/>
          <w:numId w:val="0"/>
        </w:numPr>
        <w:ind w:left="567" w:hanging="567"/>
        <w:rPr>
          <w:rFonts w:eastAsia="SimSun"/>
          <w:snapToGrid/>
          <w:szCs w:val="22"/>
          <w:lang w:val="lt-LT" w:eastAsia="zh-CN"/>
        </w:rPr>
      </w:pPr>
      <w:r w:rsidRPr="00CC5F7C">
        <w:rPr>
          <w:rFonts w:eastAsia="SimSun"/>
          <w:snapToGrid/>
          <w:lang w:val="lt-LT" w:eastAsia="zh-CN"/>
        </w:rPr>
        <w:t>–</w:t>
      </w:r>
      <w:r w:rsidRPr="00CC5F7C">
        <w:rPr>
          <w:rFonts w:eastAsia="SimSun"/>
          <w:snapToGrid/>
          <w:lang w:val="lt-LT" w:eastAsia="zh-CN"/>
        </w:rPr>
        <w:tab/>
        <w:t>jei sutrikusi inkstų veikla: šiuo atveju reikia atidžiai pasvarstyti, ar tyrimas reikalingas, nes jus gali paveikti didesnis radiacijos kiekis;</w:t>
      </w:r>
    </w:p>
    <w:p w:rsidR="00BD6A73" w:rsidRDefault="00BD6A73" w:rsidP="00BD6A73">
      <w:pPr>
        <w:numPr>
          <w:ilvl w:val="12"/>
          <w:numId w:val="0"/>
        </w:numPr>
        <w:tabs>
          <w:tab w:val="clear" w:pos="567"/>
        </w:tabs>
        <w:spacing w:line="240" w:lineRule="auto"/>
        <w:ind w:left="567" w:hanging="567"/>
        <w:rPr>
          <w:rFonts w:eastAsia="SimSun"/>
          <w:snapToGrid/>
          <w:lang w:val="lt-LT" w:eastAsia="zh-CN"/>
        </w:rPr>
      </w:pPr>
      <w:r w:rsidRPr="00CC5F7C">
        <w:rPr>
          <w:rFonts w:eastAsia="SimSun"/>
          <w:snapToGrid/>
          <w:lang w:val="lt-LT" w:eastAsia="zh-CN"/>
        </w:rPr>
        <w:t>–</w:t>
      </w:r>
      <w:r w:rsidRPr="00CC5F7C">
        <w:rPr>
          <w:rFonts w:eastAsia="SimSun"/>
          <w:snapToGrid/>
          <w:lang w:val="lt-LT" w:eastAsia="zh-CN"/>
        </w:rPr>
        <w:tab/>
        <w:t>jei bendraujate su kūdikiais. Pacientui rekomenduojama 12 valandų po injekcijos vengti artimo kontakto su kūdikiais.</w:t>
      </w:r>
    </w:p>
    <w:p w:rsidR="00BD6A73" w:rsidRPr="00CC5F7C" w:rsidRDefault="00BD6A73" w:rsidP="00BD6A73">
      <w:pPr>
        <w:numPr>
          <w:ilvl w:val="12"/>
          <w:numId w:val="0"/>
        </w:numPr>
        <w:tabs>
          <w:tab w:val="clear" w:pos="567"/>
        </w:tabs>
        <w:spacing w:line="240" w:lineRule="auto"/>
        <w:ind w:left="567" w:hanging="567"/>
        <w:rPr>
          <w:rFonts w:eastAsia="SimSun"/>
          <w:snapToGrid/>
          <w:szCs w:val="22"/>
          <w:lang w:val="lt-LT" w:eastAsia="zh-CN"/>
        </w:rPr>
      </w:pPr>
    </w:p>
    <w:p w:rsidR="00BD6A73" w:rsidRPr="00CC5F7C" w:rsidRDefault="00BD6A73" w:rsidP="00BD6A73">
      <w:pPr>
        <w:numPr>
          <w:ilvl w:val="12"/>
          <w:numId w:val="0"/>
        </w:numPr>
        <w:tabs>
          <w:tab w:val="clear" w:pos="567"/>
        </w:tabs>
        <w:spacing w:line="240" w:lineRule="auto"/>
        <w:ind w:right="-2"/>
        <w:rPr>
          <w:rFonts w:eastAsia="SimSun"/>
          <w:snapToGrid/>
          <w:szCs w:val="22"/>
          <w:lang w:val="lt-LT" w:eastAsia="zh-CN"/>
        </w:rPr>
      </w:pPr>
    </w:p>
    <w:p w:rsidR="00BD6A73" w:rsidRPr="00CC5F7C" w:rsidRDefault="00BD6A73" w:rsidP="00BD6A73">
      <w:pPr>
        <w:numPr>
          <w:ilvl w:val="12"/>
          <w:numId w:val="0"/>
        </w:numPr>
        <w:ind w:right="-2"/>
        <w:outlineLvl w:val="0"/>
        <w:rPr>
          <w:rFonts w:eastAsia="SimSun"/>
          <w:b/>
          <w:bCs/>
          <w:snapToGrid/>
          <w:lang w:val="lt-LT" w:eastAsia="zh-CN"/>
        </w:rPr>
      </w:pPr>
      <w:r w:rsidRPr="00CC5F7C">
        <w:rPr>
          <w:rFonts w:eastAsia="SimSun"/>
          <w:b/>
          <w:bCs/>
          <w:snapToGrid/>
          <w:lang w:val="lt-LT" w:eastAsia="zh-CN"/>
        </w:rPr>
        <w:t xml:space="preserve">Prieš vartodami </w:t>
      </w:r>
      <w:r w:rsidRPr="00CC5F7C">
        <w:rPr>
          <w:rFonts w:eastAsia="SimSun"/>
          <w:b/>
          <w:bCs/>
          <w:snapToGrid/>
          <w:lang w:val="et-EE" w:eastAsia="zh-CN"/>
        </w:rPr>
        <w:t>FLUOROCHOLINE</w:t>
      </w:r>
      <w:r w:rsidRPr="00CC5F7C">
        <w:rPr>
          <w:rFonts w:eastAsia="SimSun"/>
          <w:b/>
          <w:bCs/>
          <w:snapToGrid/>
          <w:lang w:val="lt-LT" w:eastAsia="zh-CN"/>
        </w:rPr>
        <w:t xml:space="preserve"> (</w:t>
      </w:r>
      <w:r w:rsidRPr="00CC5F7C">
        <w:rPr>
          <w:rFonts w:eastAsia="SimSun"/>
          <w:b/>
          <w:bCs/>
          <w:snapToGrid/>
          <w:vertAlign w:val="superscript"/>
          <w:lang w:val="lt-LT" w:eastAsia="zh-CN"/>
        </w:rPr>
        <w:t>18</w:t>
      </w:r>
      <w:r w:rsidRPr="00CC5F7C">
        <w:rPr>
          <w:rFonts w:eastAsia="SimSun"/>
          <w:b/>
          <w:bCs/>
          <w:snapToGrid/>
          <w:lang w:val="lt-LT" w:eastAsia="zh-CN"/>
        </w:rPr>
        <w:t>F) SYNEKTIK turėtumėte:</w:t>
      </w:r>
    </w:p>
    <w:p w:rsidR="00BD6A73" w:rsidRPr="00CC5F7C" w:rsidRDefault="00BD6A73" w:rsidP="00BD6A73">
      <w:pPr>
        <w:numPr>
          <w:ilvl w:val="12"/>
          <w:numId w:val="0"/>
        </w:numPr>
        <w:ind w:left="540" w:right="-2" w:hanging="540"/>
        <w:outlineLvl w:val="0"/>
        <w:rPr>
          <w:rFonts w:eastAsia="SimSun"/>
          <w:snapToGrid/>
          <w:lang w:val="lt-LT" w:eastAsia="zh-CN"/>
        </w:rPr>
      </w:pPr>
      <w:r w:rsidRPr="00CC5F7C">
        <w:rPr>
          <w:rFonts w:eastAsia="SimSun"/>
          <w:snapToGrid/>
          <w:lang w:val="lt-LT" w:eastAsia="zh-CN"/>
        </w:rPr>
        <w:t>-</w:t>
      </w:r>
      <w:r w:rsidRPr="00CC5F7C">
        <w:rPr>
          <w:rFonts w:eastAsia="SimSun"/>
          <w:snapToGrid/>
          <w:lang w:val="lt-LT" w:eastAsia="zh-CN"/>
        </w:rPr>
        <w:tab/>
        <w:t>gerti daug vandens, kad per pirmąsias valandas po vaisto vartojimo šlapintumėtės kiek įmanoma dažniau;</w:t>
      </w:r>
    </w:p>
    <w:p w:rsidR="00BD6A73" w:rsidRPr="00CC5F7C" w:rsidRDefault="00BD6A73" w:rsidP="00BD6A73">
      <w:pPr>
        <w:numPr>
          <w:ilvl w:val="12"/>
          <w:numId w:val="0"/>
        </w:numPr>
        <w:ind w:left="540" w:right="-2" w:hanging="540"/>
        <w:outlineLvl w:val="0"/>
        <w:rPr>
          <w:rFonts w:eastAsia="SimSun"/>
          <w:snapToGrid/>
          <w:lang w:val="lt-LT" w:eastAsia="zh-CN"/>
        </w:rPr>
      </w:pPr>
      <w:r w:rsidRPr="00CC5F7C">
        <w:rPr>
          <w:rFonts w:eastAsia="SimSun"/>
          <w:snapToGrid/>
          <w:lang w:val="lt-LT" w:eastAsia="zh-CN"/>
        </w:rPr>
        <w:t>-</w:t>
      </w:r>
      <w:r w:rsidRPr="00CC5F7C">
        <w:rPr>
          <w:rFonts w:eastAsia="SimSun"/>
          <w:snapToGrid/>
          <w:lang w:val="lt-LT" w:eastAsia="zh-CN"/>
        </w:rPr>
        <w:tab/>
        <w:t>nevalgyti mažiausiai 4 valandas.</w:t>
      </w:r>
    </w:p>
    <w:p w:rsidR="00BD6A73" w:rsidRPr="00CC5F7C" w:rsidRDefault="00BD6A73" w:rsidP="00BD6A73">
      <w:pPr>
        <w:numPr>
          <w:ilvl w:val="12"/>
          <w:numId w:val="0"/>
        </w:numPr>
        <w:ind w:left="540" w:right="-2" w:hanging="540"/>
        <w:outlineLvl w:val="0"/>
        <w:rPr>
          <w:rFonts w:eastAsia="SimSun"/>
          <w:b/>
          <w:bCs/>
          <w:snapToGrid/>
          <w:lang w:val="lt-LT" w:eastAsia="zh-CN"/>
        </w:rPr>
      </w:pPr>
    </w:p>
    <w:p w:rsidR="00BD6A73" w:rsidRPr="00CC5F7C" w:rsidRDefault="00BD6A73" w:rsidP="00BD6A73">
      <w:pPr>
        <w:numPr>
          <w:ilvl w:val="12"/>
          <w:numId w:val="0"/>
        </w:numPr>
        <w:ind w:left="540" w:right="-2" w:hanging="540"/>
        <w:outlineLvl w:val="0"/>
        <w:rPr>
          <w:rFonts w:eastAsia="SimSun"/>
          <w:b/>
          <w:bCs/>
          <w:snapToGrid/>
          <w:lang w:val="lt-LT" w:eastAsia="zh-CN"/>
        </w:rPr>
      </w:pPr>
      <w:r w:rsidRPr="00CC5F7C">
        <w:rPr>
          <w:rFonts w:eastAsia="SimSun"/>
          <w:b/>
          <w:bCs/>
          <w:snapToGrid/>
          <w:lang w:val="lt-LT" w:eastAsia="zh-CN"/>
        </w:rPr>
        <w:t>Vaikams ir paaugliams</w:t>
      </w:r>
    </w:p>
    <w:p w:rsidR="00BD6A73" w:rsidRPr="00CC5F7C" w:rsidRDefault="00BD6A73" w:rsidP="00BD6A73">
      <w:pPr>
        <w:numPr>
          <w:ilvl w:val="12"/>
          <w:numId w:val="0"/>
        </w:numPr>
        <w:ind w:left="540" w:right="-2" w:hanging="540"/>
        <w:outlineLvl w:val="0"/>
        <w:rPr>
          <w:rFonts w:eastAsia="SimSun"/>
          <w:snapToGrid/>
          <w:lang w:val="lt-LT" w:eastAsia="zh-CN"/>
        </w:rPr>
      </w:pPr>
      <w:r w:rsidRPr="00CC5F7C">
        <w:rPr>
          <w:rFonts w:eastAsia="SimSun"/>
          <w:snapToGrid/>
          <w:lang w:val="lt-LT" w:eastAsia="zh-CN"/>
        </w:rPr>
        <w:t>Jei esate jaunesnis (-ė) kaip 18 metų amžiaus, informuokite savo branduolinės medicinos gydytoją.</w:t>
      </w:r>
    </w:p>
    <w:p w:rsidR="00BD6A73" w:rsidRPr="00CC5F7C" w:rsidRDefault="00BD6A73" w:rsidP="00BD6A73">
      <w:pPr>
        <w:numPr>
          <w:ilvl w:val="12"/>
          <w:numId w:val="0"/>
        </w:numPr>
        <w:tabs>
          <w:tab w:val="clear" w:pos="567"/>
        </w:tabs>
        <w:spacing w:line="240" w:lineRule="auto"/>
        <w:ind w:right="-2"/>
        <w:rPr>
          <w:rFonts w:eastAsia="SimSun"/>
          <w:snapToGrid/>
          <w:szCs w:val="22"/>
          <w:lang w:val="lt-LT" w:eastAsia="zh-CN"/>
        </w:rPr>
      </w:pPr>
    </w:p>
    <w:p w:rsidR="00BD6A73" w:rsidRPr="00CC5F7C" w:rsidRDefault="00BD6A73" w:rsidP="00BD6A73">
      <w:pPr>
        <w:numPr>
          <w:ilvl w:val="12"/>
          <w:numId w:val="0"/>
        </w:numPr>
        <w:tabs>
          <w:tab w:val="clear" w:pos="567"/>
        </w:tabs>
        <w:spacing w:line="240" w:lineRule="auto"/>
        <w:ind w:right="-2"/>
        <w:rPr>
          <w:rFonts w:eastAsia="SimSun"/>
          <w:b/>
          <w:snapToGrid/>
          <w:lang w:val="lt-LT" w:eastAsia="zh-CN"/>
        </w:rPr>
      </w:pPr>
      <w:r w:rsidRPr="00CC5F7C">
        <w:rPr>
          <w:rFonts w:eastAsia="SimSun"/>
          <w:b/>
          <w:snapToGrid/>
          <w:lang w:val="lt-LT" w:eastAsia="zh-CN"/>
        </w:rPr>
        <w:t xml:space="preserve">Kiti vaistai ir </w:t>
      </w:r>
      <w:r w:rsidRPr="00CC5F7C">
        <w:rPr>
          <w:rFonts w:eastAsia="SimSun"/>
          <w:b/>
          <w:snapToGrid/>
          <w:lang w:val="et-EE" w:eastAsia="zh-CN"/>
        </w:rPr>
        <w:t>FLUOROCHOLINE</w:t>
      </w:r>
      <w:r w:rsidRPr="00CC5F7C">
        <w:rPr>
          <w:rFonts w:eastAsia="SimSun"/>
          <w:b/>
          <w:snapToGrid/>
          <w:lang w:val="lt-LT" w:eastAsia="zh-CN"/>
        </w:rPr>
        <w:t xml:space="preserve"> (</w:t>
      </w:r>
      <w:r w:rsidRPr="00CC5F7C">
        <w:rPr>
          <w:rFonts w:eastAsia="SimSun"/>
          <w:b/>
          <w:snapToGrid/>
          <w:vertAlign w:val="superscript"/>
          <w:lang w:val="lt-LT" w:eastAsia="zh-CN"/>
        </w:rPr>
        <w:t>18</w:t>
      </w:r>
      <w:r w:rsidRPr="00CC5F7C">
        <w:rPr>
          <w:rFonts w:eastAsia="SimSun"/>
          <w:b/>
          <w:snapToGrid/>
          <w:lang w:val="lt-LT" w:eastAsia="zh-CN"/>
        </w:rPr>
        <w:t>F) SYNEKTIK</w:t>
      </w:r>
    </w:p>
    <w:p w:rsidR="00BD6A73" w:rsidRPr="00CC5F7C" w:rsidRDefault="00BD6A73" w:rsidP="00BD6A73">
      <w:pPr>
        <w:autoSpaceDE w:val="0"/>
        <w:autoSpaceDN w:val="0"/>
        <w:adjustRightInd w:val="0"/>
        <w:rPr>
          <w:rFonts w:eastAsia="SimSun"/>
          <w:snapToGrid/>
          <w:szCs w:val="22"/>
          <w:lang w:val="lt-LT" w:eastAsia="zh-CN"/>
        </w:rPr>
      </w:pPr>
      <w:r w:rsidRPr="00CC5F7C">
        <w:rPr>
          <w:rFonts w:eastAsia="SimSun"/>
          <w:snapToGrid/>
          <w:lang w:val="lt-LT" w:eastAsia="zh-CN"/>
        </w:rPr>
        <w:t>Prašome informuoti branduolinės medicinos gydytoją, jei vartojate ar galbūt neseniai vartojote kokių nors kitų vaistų,</w:t>
      </w:r>
      <w:r w:rsidRPr="00CC5F7C">
        <w:rPr>
          <w:rFonts w:ascii="TimesNewRoman" w:eastAsia="SimSun" w:hAnsi="TimesNewRoman"/>
          <w:snapToGrid/>
          <w:lang w:val="lt-LT" w:eastAsia="zh-CN"/>
        </w:rPr>
        <w:t xml:space="preserve"> </w:t>
      </w:r>
      <w:r w:rsidRPr="00CC5F7C">
        <w:rPr>
          <w:rFonts w:eastAsia="SimSun"/>
          <w:snapToGrid/>
          <w:lang w:val="lt-LT" w:eastAsia="zh-CN"/>
        </w:rPr>
        <w:t>nes jie gali trukdyti gydytojui įvertinti vaizdus, ypač jei esate ar buvote gydomi androgenus slopinančiais vaistais, mitozę slopinančiais chemoterapiniais preparatais</w:t>
      </w:r>
      <w:r w:rsidRPr="00CC5F7C">
        <w:rPr>
          <w:rFonts w:eastAsia="SimSun"/>
          <w:b/>
          <w:snapToGrid/>
          <w:lang w:val="lt-LT" w:eastAsia="zh-CN"/>
        </w:rPr>
        <w:t xml:space="preserve"> </w:t>
      </w:r>
      <w:r w:rsidRPr="00CC5F7C">
        <w:rPr>
          <w:rFonts w:eastAsia="SimSun"/>
          <w:snapToGrid/>
          <w:lang w:val="lt-LT" w:eastAsia="zh-CN"/>
        </w:rPr>
        <w:t>(</w:t>
      </w:r>
      <w:proofErr w:type="spellStart"/>
      <w:r w:rsidRPr="00CC5F7C">
        <w:rPr>
          <w:rFonts w:eastAsia="SimSun"/>
          <w:snapToGrid/>
          <w:lang w:val="lt-LT" w:eastAsia="zh-CN"/>
        </w:rPr>
        <w:t>kolchicinu</w:t>
      </w:r>
      <w:proofErr w:type="spellEnd"/>
      <w:r w:rsidRPr="00CC5F7C">
        <w:rPr>
          <w:rFonts w:eastAsia="SimSun"/>
          <w:snapToGrid/>
          <w:lang w:val="lt-LT" w:eastAsia="zh-CN"/>
        </w:rPr>
        <w:t xml:space="preserve"> ar kitu) ar </w:t>
      </w:r>
      <w:proofErr w:type="spellStart"/>
      <w:r w:rsidRPr="00CC5F7C">
        <w:rPr>
          <w:rFonts w:eastAsia="SimSun"/>
          <w:snapToGrid/>
          <w:lang w:val="lt-LT" w:eastAsia="zh-CN"/>
        </w:rPr>
        <w:t>hem</w:t>
      </w:r>
      <w:r>
        <w:rPr>
          <w:rFonts w:eastAsia="SimSun"/>
          <w:snapToGrid/>
          <w:lang w:val="lt-LT" w:eastAsia="zh-CN"/>
        </w:rPr>
        <w:t>at</w:t>
      </w:r>
      <w:r w:rsidRPr="00CC5F7C">
        <w:rPr>
          <w:rFonts w:eastAsia="SimSun"/>
          <w:snapToGrid/>
          <w:lang w:val="lt-LT" w:eastAsia="zh-CN"/>
        </w:rPr>
        <w:t>opoezę</w:t>
      </w:r>
      <w:proofErr w:type="spellEnd"/>
      <w:r w:rsidRPr="00CC5F7C">
        <w:rPr>
          <w:rFonts w:eastAsia="SimSun"/>
          <w:snapToGrid/>
          <w:lang w:val="lt-LT" w:eastAsia="zh-CN"/>
        </w:rPr>
        <w:t xml:space="preserve"> – kolonijas stimuliuojančiais veiksniais (CSF).</w:t>
      </w:r>
    </w:p>
    <w:p w:rsidR="00BD6A73" w:rsidRPr="00CC5F7C" w:rsidRDefault="00BD6A73" w:rsidP="00BD6A73">
      <w:pPr>
        <w:ind w:right="-2"/>
        <w:rPr>
          <w:rFonts w:eastAsia="SimSun"/>
          <w:snapToGrid/>
          <w:lang w:val="lt-LT" w:eastAsia="zh-CN"/>
        </w:rPr>
      </w:pPr>
    </w:p>
    <w:p w:rsidR="00BD6A73" w:rsidRPr="00CC5F7C" w:rsidRDefault="00BD6A73" w:rsidP="00BD6A73">
      <w:pPr>
        <w:ind w:right="-2"/>
        <w:rPr>
          <w:rFonts w:eastAsia="SimSun"/>
          <w:snapToGrid/>
          <w:szCs w:val="22"/>
          <w:lang w:val="lt-LT" w:eastAsia="zh-CN"/>
        </w:rPr>
      </w:pPr>
      <w:r w:rsidRPr="00CC5F7C">
        <w:rPr>
          <w:rFonts w:eastAsia="SimSun"/>
          <w:snapToGrid/>
          <w:lang w:val="lt-LT" w:eastAsia="zh-CN"/>
        </w:rPr>
        <w:t>Jei kyla abejonių, daugiau informacijos teiraukitės branduolinės medicinos gydytojo, atliekančio PET tyrimą.</w:t>
      </w:r>
    </w:p>
    <w:p w:rsidR="00BD6A73" w:rsidRPr="00CC5F7C" w:rsidRDefault="00BD6A73" w:rsidP="00BD6A73">
      <w:pPr>
        <w:ind w:right="-2"/>
        <w:rPr>
          <w:rFonts w:eastAsia="SimSun"/>
          <w:snapToGrid/>
          <w:szCs w:val="22"/>
          <w:lang w:val="lt-LT" w:eastAsia="zh-CN"/>
        </w:rPr>
      </w:pPr>
    </w:p>
    <w:p w:rsidR="00BD6A73" w:rsidRPr="00CC5F7C" w:rsidRDefault="00BD6A73" w:rsidP="00BD6A73">
      <w:pPr>
        <w:numPr>
          <w:ilvl w:val="12"/>
          <w:numId w:val="0"/>
        </w:numPr>
        <w:ind w:right="-2"/>
        <w:rPr>
          <w:rFonts w:eastAsia="SimSun"/>
          <w:b/>
          <w:snapToGrid/>
          <w:lang w:val="lt-LT" w:eastAsia="zh-CN"/>
        </w:rPr>
      </w:pPr>
      <w:r w:rsidRPr="00CC5F7C">
        <w:rPr>
          <w:rFonts w:eastAsia="SimSun"/>
          <w:b/>
          <w:snapToGrid/>
          <w:lang w:val="et-EE" w:eastAsia="zh-CN"/>
        </w:rPr>
        <w:t>FLUOROCHOLINE</w:t>
      </w:r>
      <w:r w:rsidRPr="00CC5F7C">
        <w:rPr>
          <w:rFonts w:eastAsia="SimSun"/>
          <w:b/>
          <w:snapToGrid/>
          <w:lang w:val="lt-LT" w:eastAsia="zh-CN"/>
        </w:rPr>
        <w:t xml:space="preserve"> (</w:t>
      </w:r>
      <w:r w:rsidRPr="00CC5F7C">
        <w:rPr>
          <w:rFonts w:eastAsia="SimSun"/>
          <w:b/>
          <w:snapToGrid/>
          <w:vertAlign w:val="superscript"/>
          <w:lang w:val="lt-LT" w:eastAsia="zh-CN"/>
        </w:rPr>
        <w:t>18</w:t>
      </w:r>
      <w:r w:rsidRPr="00CC5F7C">
        <w:rPr>
          <w:rFonts w:eastAsia="SimSun"/>
          <w:b/>
          <w:snapToGrid/>
          <w:lang w:val="lt-LT" w:eastAsia="zh-CN"/>
        </w:rPr>
        <w:t>F) SYNEKTIK vartojimas su maistu ir gėrimais</w:t>
      </w:r>
    </w:p>
    <w:p w:rsidR="00BD6A73" w:rsidRPr="00CC5F7C" w:rsidRDefault="00BD6A73" w:rsidP="00BD6A73">
      <w:pPr>
        <w:numPr>
          <w:ilvl w:val="12"/>
          <w:numId w:val="0"/>
        </w:numPr>
        <w:tabs>
          <w:tab w:val="clear" w:pos="567"/>
        </w:tabs>
        <w:spacing w:line="240" w:lineRule="auto"/>
        <w:rPr>
          <w:rFonts w:eastAsia="SimSun"/>
          <w:snapToGrid/>
          <w:szCs w:val="22"/>
          <w:lang w:val="lt-LT" w:eastAsia="zh-CN"/>
        </w:rPr>
      </w:pPr>
      <w:r w:rsidRPr="00CC5F7C">
        <w:rPr>
          <w:rFonts w:eastAsia="SimSun"/>
          <w:snapToGrid/>
          <w:lang w:val="lt-LT" w:eastAsia="zh-CN"/>
        </w:rPr>
        <w:t xml:space="preserve">Mažiausiai 4 valandas prieš vartodami </w:t>
      </w:r>
      <w:r w:rsidRPr="00CC5F7C">
        <w:rPr>
          <w:rFonts w:eastAsia="SimSun"/>
          <w:snapToGrid/>
          <w:lang w:val="et-EE" w:eastAsia="zh-CN"/>
        </w:rPr>
        <w:t>FLUOROCHOLINE</w:t>
      </w:r>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F) SYNEKTIK nieko nevalgykite. Tačiau prieš tyrimą ir po jo turite gerti daug vandens.</w:t>
      </w:r>
    </w:p>
    <w:p w:rsidR="00BD6A73" w:rsidRPr="00CC5F7C" w:rsidRDefault="00BD6A73" w:rsidP="00BD6A73">
      <w:pPr>
        <w:numPr>
          <w:ilvl w:val="12"/>
          <w:numId w:val="0"/>
        </w:numPr>
        <w:tabs>
          <w:tab w:val="clear" w:pos="567"/>
        </w:tabs>
        <w:spacing w:line="240" w:lineRule="auto"/>
        <w:ind w:right="-2"/>
        <w:rPr>
          <w:rFonts w:eastAsia="SimSun"/>
          <w:snapToGrid/>
          <w:szCs w:val="22"/>
          <w:lang w:val="lt-LT" w:eastAsia="zh-CN"/>
        </w:rPr>
      </w:pPr>
    </w:p>
    <w:p w:rsidR="00BD6A73" w:rsidRPr="00CC5F7C" w:rsidRDefault="00BD6A73" w:rsidP="00BD6A73">
      <w:pPr>
        <w:numPr>
          <w:ilvl w:val="12"/>
          <w:numId w:val="0"/>
        </w:numPr>
        <w:tabs>
          <w:tab w:val="clear" w:pos="567"/>
        </w:tabs>
        <w:spacing w:line="240" w:lineRule="auto"/>
        <w:ind w:right="-2"/>
        <w:outlineLvl w:val="0"/>
        <w:rPr>
          <w:rFonts w:eastAsia="SimSun"/>
          <w:b/>
          <w:snapToGrid/>
          <w:szCs w:val="22"/>
          <w:lang w:val="lt-LT" w:eastAsia="zh-CN"/>
        </w:rPr>
      </w:pPr>
      <w:r w:rsidRPr="00CC5F7C">
        <w:rPr>
          <w:rFonts w:eastAsia="SimSun"/>
          <w:b/>
          <w:snapToGrid/>
          <w:lang w:val="lt-LT" w:eastAsia="zh-CN"/>
        </w:rPr>
        <w:t>Nėštumas ir žindymo laikotarpis</w:t>
      </w:r>
    </w:p>
    <w:p w:rsidR="00BD6A73" w:rsidRPr="00CC5F7C" w:rsidRDefault="00BD6A73" w:rsidP="00BD6A73">
      <w:pPr>
        <w:numPr>
          <w:ilvl w:val="12"/>
          <w:numId w:val="0"/>
        </w:numPr>
        <w:rPr>
          <w:rFonts w:eastAsia="SimSun"/>
          <w:snapToGrid/>
          <w:lang w:val="lt-LT" w:eastAsia="zh-CN"/>
        </w:rPr>
      </w:pPr>
      <w:r w:rsidRPr="00CC5F7C">
        <w:rPr>
          <w:rFonts w:eastAsia="SimSun"/>
          <w:snapToGrid/>
          <w:lang w:val="lt-LT" w:eastAsia="zh-CN"/>
        </w:rPr>
        <w:t xml:space="preserve">Jei yra tikimybė, kad galite būti nėščia, jei užtruko menstruacijos ar žindote kūdikį, prieš sušvirkščiant </w:t>
      </w:r>
      <w:r w:rsidRPr="00CC5F7C">
        <w:rPr>
          <w:rFonts w:eastAsia="SimSun"/>
          <w:snapToGrid/>
          <w:lang w:val="et-EE" w:eastAsia="zh-CN"/>
        </w:rPr>
        <w:t>FLUOROCHOLINE</w:t>
      </w:r>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F) SYNEKTIK apie tai pasakykite branduolinės medicinos gydytojui.</w:t>
      </w:r>
    </w:p>
    <w:p w:rsidR="00BD6A73" w:rsidRPr="00CC5F7C" w:rsidRDefault="00BD6A73" w:rsidP="00BD6A73">
      <w:pPr>
        <w:numPr>
          <w:ilvl w:val="12"/>
          <w:numId w:val="0"/>
        </w:numPr>
        <w:rPr>
          <w:rFonts w:eastAsia="SimSun"/>
          <w:snapToGrid/>
          <w:lang w:val="lt-LT" w:eastAsia="zh-CN"/>
        </w:rPr>
      </w:pPr>
      <w:r w:rsidRPr="00CC5F7C">
        <w:rPr>
          <w:rFonts w:eastAsia="SimSun"/>
          <w:snapToGrid/>
          <w:lang w:val="lt-LT" w:eastAsia="zh-CN"/>
        </w:rPr>
        <w:t>Jei kyla abejonių, labai svarbu pasitarti su branduolinės medicinos gydytoju, prižiūrinčiu, kaip atliekama procedūra.</w:t>
      </w:r>
    </w:p>
    <w:p w:rsidR="00BD6A73" w:rsidRPr="00CC5F7C" w:rsidRDefault="00BD6A73" w:rsidP="00BD6A73">
      <w:pPr>
        <w:numPr>
          <w:ilvl w:val="12"/>
          <w:numId w:val="0"/>
        </w:numPr>
        <w:rPr>
          <w:rFonts w:eastAsia="SimSun"/>
          <w:snapToGrid/>
          <w:lang w:val="lt-LT" w:eastAsia="zh-CN"/>
        </w:rPr>
      </w:pPr>
    </w:p>
    <w:p w:rsidR="00BD6A73" w:rsidRPr="00CC5F7C" w:rsidRDefault="00BD6A73" w:rsidP="00BD6A73">
      <w:pPr>
        <w:numPr>
          <w:ilvl w:val="12"/>
          <w:numId w:val="0"/>
        </w:numPr>
        <w:ind w:right="-2"/>
        <w:rPr>
          <w:rFonts w:eastAsia="SimSun"/>
          <w:snapToGrid/>
          <w:u w:val="single"/>
          <w:lang w:val="lt-LT" w:eastAsia="zh-CN"/>
        </w:rPr>
      </w:pPr>
      <w:r w:rsidRPr="00CC5F7C">
        <w:rPr>
          <w:rFonts w:eastAsia="SimSun"/>
          <w:snapToGrid/>
          <w:u w:val="single"/>
          <w:lang w:val="lt-LT" w:eastAsia="zh-CN"/>
        </w:rPr>
        <w:t xml:space="preserve">Jei esate nėščia </w:t>
      </w:r>
    </w:p>
    <w:p w:rsidR="00BD6A73" w:rsidRPr="00CC5F7C" w:rsidRDefault="00BD6A73" w:rsidP="00BD6A73">
      <w:pPr>
        <w:numPr>
          <w:ilvl w:val="12"/>
          <w:numId w:val="0"/>
        </w:numPr>
        <w:rPr>
          <w:rFonts w:eastAsia="SimSun"/>
          <w:snapToGrid/>
          <w:lang w:val="lt-LT" w:eastAsia="zh-CN"/>
        </w:rPr>
      </w:pPr>
      <w:r>
        <w:rPr>
          <w:rFonts w:eastAsia="SimSun"/>
          <w:snapToGrid/>
          <w:lang w:val="lt-LT" w:eastAsia="zh-CN"/>
        </w:rPr>
        <w:t>Šio vaisto nėštumo laikotarpiu Jums skirti negalima</w:t>
      </w:r>
      <w:r w:rsidRPr="00CC5F7C">
        <w:rPr>
          <w:rFonts w:eastAsia="SimSun"/>
          <w:snapToGrid/>
          <w:lang w:val="lt-LT" w:eastAsia="zh-CN"/>
        </w:rPr>
        <w:t>.</w:t>
      </w:r>
    </w:p>
    <w:p w:rsidR="00BD6A73" w:rsidRPr="00CC5F7C" w:rsidRDefault="00BD6A73" w:rsidP="00BD6A73">
      <w:pPr>
        <w:numPr>
          <w:ilvl w:val="12"/>
          <w:numId w:val="0"/>
        </w:numPr>
        <w:rPr>
          <w:rFonts w:eastAsia="SimSun"/>
          <w:snapToGrid/>
          <w:lang w:val="lt-LT" w:eastAsia="zh-CN"/>
        </w:rPr>
      </w:pPr>
    </w:p>
    <w:p w:rsidR="00BD6A73" w:rsidRPr="00CC5F7C" w:rsidRDefault="00BD6A73" w:rsidP="00BD6A73">
      <w:pPr>
        <w:numPr>
          <w:ilvl w:val="12"/>
          <w:numId w:val="0"/>
        </w:numPr>
        <w:ind w:right="-2"/>
        <w:rPr>
          <w:rFonts w:eastAsia="SimSun"/>
          <w:snapToGrid/>
          <w:u w:val="single"/>
          <w:lang w:val="lt-LT" w:eastAsia="zh-CN"/>
        </w:rPr>
      </w:pPr>
      <w:r w:rsidRPr="00CC5F7C">
        <w:rPr>
          <w:rFonts w:eastAsia="SimSun"/>
          <w:snapToGrid/>
          <w:u w:val="single"/>
          <w:lang w:val="lt-LT" w:eastAsia="zh-CN"/>
        </w:rPr>
        <w:t>Jei žindote kūdikį</w:t>
      </w:r>
    </w:p>
    <w:p w:rsidR="00BD6A73" w:rsidRPr="00CC5F7C" w:rsidRDefault="00BD6A73" w:rsidP="00BD6A73">
      <w:pPr>
        <w:ind w:right="-2"/>
        <w:rPr>
          <w:rFonts w:eastAsia="SimSun"/>
          <w:snapToGrid/>
          <w:szCs w:val="22"/>
          <w:lang w:val="lt-LT" w:eastAsia="zh-CN"/>
        </w:rPr>
      </w:pPr>
      <w:r w:rsidRPr="00CC5F7C">
        <w:rPr>
          <w:rFonts w:eastAsia="SimSun"/>
          <w:snapToGrid/>
          <w:lang w:val="lt-LT" w:eastAsia="zh-CN"/>
        </w:rPr>
        <w:t>Jei vaisto neišvengiamai reikia skirti per žindymo laikotarpį, prieš injekciją nusitraukite pieno ir laikykite kitiems maitinimo kartams. Žindymą reikia nutraukti ne trumpesniam kaip 12 valandų laikotarpiui. Visą per šį laikotarpį surinktą pieną reikia išpilti.</w:t>
      </w:r>
    </w:p>
    <w:p w:rsidR="00BD6A73" w:rsidRPr="00CC5F7C" w:rsidRDefault="00BD6A73" w:rsidP="00BD6A73">
      <w:pPr>
        <w:ind w:right="-2"/>
        <w:rPr>
          <w:rFonts w:eastAsia="SimSun"/>
          <w:snapToGrid/>
          <w:lang w:val="lt-LT" w:eastAsia="zh-CN"/>
        </w:rPr>
      </w:pPr>
      <w:r w:rsidRPr="00CC5F7C">
        <w:rPr>
          <w:rFonts w:eastAsia="SimSun"/>
          <w:snapToGrid/>
          <w:lang w:val="lt-LT" w:eastAsia="zh-CN"/>
        </w:rPr>
        <w:t>Klauskite savo branduolinės medicinos gydytojo, kada vėl galite pradėti žindyti.</w:t>
      </w:r>
    </w:p>
    <w:p w:rsidR="00BD6A73" w:rsidRPr="00CC5F7C" w:rsidRDefault="00BD6A73" w:rsidP="00BD6A73">
      <w:pPr>
        <w:ind w:right="-2"/>
        <w:rPr>
          <w:rFonts w:eastAsia="SimSun"/>
          <w:snapToGrid/>
          <w:lang w:val="lt-LT" w:eastAsia="zh-CN"/>
        </w:rPr>
      </w:pPr>
    </w:p>
    <w:p w:rsidR="00BD6A73" w:rsidRPr="00CC5F7C" w:rsidRDefault="00BD6A73" w:rsidP="00BD6A73">
      <w:pPr>
        <w:numPr>
          <w:ilvl w:val="12"/>
          <w:numId w:val="0"/>
        </w:numPr>
        <w:tabs>
          <w:tab w:val="clear" w:pos="567"/>
        </w:tabs>
        <w:spacing w:line="240" w:lineRule="auto"/>
        <w:ind w:right="-2"/>
        <w:outlineLvl w:val="0"/>
        <w:rPr>
          <w:rFonts w:eastAsia="SimSun"/>
          <w:b/>
          <w:snapToGrid/>
          <w:szCs w:val="22"/>
          <w:lang w:val="lt-LT" w:eastAsia="zh-CN"/>
        </w:rPr>
      </w:pPr>
      <w:r w:rsidRPr="00CC5F7C">
        <w:rPr>
          <w:rFonts w:eastAsia="SimSun"/>
          <w:b/>
          <w:snapToGrid/>
          <w:lang w:val="lt-LT" w:eastAsia="zh-CN"/>
        </w:rPr>
        <w:t>Vairavimas ir mechanizmų valdymas</w:t>
      </w:r>
    </w:p>
    <w:p w:rsidR="00BD6A73" w:rsidRPr="00CC5F7C" w:rsidRDefault="00BD6A73" w:rsidP="00BD6A73">
      <w:pPr>
        <w:autoSpaceDE w:val="0"/>
        <w:autoSpaceDN w:val="0"/>
        <w:adjustRightInd w:val="0"/>
        <w:rPr>
          <w:rFonts w:eastAsia="SimSun"/>
          <w:snapToGrid/>
          <w:szCs w:val="22"/>
          <w:lang w:val="lt-LT" w:eastAsia="zh-CN"/>
        </w:rPr>
      </w:pPr>
      <w:r>
        <w:rPr>
          <w:rFonts w:eastAsia="SimSun"/>
          <w:snapToGrid/>
          <w:lang w:val="lt-LT" w:eastAsia="zh-CN"/>
        </w:rPr>
        <w:t>Vais</w:t>
      </w:r>
      <w:r w:rsidRPr="00CC5F7C">
        <w:rPr>
          <w:rFonts w:eastAsia="SimSun"/>
          <w:snapToGrid/>
          <w:lang w:val="lt-LT" w:eastAsia="zh-CN"/>
        </w:rPr>
        <w:t>to poveikis gebėjimui vairuoti ir valdyti mechanizmus nebuvo tirtas.</w:t>
      </w:r>
    </w:p>
    <w:p w:rsidR="00BD6A73" w:rsidRPr="00CC5F7C" w:rsidRDefault="00BD6A73" w:rsidP="00BD6A73">
      <w:pPr>
        <w:autoSpaceDE w:val="0"/>
        <w:autoSpaceDN w:val="0"/>
        <w:adjustRightInd w:val="0"/>
        <w:rPr>
          <w:rFonts w:eastAsia="SimSun"/>
          <w:snapToGrid/>
          <w:szCs w:val="22"/>
          <w:lang w:val="lt-LT" w:eastAsia="zh-CN"/>
        </w:rPr>
      </w:pPr>
    </w:p>
    <w:p w:rsidR="00BD6A73" w:rsidRPr="00CC5F7C" w:rsidRDefault="00BD6A73" w:rsidP="00BD6A73">
      <w:pPr>
        <w:numPr>
          <w:ilvl w:val="12"/>
          <w:numId w:val="0"/>
        </w:numPr>
        <w:ind w:right="-2"/>
        <w:rPr>
          <w:rFonts w:eastAsia="SimSun"/>
          <w:b/>
          <w:snapToGrid/>
          <w:lang w:val="lt-LT" w:eastAsia="zh-CN"/>
        </w:rPr>
      </w:pPr>
      <w:r w:rsidRPr="00CC5F7C">
        <w:rPr>
          <w:rFonts w:eastAsia="SimSun"/>
          <w:b/>
          <w:snapToGrid/>
          <w:lang w:val="et-EE" w:eastAsia="zh-CN"/>
        </w:rPr>
        <w:t>FLUOROCHOLINE</w:t>
      </w:r>
      <w:r w:rsidRPr="00CC5F7C">
        <w:rPr>
          <w:rFonts w:eastAsia="SimSun"/>
          <w:b/>
          <w:snapToGrid/>
          <w:lang w:val="lt-LT" w:eastAsia="zh-CN"/>
        </w:rPr>
        <w:t xml:space="preserve"> (</w:t>
      </w:r>
      <w:r w:rsidRPr="00CC5F7C">
        <w:rPr>
          <w:rFonts w:eastAsia="SimSun"/>
          <w:b/>
          <w:snapToGrid/>
          <w:vertAlign w:val="superscript"/>
          <w:lang w:val="lt-LT" w:eastAsia="zh-CN"/>
        </w:rPr>
        <w:t>18</w:t>
      </w:r>
      <w:r w:rsidRPr="00CC5F7C">
        <w:rPr>
          <w:rFonts w:eastAsia="SimSun"/>
          <w:b/>
          <w:snapToGrid/>
          <w:lang w:val="lt-LT" w:eastAsia="zh-CN"/>
        </w:rPr>
        <w:t>F) SYNEKTIK sudėtyje yra natrio</w:t>
      </w:r>
    </w:p>
    <w:p w:rsidR="00BD6A73" w:rsidRPr="00CC5F7C" w:rsidRDefault="00BD6A73" w:rsidP="00BD6A73">
      <w:pPr>
        <w:rPr>
          <w:rFonts w:eastAsia="SimSun"/>
          <w:snapToGrid/>
          <w:lang w:val="lt-LT" w:eastAsia="zh-CN"/>
        </w:rPr>
      </w:pPr>
      <w:r w:rsidRPr="00CC5F7C">
        <w:rPr>
          <w:rFonts w:eastAsia="SimSun"/>
          <w:snapToGrid/>
          <w:lang w:val="lt-LT" w:eastAsia="zh-CN"/>
        </w:rPr>
        <w:t>Priklausomai nuo laiko, kada pacientui ruošiama poveikį sukelianti injekciją, natrio kiekis kai kuriais atvejais gali būti didesnis kaip 1 </w:t>
      </w:r>
      <w:proofErr w:type="spellStart"/>
      <w:r w:rsidRPr="00CC5F7C">
        <w:rPr>
          <w:rFonts w:eastAsia="SimSun"/>
          <w:snapToGrid/>
          <w:lang w:val="lt-LT" w:eastAsia="zh-CN"/>
        </w:rPr>
        <w:t>mmol</w:t>
      </w:r>
      <w:proofErr w:type="spellEnd"/>
      <w:r w:rsidRPr="00CC5F7C">
        <w:rPr>
          <w:rFonts w:eastAsia="SimSun"/>
          <w:snapToGrid/>
          <w:lang w:val="lt-LT" w:eastAsia="zh-CN"/>
        </w:rPr>
        <w:t xml:space="preserve"> (23 mg). Į tai reikia atsižvelgti pacientams, kuriems suvartojamas natrio kiekis yra ribojamas.</w:t>
      </w:r>
    </w:p>
    <w:p w:rsidR="00BD6A73" w:rsidRDefault="00BD6A73" w:rsidP="00BD6A73">
      <w:pPr>
        <w:numPr>
          <w:ilvl w:val="12"/>
          <w:numId w:val="0"/>
        </w:numPr>
        <w:tabs>
          <w:tab w:val="clear" w:pos="567"/>
        </w:tabs>
        <w:spacing w:line="240" w:lineRule="auto"/>
        <w:ind w:right="-2"/>
        <w:rPr>
          <w:szCs w:val="24"/>
          <w:lang w:val="lt-LT"/>
        </w:rPr>
      </w:pPr>
    </w:p>
    <w:p w:rsidR="00BD6A73" w:rsidRPr="00B34FA1" w:rsidRDefault="00BD6A73" w:rsidP="00BD6A73">
      <w:pPr>
        <w:numPr>
          <w:ilvl w:val="12"/>
          <w:numId w:val="0"/>
        </w:numPr>
        <w:tabs>
          <w:tab w:val="clear" w:pos="567"/>
        </w:tabs>
        <w:spacing w:line="240" w:lineRule="auto"/>
        <w:ind w:right="-2"/>
        <w:rPr>
          <w:szCs w:val="24"/>
          <w:lang w:val="lt-LT"/>
        </w:rPr>
      </w:pPr>
    </w:p>
    <w:p w:rsidR="00BD6A73" w:rsidRDefault="00BD6A73" w:rsidP="00BD6A73">
      <w:pPr>
        <w:pStyle w:val="Antrat3"/>
        <w:spacing w:before="0" w:after="0" w:line="240" w:lineRule="auto"/>
        <w:rPr>
          <w:rFonts w:ascii="Times New Roman" w:eastAsia="SimSun" w:hAnsi="Times New Roman"/>
          <w:bCs w:val="0"/>
          <w:snapToGrid/>
          <w:sz w:val="22"/>
          <w:szCs w:val="20"/>
          <w:lang w:val="lt-LT" w:eastAsia="zh-CN"/>
        </w:rPr>
      </w:pPr>
      <w:r w:rsidRPr="00B34FA1">
        <w:rPr>
          <w:rFonts w:ascii="Times New Roman" w:hAnsi="Times New Roman"/>
          <w:sz w:val="22"/>
          <w:lang w:val="lt-LT"/>
        </w:rPr>
        <w:t>3.</w:t>
      </w:r>
      <w:r w:rsidRPr="00B34FA1">
        <w:rPr>
          <w:rFonts w:ascii="Times New Roman" w:hAnsi="Times New Roman"/>
          <w:sz w:val="22"/>
          <w:lang w:val="lt-LT"/>
        </w:rPr>
        <w:tab/>
        <w:t xml:space="preserve">Kaip </w:t>
      </w:r>
      <w:r w:rsidRPr="00CC5F7C">
        <w:rPr>
          <w:rFonts w:ascii="Times New Roman" w:eastAsia="SimSun" w:hAnsi="Times New Roman"/>
          <w:bCs w:val="0"/>
          <w:snapToGrid/>
          <w:sz w:val="22"/>
          <w:szCs w:val="20"/>
          <w:lang w:val="lt-LT" w:eastAsia="zh-CN"/>
        </w:rPr>
        <w:t xml:space="preserve">vartoti </w:t>
      </w:r>
      <w:r w:rsidRPr="00CC5F7C">
        <w:rPr>
          <w:rFonts w:ascii="Times New Roman" w:eastAsia="SimSun" w:hAnsi="Times New Roman"/>
          <w:bCs w:val="0"/>
          <w:snapToGrid/>
          <w:sz w:val="22"/>
          <w:szCs w:val="20"/>
          <w:lang w:val="et-EE" w:eastAsia="zh-CN"/>
        </w:rPr>
        <w:t xml:space="preserve">FLUOROCHOLINE </w:t>
      </w:r>
      <w:r w:rsidRPr="00CC5F7C">
        <w:rPr>
          <w:rFonts w:ascii="Times New Roman" w:eastAsia="SimSun" w:hAnsi="Times New Roman"/>
          <w:bCs w:val="0"/>
          <w:snapToGrid/>
          <w:sz w:val="22"/>
          <w:szCs w:val="20"/>
          <w:lang w:val="lt-LT" w:eastAsia="zh-CN"/>
        </w:rPr>
        <w:t>(</w:t>
      </w:r>
      <w:r w:rsidRPr="00CC5F7C">
        <w:rPr>
          <w:rFonts w:ascii="Times New Roman" w:eastAsia="SimSun" w:hAnsi="Times New Roman"/>
          <w:bCs w:val="0"/>
          <w:snapToGrid/>
          <w:sz w:val="22"/>
          <w:szCs w:val="20"/>
          <w:vertAlign w:val="superscript"/>
          <w:lang w:val="lt-LT" w:eastAsia="zh-CN"/>
        </w:rPr>
        <w:t>18</w:t>
      </w:r>
      <w:r w:rsidRPr="00CC5F7C">
        <w:rPr>
          <w:rFonts w:ascii="Times New Roman" w:eastAsia="SimSun" w:hAnsi="Times New Roman"/>
          <w:bCs w:val="0"/>
          <w:snapToGrid/>
          <w:sz w:val="22"/>
          <w:szCs w:val="20"/>
          <w:lang w:val="lt-LT" w:eastAsia="zh-CN"/>
        </w:rPr>
        <w:t>F) SYNEKTIK</w:t>
      </w:r>
    </w:p>
    <w:p w:rsidR="00BD6A73" w:rsidRPr="00CC5F7C" w:rsidRDefault="00BD6A73" w:rsidP="00BD6A73">
      <w:pPr>
        <w:rPr>
          <w:lang w:val="lt-LT" w:eastAsia="zh-CN"/>
        </w:rPr>
      </w:pPr>
    </w:p>
    <w:p w:rsidR="00BD6A73" w:rsidRPr="00CC5F7C" w:rsidRDefault="00BD6A73" w:rsidP="00BD6A73">
      <w:pPr>
        <w:numPr>
          <w:ilvl w:val="12"/>
          <w:numId w:val="0"/>
        </w:numPr>
        <w:tabs>
          <w:tab w:val="clear" w:pos="567"/>
        </w:tabs>
        <w:spacing w:line="240" w:lineRule="auto"/>
        <w:rPr>
          <w:noProof/>
          <w:szCs w:val="24"/>
          <w:lang w:val="lt-LT"/>
        </w:rPr>
      </w:pPr>
      <w:r w:rsidRPr="00CC5F7C">
        <w:rPr>
          <w:noProof/>
          <w:szCs w:val="24"/>
          <w:lang w:val="lt-LT"/>
        </w:rPr>
        <w:t xml:space="preserve">Radioaktyvių vaistų vartojimą, tvarkymą ir šalinimą reglamentuoja griežti įstatymai. </w:t>
      </w:r>
      <w:r w:rsidRPr="00CC5F7C">
        <w:rPr>
          <w:noProof/>
          <w:szCs w:val="24"/>
          <w:lang w:val="et-EE"/>
        </w:rPr>
        <w:t>FLUOROCHOLINE</w:t>
      </w:r>
      <w:r w:rsidRPr="00CC5F7C">
        <w:rPr>
          <w:noProof/>
          <w:szCs w:val="24"/>
          <w:lang w:val="lt-LT"/>
        </w:rPr>
        <w:t xml:space="preserve"> (</w:t>
      </w:r>
      <w:r w:rsidRPr="00CC5F7C">
        <w:rPr>
          <w:noProof/>
          <w:szCs w:val="24"/>
          <w:vertAlign w:val="superscript"/>
          <w:lang w:val="lt-LT"/>
        </w:rPr>
        <w:t>18</w:t>
      </w:r>
      <w:r w:rsidRPr="00CC5F7C">
        <w:rPr>
          <w:noProof/>
          <w:szCs w:val="24"/>
          <w:lang w:val="lt-LT"/>
        </w:rPr>
        <w:t xml:space="preserve">F) SYNEKTIK gali būti vartojamas tik specialiose kontroliuojamose vietose. Šį vaistą ruoš ir suleis jį </w:t>
      </w:r>
      <w:r>
        <w:rPr>
          <w:noProof/>
          <w:szCs w:val="24"/>
          <w:lang w:val="lt-LT"/>
        </w:rPr>
        <w:t xml:space="preserve">saugiai </w:t>
      </w:r>
      <w:r w:rsidRPr="00CC5F7C">
        <w:rPr>
          <w:noProof/>
          <w:szCs w:val="24"/>
          <w:lang w:val="lt-LT"/>
        </w:rPr>
        <w:t>naudoti išmokę ir tam tinkamai parengti asmenys. Šie asmenys bus ypač atsargūs, kad užtikrintų saugų šio vaisto vartojimą, ir informuos Jus apie savo veiksmus.</w:t>
      </w:r>
    </w:p>
    <w:p w:rsidR="00BD6A73" w:rsidRPr="00CC5F7C" w:rsidRDefault="00BD6A73" w:rsidP="00BD6A73">
      <w:pPr>
        <w:numPr>
          <w:ilvl w:val="12"/>
          <w:numId w:val="0"/>
        </w:numPr>
        <w:tabs>
          <w:tab w:val="clear" w:pos="567"/>
        </w:tabs>
        <w:spacing w:line="240" w:lineRule="auto"/>
        <w:rPr>
          <w:noProof/>
          <w:szCs w:val="24"/>
          <w:lang w:val="lt-LT"/>
        </w:rPr>
      </w:pPr>
      <w:r w:rsidRPr="00CC5F7C">
        <w:rPr>
          <w:noProof/>
          <w:szCs w:val="24"/>
          <w:lang w:val="lt-LT"/>
        </w:rPr>
        <w:t xml:space="preserve">Tyrimą prižiūrintis branduolinės medicinos gydytojas nuspręs, kokį kiekį </w:t>
      </w:r>
      <w:r w:rsidRPr="00CC5F7C">
        <w:rPr>
          <w:noProof/>
          <w:szCs w:val="24"/>
          <w:lang w:val="et-EE"/>
        </w:rPr>
        <w:t>FLUOROCHOLINE</w:t>
      </w:r>
      <w:r w:rsidRPr="00CC5F7C">
        <w:rPr>
          <w:noProof/>
          <w:szCs w:val="24"/>
          <w:lang w:val="lt-LT"/>
        </w:rPr>
        <w:t xml:space="preserve"> (</w:t>
      </w:r>
      <w:r w:rsidRPr="00CC5F7C">
        <w:rPr>
          <w:noProof/>
          <w:szCs w:val="24"/>
          <w:vertAlign w:val="superscript"/>
          <w:lang w:val="lt-LT"/>
        </w:rPr>
        <w:t>18</w:t>
      </w:r>
      <w:r w:rsidRPr="00CC5F7C">
        <w:rPr>
          <w:noProof/>
          <w:szCs w:val="24"/>
          <w:lang w:val="lt-LT"/>
        </w:rPr>
        <w:t xml:space="preserve">F) SYNEKTIK jums reikia suleisti. Tai bus mažiausias kiekis, kurio reikia pageidaujamai informacijai gauti. </w:t>
      </w:r>
    </w:p>
    <w:p w:rsidR="00BD6A73" w:rsidRPr="00CC5F7C" w:rsidRDefault="00BD6A73" w:rsidP="00BD6A73">
      <w:pPr>
        <w:numPr>
          <w:ilvl w:val="12"/>
          <w:numId w:val="0"/>
        </w:numPr>
        <w:tabs>
          <w:tab w:val="clear" w:pos="567"/>
        </w:tabs>
        <w:spacing w:line="240" w:lineRule="auto"/>
        <w:rPr>
          <w:noProof/>
          <w:szCs w:val="24"/>
          <w:lang w:val="lt-LT"/>
        </w:rPr>
      </w:pPr>
      <w:r w:rsidRPr="00CC5F7C">
        <w:rPr>
          <w:noProof/>
          <w:szCs w:val="24"/>
          <w:lang w:val="lt-LT"/>
        </w:rPr>
        <w:t>Suaugusiesiems rekomenduojamas sušvirkšti kiekis dažniausiai svyruoja nuo 140 iki 280 MBq atsižvelgiant į paciento kūno svorį, naudojamos kameros tipą ir vaizdų gavimo režimą.</w:t>
      </w:r>
    </w:p>
    <w:p w:rsidR="00BD6A73" w:rsidRPr="00CC5F7C" w:rsidRDefault="00BD6A73" w:rsidP="00BD6A73">
      <w:pPr>
        <w:numPr>
          <w:ilvl w:val="12"/>
          <w:numId w:val="0"/>
        </w:numPr>
        <w:tabs>
          <w:tab w:val="clear" w:pos="567"/>
        </w:tabs>
        <w:spacing w:line="240" w:lineRule="auto"/>
        <w:rPr>
          <w:noProof/>
          <w:szCs w:val="24"/>
          <w:lang w:val="lt-LT"/>
        </w:rPr>
      </w:pPr>
    </w:p>
    <w:p w:rsidR="00BD6A73" w:rsidRPr="00CC5F7C" w:rsidRDefault="00BD6A73" w:rsidP="00BD6A73">
      <w:pPr>
        <w:numPr>
          <w:ilvl w:val="12"/>
          <w:numId w:val="0"/>
        </w:numPr>
        <w:tabs>
          <w:tab w:val="clear" w:pos="567"/>
        </w:tabs>
        <w:spacing w:line="240" w:lineRule="auto"/>
        <w:rPr>
          <w:noProof/>
          <w:szCs w:val="24"/>
          <w:lang w:val="lt-LT"/>
        </w:rPr>
      </w:pPr>
      <w:r w:rsidRPr="00CC5F7C">
        <w:rPr>
          <w:noProof/>
          <w:szCs w:val="24"/>
          <w:lang w:val="lt-LT"/>
        </w:rPr>
        <w:t xml:space="preserve">Megabekerelis (MBq) – radioaktyvumui </w:t>
      </w:r>
      <w:r>
        <w:rPr>
          <w:noProof/>
          <w:szCs w:val="24"/>
          <w:lang w:val="lt-LT"/>
        </w:rPr>
        <w:t>išreikšti</w:t>
      </w:r>
      <w:r w:rsidRPr="00CC5F7C">
        <w:rPr>
          <w:noProof/>
          <w:szCs w:val="24"/>
          <w:lang w:val="lt-LT"/>
        </w:rPr>
        <w:t xml:space="preserve"> naudojamas vienetas.</w:t>
      </w:r>
    </w:p>
    <w:p w:rsidR="00BD6A73" w:rsidRPr="00CC5F7C" w:rsidRDefault="00BD6A73" w:rsidP="00BD6A73">
      <w:pPr>
        <w:numPr>
          <w:ilvl w:val="12"/>
          <w:numId w:val="0"/>
        </w:numPr>
        <w:tabs>
          <w:tab w:val="clear" w:pos="567"/>
        </w:tabs>
        <w:spacing w:line="240" w:lineRule="auto"/>
        <w:rPr>
          <w:noProof/>
          <w:szCs w:val="24"/>
          <w:lang w:val="lt-LT"/>
        </w:rPr>
      </w:pPr>
    </w:p>
    <w:p w:rsidR="00BD6A73" w:rsidRPr="00AB3282" w:rsidRDefault="00BD6A73" w:rsidP="00BD6A73">
      <w:pPr>
        <w:keepNext/>
        <w:jc w:val="both"/>
        <w:outlineLvl w:val="3"/>
        <w:rPr>
          <w:b/>
          <w:bCs/>
          <w:szCs w:val="28"/>
          <w:lang w:val="lt-LT" w:eastAsia="x-none"/>
        </w:rPr>
      </w:pPr>
      <w:r w:rsidRPr="00AB3282">
        <w:rPr>
          <w:b/>
          <w:bCs/>
          <w:szCs w:val="28"/>
          <w:lang w:val="lt-LT" w:eastAsia="x-none"/>
        </w:rPr>
        <w:t>Vartojimas vaikams ir paaugliams</w:t>
      </w:r>
    </w:p>
    <w:p w:rsidR="00BD6A73" w:rsidRPr="00AB3282" w:rsidRDefault="00BD6A73" w:rsidP="00BD6A73">
      <w:pPr>
        <w:spacing w:line="240" w:lineRule="auto"/>
        <w:rPr>
          <w:szCs w:val="24"/>
          <w:lang w:val="lt-LT"/>
        </w:rPr>
      </w:pPr>
      <w:r>
        <w:rPr>
          <w:noProof/>
          <w:szCs w:val="24"/>
          <w:lang w:val="lt-LT"/>
        </w:rPr>
        <w:t>Šio vaisto skirti onkologine liga sergantiems vaikams ir paaugliams nerekomenduojama.</w:t>
      </w:r>
    </w:p>
    <w:p w:rsidR="00BD6A73" w:rsidRDefault="00BD6A73" w:rsidP="00BD6A73">
      <w:pPr>
        <w:numPr>
          <w:ilvl w:val="12"/>
          <w:numId w:val="0"/>
        </w:numPr>
        <w:tabs>
          <w:tab w:val="clear" w:pos="567"/>
        </w:tabs>
        <w:spacing w:line="240" w:lineRule="auto"/>
        <w:rPr>
          <w:b/>
          <w:noProof/>
          <w:szCs w:val="24"/>
          <w:lang w:val="et-EE"/>
        </w:rPr>
      </w:pPr>
    </w:p>
    <w:p w:rsidR="00BD6A73" w:rsidRPr="00CC5F7C" w:rsidRDefault="00BD6A73" w:rsidP="00BD6A73">
      <w:pPr>
        <w:numPr>
          <w:ilvl w:val="12"/>
          <w:numId w:val="0"/>
        </w:numPr>
        <w:tabs>
          <w:tab w:val="clear" w:pos="567"/>
        </w:tabs>
        <w:spacing w:line="240" w:lineRule="auto"/>
        <w:rPr>
          <w:b/>
          <w:noProof/>
          <w:szCs w:val="24"/>
          <w:lang w:val="lt-LT"/>
        </w:rPr>
      </w:pPr>
      <w:r w:rsidRPr="00CC5F7C">
        <w:rPr>
          <w:b/>
          <w:noProof/>
          <w:szCs w:val="24"/>
          <w:lang w:val="et-EE"/>
        </w:rPr>
        <w:t>FLUOROCHOLINE</w:t>
      </w:r>
      <w:r w:rsidRPr="00CC5F7C">
        <w:rPr>
          <w:b/>
          <w:noProof/>
          <w:szCs w:val="24"/>
          <w:lang w:val="lt-LT"/>
        </w:rPr>
        <w:t xml:space="preserve"> (</w:t>
      </w:r>
      <w:r w:rsidRPr="00CC5F7C">
        <w:rPr>
          <w:b/>
          <w:noProof/>
          <w:szCs w:val="24"/>
          <w:vertAlign w:val="superscript"/>
          <w:lang w:val="lt-LT"/>
        </w:rPr>
        <w:t>18</w:t>
      </w:r>
      <w:r w:rsidRPr="00CC5F7C">
        <w:rPr>
          <w:b/>
          <w:noProof/>
          <w:szCs w:val="24"/>
          <w:lang w:val="lt-LT"/>
        </w:rPr>
        <w:t>F) SYNEKTIK suleidimas ir procedūros atlikimas</w:t>
      </w:r>
    </w:p>
    <w:p w:rsidR="00BD6A73" w:rsidRPr="00CC5F7C" w:rsidRDefault="00BD6A73" w:rsidP="00BD6A73">
      <w:pPr>
        <w:numPr>
          <w:ilvl w:val="12"/>
          <w:numId w:val="0"/>
        </w:numPr>
        <w:tabs>
          <w:tab w:val="clear" w:pos="567"/>
        </w:tabs>
        <w:spacing w:line="240" w:lineRule="auto"/>
        <w:rPr>
          <w:noProof/>
          <w:szCs w:val="24"/>
          <w:lang w:val="lt-LT"/>
        </w:rPr>
      </w:pPr>
      <w:r w:rsidRPr="00CC5F7C">
        <w:rPr>
          <w:noProof/>
          <w:szCs w:val="24"/>
          <w:lang w:val="lt-LT"/>
        </w:rPr>
        <w:t xml:space="preserve">Leidžiama vienkartinė </w:t>
      </w:r>
      <w:r w:rsidRPr="00CC5F7C">
        <w:rPr>
          <w:noProof/>
          <w:szCs w:val="24"/>
          <w:lang w:val="et-EE"/>
        </w:rPr>
        <w:t>FLUOROCHOLINE</w:t>
      </w:r>
      <w:r w:rsidRPr="00CC5F7C">
        <w:rPr>
          <w:noProof/>
          <w:szCs w:val="24"/>
          <w:lang w:val="lt-LT"/>
        </w:rPr>
        <w:t xml:space="preserve"> (</w:t>
      </w:r>
      <w:r w:rsidRPr="00CC5F7C">
        <w:rPr>
          <w:noProof/>
          <w:szCs w:val="24"/>
          <w:vertAlign w:val="superscript"/>
          <w:lang w:val="lt-LT"/>
        </w:rPr>
        <w:t>18</w:t>
      </w:r>
      <w:r w:rsidRPr="00CC5F7C">
        <w:rPr>
          <w:noProof/>
          <w:szCs w:val="24"/>
          <w:lang w:val="lt-LT"/>
        </w:rPr>
        <w:t xml:space="preserve">F) SYNEKTIK dozė į veną. </w:t>
      </w:r>
    </w:p>
    <w:p w:rsidR="00BD6A73" w:rsidRPr="00CC5F7C" w:rsidRDefault="00BD6A73" w:rsidP="00BD6A73">
      <w:pPr>
        <w:numPr>
          <w:ilvl w:val="12"/>
          <w:numId w:val="0"/>
        </w:numPr>
        <w:tabs>
          <w:tab w:val="clear" w:pos="567"/>
        </w:tabs>
        <w:spacing w:line="240" w:lineRule="auto"/>
        <w:rPr>
          <w:noProof/>
          <w:szCs w:val="24"/>
          <w:lang w:val="lt-LT"/>
        </w:rPr>
      </w:pPr>
      <w:r w:rsidRPr="00CC5F7C">
        <w:rPr>
          <w:noProof/>
          <w:szCs w:val="24"/>
          <w:lang w:val="lt-LT"/>
        </w:rPr>
        <w:t>Vienos dozės pakanka atlikti tyrimą, kurio reikia jūsų gydytojui.</w:t>
      </w:r>
    </w:p>
    <w:p w:rsidR="00BD6A73" w:rsidRPr="00CC5F7C" w:rsidRDefault="00BD6A73" w:rsidP="00BD6A73">
      <w:pPr>
        <w:numPr>
          <w:ilvl w:val="12"/>
          <w:numId w:val="0"/>
        </w:numPr>
        <w:tabs>
          <w:tab w:val="clear" w:pos="567"/>
        </w:tabs>
        <w:spacing w:line="240" w:lineRule="auto"/>
        <w:rPr>
          <w:noProof/>
          <w:szCs w:val="24"/>
          <w:lang w:val="lt-LT"/>
        </w:rPr>
      </w:pPr>
      <w:r w:rsidRPr="00CC5F7C">
        <w:rPr>
          <w:noProof/>
          <w:szCs w:val="24"/>
          <w:lang w:val="lt-LT"/>
        </w:rPr>
        <w:t>Po injekcijos, prieš atliekant tyrimą, Jūsų paprašys išgerti skysčių ir pasišlapinti.</w:t>
      </w:r>
    </w:p>
    <w:p w:rsidR="00BD6A73" w:rsidRPr="00CC5F7C" w:rsidRDefault="00BD6A73" w:rsidP="00BD6A73">
      <w:pPr>
        <w:numPr>
          <w:ilvl w:val="12"/>
          <w:numId w:val="0"/>
        </w:numPr>
        <w:tabs>
          <w:tab w:val="clear" w:pos="567"/>
        </w:tabs>
        <w:spacing w:line="240" w:lineRule="auto"/>
        <w:rPr>
          <w:noProof/>
          <w:szCs w:val="24"/>
          <w:lang w:val="lt-LT"/>
        </w:rPr>
      </w:pPr>
    </w:p>
    <w:p w:rsidR="00BD6A73" w:rsidRPr="00CC5F7C" w:rsidRDefault="00BD6A73" w:rsidP="00BD6A73">
      <w:pPr>
        <w:numPr>
          <w:ilvl w:val="12"/>
          <w:numId w:val="0"/>
        </w:numPr>
        <w:tabs>
          <w:tab w:val="clear" w:pos="567"/>
        </w:tabs>
        <w:spacing w:line="240" w:lineRule="auto"/>
        <w:rPr>
          <w:b/>
          <w:noProof/>
          <w:szCs w:val="24"/>
          <w:lang w:val="lt-LT"/>
        </w:rPr>
      </w:pPr>
      <w:r w:rsidRPr="00CC5F7C">
        <w:rPr>
          <w:b/>
          <w:noProof/>
          <w:szCs w:val="24"/>
          <w:lang w:val="lt-LT"/>
        </w:rPr>
        <w:t>Procedūros trukmė</w:t>
      </w:r>
    </w:p>
    <w:p w:rsidR="00BD6A73" w:rsidRPr="00CC5F7C" w:rsidRDefault="00BD6A73" w:rsidP="00BD6A73">
      <w:pPr>
        <w:numPr>
          <w:ilvl w:val="12"/>
          <w:numId w:val="0"/>
        </w:numPr>
        <w:tabs>
          <w:tab w:val="clear" w:pos="567"/>
        </w:tabs>
        <w:spacing w:line="240" w:lineRule="auto"/>
        <w:rPr>
          <w:noProof/>
          <w:szCs w:val="24"/>
          <w:lang w:val="lt-LT"/>
        </w:rPr>
      </w:pPr>
      <w:r w:rsidRPr="00CC5F7C">
        <w:rPr>
          <w:noProof/>
          <w:szCs w:val="24"/>
          <w:lang w:val="lt-LT"/>
        </w:rPr>
        <w:t>Jūsų branduolinės medicinos gydytojas pasakys, kiek įprastai trunka procedūra.</w:t>
      </w:r>
    </w:p>
    <w:p w:rsidR="00BD6A73" w:rsidRPr="00CC5F7C" w:rsidRDefault="00BD6A73" w:rsidP="00BD6A73">
      <w:pPr>
        <w:numPr>
          <w:ilvl w:val="12"/>
          <w:numId w:val="0"/>
        </w:numPr>
        <w:tabs>
          <w:tab w:val="clear" w:pos="567"/>
        </w:tabs>
        <w:spacing w:line="240" w:lineRule="auto"/>
        <w:rPr>
          <w:noProof/>
          <w:szCs w:val="24"/>
          <w:lang w:val="lt-LT"/>
        </w:rPr>
      </w:pPr>
    </w:p>
    <w:p w:rsidR="00BD6A73" w:rsidRPr="00CC5F7C" w:rsidRDefault="00BD6A73" w:rsidP="00BD6A73">
      <w:pPr>
        <w:numPr>
          <w:ilvl w:val="12"/>
          <w:numId w:val="0"/>
        </w:numPr>
        <w:tabs>
          <w:tab w:val="clear" w:pos="567"/>
        </w:tabs>
        <w:spacing w:line="240" w:lineRule="auto"/>
        <w:rPr>
          <w:b/>
          <w:noProof/>
          <w:szCs w:val="24"/>
          <w:lang w:val="lt-LT"/>
        </w:rPr>
      </w:pPr>
      <w:r w:rsidRPr="00CC5F7C">
        <w:rPr>
          <w:b/>
          <w:noProof/>
          <w:szCs w:val="24"/>
          <w:lang w:val="lt-LT"/>
        </w:rPr>
        <w:t xml:space="preserve">Po </w:t>
      </w:r>
      <w:r w:rsidRPr="00CC5F7C">
        <w:rPr>
          <w:b/>
          <w:noProof/>
          <w:szCs w:val="24"/>
          <w:lang w:val="et-EE"/>
        </w:rPr>
        <w:t>FLUOROCHOLINE</w:t>
      </w:r>
      <w:r w:rsidRPr="00CC5F7C">
        <w:rPr>
          <w:b/>
          <w:noProof/>
          <w:szCs w:val="24"/>
          <w:lang w:val="lt-LT"/>
        </w:rPr>
        <w:t xml:space="preserve"> (</w:t>
      </w:r>
      <w:r w:rsidRPr="00CC5F7C">
        <w:rPr>
          <w:b/>
          <w:noProof/>
          <w:szCs w:val="24"/>
          <w:vertAlign w:val="superscript"/>
          <w:lang w:val="lt-LT"/>
        </w:rPr>
        <w:t>18</w:t>
      </w:r>
      <w:r w:rsidRPr="00CC5F7C">
        <w:rPr>
          <w:b/>
          <w:noProof/>
          <w:szCs w:val="24"/>
          <w:lang w:val="lt-LT"/>
        </w:rPr>
        <w:t>F) SYNEKTIK vartojimo turėtumėte:</w:t>
      </w:r>
    </w:p>
    <w:p w:rsidR="00BD6A73" w:rsidRPr="00CC5F7C" w:rsidRDefault="00BD6A73" w:rsidP="00BD6A73">
      <w:pPr>
        <w:numPr>
          <w:ilvl w:val="0"/>
          <w:numId w:val="1"/>
        </w:numPr>
        <w:tabs>
          <w:tab w:val="clear" w:pos="567"/>
        </w:tabs>
        <w:spacing w:line="240" w:lineRule="auto"/>
        <w:rPr>
          <w:bCs/>
          <w:noProof/>
          <w:szCs w:val="24"/>
          <w:lang w:val="lt-LT"/>
        </w:rPr>
      </w:pPr>
      <w:r w:rsidRPr="00CC5F7C">
        <w:rPr>
          <w:bCs/>
          <w:noProof/>
          <w:szCs w:val="24"/>
          <w:lang w:val="lt-LT"/>
        </w:rPr>
        <w:t>12 valandų po injekcijos vengti bet kokio artimo kontakto su mažais vaikais ir nėščiomis moterimis;</w:t>
      </w:r>
    </w:p>
    <w:p w:rsidR="00BD6A73" w:rsidRPr="00CC5F7C" w:rsidRDefault="00BD6A73" w:rsidP="00BD6A73">
      <w:pPr>
        <w:numPr>
          <w:ilvl w:val="0"/>
          <w:numId w:val="1"/>
        </w:numPr>
        <w:tabs>
          <w:tab w:val="clear" w:pos="567"/>
        </w:tabs>
        <w:spacing w:line="240" w:lineRule="auto"/>
        <w:rPr>
          <w:bCs/>
          <w:noProof/>
          <w:szCs w:val="24"/>
          <w:lang w:val="lt-LT"/>
        </w:rPr>
      </w:pPr>
      <w:r w:rsidRPr="00CC5F7C">
        <w:rPr>
          <w:bCs/>
          <w:noProof/>
          <w:szCs w:val="24"/>
          <w:lang w:val="lt-LT"/>
        </w:rPr>
        <w:t>dažnai šlapintis, kad vaistas pasišalintų iš organizmo.</w:t>
      </w:r>
    </w:p>
    <w:p w:rsidR="00BD6A73" w:rsidRPr="00CC5F7C" w:rsidRDefault="00BD6A73" w:rsidP="00BD6A73">
      <w:pPr>
        <w:numPr>
          <w:ilvl w:val="12"/>
          <w:numId w:val="0"/>
        </w:numPr>
        <w:tabs>
          <w:tab w:val="clear" w:pos="567"/>
        </w:tabs>
        <w:spacing w:line="240" w:lineRule="auto"/>
        <w:rPr>
          <w:b/>
          <w:noProof/>
          <w:szCs w:val="24"/>
          <w:lang w:val="lt-LT"/>
        </w:rPr>
      </w:pPr>
      <w:r w:rsidRPr="00CC5F7C">
        <w:rPr>
          <w:b/>
          <w:noProof/>
          <w:szCs w:val="24"/>
          <w:lang w:val="lt-LT"/>
        </w:rPr>
        <w:t xml:space="preserve"> </w:t>
      </w:r>
    </w:p>
    <w:p w:rsidR="00BD6A73" w:rsidRPr="00CC5F7C" w:rsidRDefault="00BD6A73" w:rsidP="00BD6A73">
      <w:pPr>
        <w:numPr>
          <w:ilvl w:val="12"/>
          <w:numId w:val="0"/>
        </w:numPr>
        <w:tabs>
          <w:tab w:val="clear" w:pos="567"/>
        </w:tabs>
        <w:spacing w:line="240" w:lineRule="auto"/>
        <w:rPr>
          <w:noProof/>
          <w:szCs w:val="24"/>
          <w:lang w:val="lt-LT"/>
        </w:rPr>
      </w:pPr>
      <w:r w:rsidRPr="00CC5F7C">
        <w:rPr>
          <w:noProof/>
          <w:szCs w:val="24"/>
          <w:lang w:val="lt-LT"/>
        </w:rPr>
        <w:t>Branduolinės medicinos gydytojas informuos, jei po vaisto vartojimo reikės imtis specialių atsargumo priemonių. Jei kils klausimų, kreipkitės į savo branduolinės medicinos gydytoją.</w:t>
      </w:r>
    </w:p>
    <w:p w:rsidR="00BD6A73" w:rsidRPr="00CC5F7C" w:rsidRDefault="00BD6A73" w:rsidP="00BD6A73">
      <w:pPr>
        <w:numPr>
          <w:ilvl w:val="12"/>
          <w:numId w:val="0"/>
        </w:numPr>
        <w:tabs>
          <w:tab w:val="clear" w:pos="567"/>
        </w:tabs>
        <w:spacing w:line="240" w:lineRule="auto"/>
        <w:rPr>
          <w:b/>
          <w:noProof/>
          <w:szCs w:val="24"/>
          <w:lang w:val="lt-LT"/>
        </w:rPr>
      </w:pPr>
    </w:p>
    <w:p w:rsidR="00BD6A73" w:rsidRPr="00CC5F7C" w:rsidRDefault="00BD6A73" w:rsidP="00BD6A73">
      <w:pPr>
        <w:numPr>
          <w:ilvl w:val="12"/>
          <w:numId w:val="0"/>
        </w:numPr>
        <w:tabs>
          <w:tab w:val="clear" w:pos="567"/>
        </w:tabs>
        <w:spacing w:line="240" w:lineRule="auto"/>
        <w:rPr>
          <w:b/>
          <w:noProof/>
          <w:szCs w:val="24"/>
          <w:lang w:val="lt-LT"/>
        </w:rPr>
      </w:pPr>
      <w:r w:rsidRPr="00CC5F7C">
        <w:rPr>
          <w:b/>
          <w:noProof/>
          <w:szCs w:val="24"/>
          <w:lang w:val="lt-LT"/>
        </w:rPr>
        <w:t xml:space="preserve">Jei </w:t>
      </w:r>
      <w:r w:rsidRPr="00CC5F7C">
        <w:rPr>
          <w:b/>
          <w:noProof/>
          <w:szCs w:val="24"/>
          <w:lang w:val="et-EE"/>
        </w:rPr>
        <w:t>FLUOROCHOLINE</w:t>
      </w:r>
      <w:r w:rsidRPr="00CC5F7C">
        <w:rPr>
          <w:b/>
          <w:noProof/>
          <w:szCs w:val="24"/>
          <w:lang w:val="lt-LT"/>
        </w:rPr>
        <w:t xml:space="preserve"> (</w:t>
      </w:r>
      <w:r w:rsidRPr="00CC5F7C">
        <w:rPr>
          <w:b/>
          <w:noProof/>
          <w:szCs w:val="24"/>
          <w:vertAlign w:val="superscript"/>
          <w:lang w:val="lt-LT"/>
        </w:rPr>
        <w:t>18</w:t>
      </w:r>
      <w:r w:rsidRPr="00CC5F7C">
        <w:rPr>
          <w:b/>
          <w:noProof/>
          <w:szCs w:val="24"/>
          <w:lang w:val="lt-LT"/>
        </w:rPr>
        <w:t>F) SYNEKTIK buvo suleista daugiau, nei reikėtų</w:t>
      </w:r>
    </w:p>
    <w:p w:rsidR="00BD6A73" w:rsidRPr="00CC5F7C" w:rsidRDefault="00BD6A73" w:rsidP="00BD6A73">
      <w:pPr>
        <w:numPr>
          <w:ilvl w:val="12"/>
          <w:numId w:val="0"/>
        </w:numPr>
        <w:tabs>
          <w:tab w:val="clear" w:pos="567"/>
        </w:tabs>
        <w:spacing w:line="240" w:lineRule="auto"/>
        <w:rPr>
          <w:noProof/>
          <w:szCs w:val="24"/>
          <w:lang w:val="lt-LT"/>
        </w:rPr>
      </w:pPr>
      <w:r w:rsidRPr="00CC5F7C">
        <w:rPr>
          <w:noProof/>
          <w:szCs w:val="24"/>
          <w:lang w:val="lt-LT"/>
        </w:rPr>
        <w:t xml:space="preserve">Perdozavimas mažai tikėtinas, nes sušvirkščiama viena </w:t>
      </w:r>
      <w:r w:rsidRPr="00CC5F7C">
        <w:rPr>
          <w:noProof/>
          <w:szCs w:val="24"/>
          <w:lang w:val="et-EE"/>
        </w:rPr>
        <w:t>FLUOROCHOLINE</w:t>
      </w:r>
      <w:r w:rsidRPr="00CC5F7C">
        <w:rPr>
          <w:noProof/>
          <w:szCs w:val="24"/>
          <w:lang w:val="lt-LT"/>
        </w:rPr>
        <w:t xml:space="preserve"> (</w:t>
      </w:r>
      <w:r w:rsidRPr="00CC5F7C">
        <w:rPr>
          <w:noProof/>
          <w:szCs w:val="24"/>
          <w:vertAlign w:val="superscript"/>
          <w:lang w:val="lt-LT"/>
        </w:rPr>
        <w:t>18</w:t>
      </w:r>
      <w:r w:rsidRPr="00CC5F7C">
        <w:rPr>
          <w:noProof/>
          <w:szCs w:val="24"/>
          <w:lang w:val="lt-LT"/>
        </w:rPr>
        <w:t xml:space="preserve">F) SYNEKTIK dozė procedūros atlikimą kontroliuojant prižiūrinčiam branduolinės medicinos gydytojui. Vis dėlto, jei vaisto būtų perdozuota, būtų paskirtas tinkamas gydymas. Ypač už procedūrą atsakingas branduolinės medicinos gydytojas gali jums rekomenduoti gerti labai daug skysčių, kad paskatintų </w:t>
      </w:r>
      <w:r w:rsidRPr="00CC5F7C">
        <w:rPr>
          <w:noProof/>
          <w:szCs w:val="24"/>
          <w:lang w:val="et-EE"/>
        </w:rPr>
        <w:t>FLUOROCHOLINE</w:t>
      </w:r>
      <w:r w:rsidRPr="00CC5F7C">
        <w:rPr>
          <w:noProof/>
          <w:szCs w:val="24"/>
          <w:lang w:val="lt-LT"/>
        </w:rPr>
        <w:t xml:space="preserve"> (</w:t>
      </w:r>
      <w:r w:rsidRPr="00CC5F7C">
        <w:rPr>
          <w:noProof/>
          <w:szCs w:val="24"/>
          <w:vertAlign w:val="superscript"/>
          <w:lang w:val="lt-LT"/>
        </w:rPr>
        <w:t>18</w:t>
      </w:r>
      <w:r w:rsidRPr="00CC5F7C">
        <w:rPr>
          <w:noProof/>
          <w:szCs w:val="24"/>
          <w:lang w:val="lt-LT"/>
        </w:rPr>
        <w:t xml:space="preserve">F) SYNEKTIK šalinimą iš organizmo (iš tiesų pagrindinis šio vaisto šalinimo iš organizmo būdas yra per inkstus su šlapimu). </w:t>
      </w:r>
    </w:p>
    <w:p w:rsidR="00BD6A73" w:rsidRPr="00CC5F7C" w:rsidRDefault="00BD6A73" w:rsidP="00BD6A73">
      <w:pPr>
        <w:numPr>
          <w:ilvl w:val="12"/>
          <w:numId w:val="0"/>
        </w:numPr>
        <w:tabs>
          <w:tab w:val="clear" w:pos="567"/>
        </w:tabs>
        <w:spacing w:line="240" w:lineRule="auto"/>
        <w:rPr>
          <w:noProof/>
          <w:szCs w:val="24"/>
          <w:lang w:val="lt-LT"/>
        </w:rPr>
      </w:pPr>
    </w:p>
    <w:p w:rsidR="00BD6A73" w:rsidRPr="00CC5F7C" w:rsidRDefault="00BD6A73" w:rsidP="00BD6A73">
      <w:pPr>
        <w:numPr>
          <w:ilvl w:val="12"/>
          <w:numId w:val="0"/>
        </w:numPr>
        <w:tabs>
          <w:tab w:val="clear" w:pos="567"/>
        </w:tabs>
        <w:spacing w:line="240" w:lineRule="auto"/>
        <w:rPr>
          <w:noProof/>
          <w:szCs w:val="24"/>
          <w:lang w:val="lt-LT"/>
        </w:rPr>
      </w:pPr>
      <w:r w:rsidRPr="00CC5F7C">
        <w:rPr>
          <w:noProof/>
          <w:szCs w:val="24"/>
          <w:lang w:val="lt-LT"/>
        </w:rPr>
        <w:t xml:space="preserve">Gali prireikti vartoti </w:t>
      </w:r>
      <w:r>
        <w:rPr>
          <w:noProof/>
          <w:szCs w:val="24"/>
          <w:lang w:val="lt-LT"/>
        </w:rPr>
        <w:t>šlapimą varančių vaistų (</w:t>
      </w:r>
      <w:r w:rsidRPr="00CC5F7C">
        <w:rPr>
          <w:noProof/>
          <w:szCs w:val="24"/>
          <w:lang w:val="lt-LT"/>
        </w:rPr>
        <w:t>diuretikų</w:t>
      </w:r>
      <w:r>
        <w:rPr>
          <w:noProof/>
          <w:szCs w:val="24"/>
          <w:lang w:val="lt-LT"/>
        </w:rPr>
        <w:t>)</w:t>
      </w:r>
      <w:r w:rsidRPr="00CC5F7C">
        <w:rPr>
          <w:noProof/>
          <w:szCs w:val="24"/>
          <w:lang w:val="lt-LT"/>
        </w:rPr>
        <w:t>.</w:t>
      </w:r>
    </w:p>
    <w:p w:rsidR="00BD6A73" w:rsidRDefault="00BD6A73" w:rsidP="00BD6A73">
      <w:pPr>
        <w:numPr>
          <w:ilvl w:val="12"/>
          <w:numId w:val="0"/>
        </w:numPr>
        <w:tabs>
          <w:tab w:val="clear" w:pos="567"/>
        </w:tabs>
        <w:spacing w:line="240" w:lineRule="auto"/>
        <w:rPr>
          <w:noProof/>
          <w:szCs w:val="24"/>
          <w:lang w:val="lt-LT"/>
        </w:rPr>
      </w:pPr>
      <w:r w:rsidRPr="00CC5F7C">
        <w:rPr>
          <w:noProof/>
          <w:szCs w:val="24"/>
          <w:lang w:val="lt-LT"/>
        </w:rPr>
        <w:t xml:space="preserve">Jei turite daugiau klausimų dėl </w:t>
      </w:r>
      <w:r w:rsidRPr="00CC5F7C">
        <w:rPr>
          <w:noProof/>
          <w:szCs w:val="24"/>
          <w:lang w:val="et-EE"/>
        </w:rPr>
        <w:t xml:space="preserve">FLUOROCHOLINE </w:t>
      </w:r>
      <w:r w:rsidRPr="00CC5F7C">
        <w:rPr>
          <w:noProof/>
          <w:szCs w:val="24"/>
          <w:lang w:val="lt-LT"/>
        </w:rPr>
        <w:t>(</w:t>
      </w:r>
      <w:r w:rsidRPr="00CC5F7C">
        <w:rPr>
          <w:noProof/>
          <w:szCs w:val="24"/>
          <w:vertAlign w:val="superscript"/>
          <w:lang w:val="lt-LT"/>
        </w:rPr>
        <w:t>18</w:t>
      </w:r>
      <w:r w:rsidRPr="00CC5F7C">
        <w:rPr>
          <w:noProof/>
          <w:szCs w:val="24"/>
          <w:lang w:val="lt-LT"/>
        </w:rPr>
        <w:t>F) SYNEKTIK vartojimo, prašome klausti branduolinės medicinos gydytojo, kuris prižiūri, kaip atliekama procedūra.</w:t>
      </w:r>
    </w:p>
    <w:p w:rsidR="00BD6A73" w:rsidRDefault="00BD6A73" w:rsidP="00BD6A73">
      <w:pPr>
        <w:numPr>
          <w:ilvl w:val="12"/>
          <w:numId w:val="0"/>
        </w:numPr>
        <w:tabs>
          <w:tab w:val="clear" w:pos="567"/>
        </w:tabs>
        <w:spacing w:line="240" w:lineRule="auto"/>
        <w:rPr>
          <w:szCs w:val="24"/>
          <w:lang w:val="lt-LT"/>
        </w:rPr>
      </w:pPr>
    </w:p>
    <w:p w:rsidR="00BD6A73" w:rsidRPr="00B34FA1" w:rsidRDefault="00BD6A73" w:rsidP="00BD6A73">
      <w:pPr>
        <w:numPr>
          <w:ilvl w:val="12"/>
          <w:numId w:val="0"/>
        </w:numPr>
        <w:tabs>
          <w:tab w:val="clear" w:pos="567"/>
        </w:tabs>
        <w:spacing w:line="240" w:lineRule="auto"/>
        <w:rPr>
          <w:szCs w:val="24"/>
          <w:lang w:val="lt-LT"/>
        </w:rPr>
      </w:pPr>
    </w:p>
    <w:p w:rsidR="00BD6A73" w:rsidRPr="00B34FA1" w:rsidRDefault="00BD6A73" w:rsidP="00BD6A7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rsidR="00BD6A73" w:rsidRPr="00B34FA1" w:rsidRDefault="00BD6A73" w:rsidP="00BD6A73">
      <w:pPr>
        <w:numPr>
          <w:ilvl w:val="12"/>
          <w:numId w:val="0"/>
        </w:numPr>
        <w:tabs>
          <w:tab w:val="clear" w:pos="567"/>
        </w:tabs>
        <w:spacing w:line="240" w:lineRule="auto"/>
        <w:rPr>
          <w:szCs w:val="24"/>
          <w:lang w:val="lt-LT"/>
        </w:rPr>
      </w:pPr>
    </w:p>
    <w:p w:rsidR="00BD6A73" w:rsidRPr="00CC5F7C" w:rsidRDefault="00BD6A73" w:rsidP="00BD6A73">
      <w:pPr>
        <w:spacing w:line="240" w:lineRule="auto"/>
        <w:rPr>
          <w:noProof/>
          <w:szCs w:val="24"/>
          <w:lang w:val="lt-LT"/>
        </w:rPr>
      </w:pPr>
      <w:r>
        <w:rPr>
          <w:noProof/>
          <w:szCs w:val="24"/>
          <w:lang w:val="et-EE"/>
        </w:rPr>
        <w:t>Šis vaistas</w:t>
      </w:r>
      <w:r w:rsidRPr="00CC5F7C">
        <w:rPr>
          <w:noProof/>
          <w:szCs w:val="24"/>
          <w:lang w:val="lt-LT"/>
        </w:rPr>
        <w:t>, kaip ir visi kiti, gali sukelti šalutinį poveikį, nors jis pasireiškia ne visiems žmonėms.</w:t>
      </w:r>
    </w:p>
    <w:p w:rsidR="00BD6A73" w:rsidRPr="00CC5F7C" w:rsidRDefault="00BD6A73" w:rsidP="00BD6A73">
      <w:pPr>
        <w:spacing w:line="240" w:lineRule="auto"/>
        <w:rPr>
          <w:noProof/>
          <w:szCs w:val="24"/>
          <w:lang w:val="lt-LT"/>
        </w:rPr>
      </w:pPr>
      <w:r w:rsidRPr="00CC5F7C">
        <w:rPr>
          <w:noProof/>
          <w:szCs w:val="24"/>
          <w:lang w:val="lt-LT"/>
        </w:rPr>
        <w:t>Iki šiol nebuvo užregistruo</w:t>
      </w:r>
      <w:r>
        <w:rPr>
          <w:noProof/>
          <w:szCs w:val="24"/>
          <w:lang w:val="lt-LT"/>
        </w:rPr>
        <w:t>t</w:t>
      </w:r>
      <w:r w:rsidRPr="00CC5F7C">
        <w:rPr>
          <w:noProof/>
          <w:szCs w:val="24"/>
          <w:lang w:val="lt-LT"/>
        </w:rPr>
        <w:t xml:space="preserve">a jokių </w:t>
      </w:r>
      <w:r>
        <w:rPr>
          <w:noProof/>
          <w:szCs w:val="24"/>
          <w:lang w:val="lt-LT"/>
        </w:rPr>
        <w:t>šalutinio</w:t>
      </w:r>
      <w:r w:rsidRPr="00CC5F7C">
        <w:rPr>
          <w:noProof/>
          <w:szCs w:val="24"/>
          <w:lang w:val="lt-LT"/>
        </w:rPr>
        <w:t xml:space="preserve"> poveikio reiškinių.</w:t>
      </w:r>
    </w:p>
    <w:p w:rsidR="00BD6A73" w:rsidRPr="00CC5F7C" w:rsidRDefault="00BD6A73" w:rsidP="00BD6A73">
      <w:pPr>
        <w:spacing w:line="240" w:lineRule="auto"/>
        <w:rPr>
          <w:noProof/>
          <w:szCs w:val="24"/>
          <w:lang w:val="lt-LT"/>
        </w:rPr>
      </w:pPr>
      <w:r w:rsidRPr="00CC5F7C">
        <w:rPr>
          <w:noProof/>
          <w:szCs w:val="24"/>
          <w:lang w:val="lt-LT"/>
        </w:rPr>
        <w:t>Su šiuo radioaktyviu vaistu į organizmą patenka nedideli jonizuojančiosios spinduliuotės kiekiai, susiję su itin maža vėžio ir paveldimų sutrikimų rizika.</w:t>
      </w:r>
    </w:p>
    <w:p w:rsidR="00BD6A73" w:rsidRDefault="00BD6A73" w:rsidP="00BD6A73">
      <w:pPr>
        <w:spacing w:line="240" w:lineRule="auto"/>
        <w:rPr>
          <w:noProof/>
          <w:szCs w:val="24"/>
          <w:lang w:val="lt-LT"/>
        </w:rPr>
      </w:pPr>
      <w:r w:rsidRPr="00CC5F7C">
        <w:rPr>
          <w:noProof/>
          <w:szCs w:val="24"/>
          <w:lang w:val="lt-LT"/>
        </w:rPr>
        <w:t>Gydantis gydytojas nusprendė, kad procedūros su radioaktyviu vaist</w:t>
      </w:r>
      <w:r>
        <w:rPr>
          <w:noProof/>
          <w:szCs w:val="24"/>
          <w:lang w:val="lt-LT"/>
        </w:rPr>
        <w:t>u</w:t>
      </w:r>
      <w:r w:rsidRPr="00CC5F7C">
        <w:rPr>
          <w:noProof/>
          <w:szCs w:val="24"/>
          <w:lang w:val="lt-LT"/>
        </w:rPr>
        <w:t xml:space="preserve"> klinikinė nauda yra gerokai didesnė už radiacijos keliamą riziką. </w:t>
      </w:r>
    </w:p>
    <w:p w:rsidR="00BD6A73" w:rsidRPr="00CC5F7C" w:rsidRDefault="00BD6A73" w:rsidP="00BD6A73">
      <w:pPr>
        <w:spacing w:line="240" w:lineRule="auto"/>
        <w:rPr>
          <w:noProof/>
          <w:szCs w:val="24"/>
          <w:lang w:val="lt-LT"/>
        </w:rPr>
      </w:pPr>
    </w:p>
    <w:p w:rsidR="00BD6A73" w:rsidRPr="00B34FA1" w:rsidRDefault="00BD6A73" w:rsidP="00BD6A73">
      <w:pPr>
        <w:spacing w:line="240" w:lineRule="auto"/>
        <w:rPr>
          <w:b/>
          <w:szCs w:val="24"/>
          <w:lang w:val="lt-LT"/>
        </w:rPr>
      </w:pPr>
      <w:r w:rsidRPr="00B34FA1">
        <w:rPr>
          <w:b/>
          <w:noProof/>
          <w:szCs w:val="24"/>
          <w:lang w:val="lt-LT"/>
        </w:rPr>
        <w:t>Pranešimas apie šalutinį poveikį</w:t>
      </w:r>
    </w:p>
    <w:p w:rsidR="00BD6A73" w:rsidRPr="000B1A81" w:rsidRDefault="00BD6A73" w:rsidP="00BD6A73">
      <w:pPr>
        <w:numPr>
          <w:ilvl w:val="12"/>
          <w:numId w:val="0"/>
        </w:numPr>
        <w:tabs>
          <w:tab w:val="clear" w:pos="567"/>
        </w:tabs>
        <w:spacing w:line="240" w:lineRule="auto"/>
        <w:ind w:right="-2"/>
        <w:rPr>
          <w:rFonts w:eastAsia="SimSun"/>
          <w:snapToGrid/>
          <w:szCs w:val="22"/>
          <w:lang w:val="lt-LT" w:eastAsia="zh-CN"/>
        </w:rPr>
      </w:pPr>
      <w:r w:rsidRPr="000B1A81">
        <w:rPr>
          <w:rFonts w:eastAsia="SimSun"/>
          <w:snapToGrid/>
          <w:szCs w:val="22"/>
          <w:lang w:val="lt-LT" w:eastAsia="zh-CN"/>
        </w:rPr>
        <w:t xml:space="preserve">Jeigu pasireiškė šalutinis poveikis, įskaitant šiame lapelyje nenurodytą, pasakykite gydytojui. </w:t>
      </w:r>
      <w:r w:rsidRPr="004B31DA">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4B31DA">
        <w:rPr>
          <w:color w:val="0000FF"/>
          <w:u w:val="single"/>
          <w:lang w:val="lt-LT"/>
        </w:rPr>
        <w:t>https://vapris.vvkt.lt/vvkt-web/public/nrv</w:t>
      </w:r>
      <w:r w:rsidRPr="004B31DA">
        <w:rPr>
          <w:lang w:val="lt-LT"/>
        </w:rPr>
        <w:t xml:space="preserve"> arba užpildant Paciento pranešimo apie įtariamą nepageidaujamą reakciją (ĮNR) formą, kuri skelbiama </w:t>
      </w:r>
      <w:r w:rsidRPr="004B31DA">
        <w:rPr>
          <w:color w:val="0000FF"/>
          <w:u w:val="single"/>
          <w:lang w:val="lt-LT"/>
        </w:rPr>
        <w:t>https://www.vvkt.lt/index.php?4004286486</w:t>
      </w:r>
      <w:r w:rsidRPr="004B31DA">
        <w:rPr>
          <w:lang w:val="lt-LT"/>
        </w:rPr>
        <w:t xml:space="preserve">, ir atsiunčiant elektroniniu paštu (adresu </w:t>
      </w:r>
      <w:proofErr w:type="spellStart"/>
      <w:r w:rsidRPr="004B31DA">
        <w:rPr>
          <w:color w:val="0000FF"/>
          <w:u w:val="single"/>
          <w:lang w:val="lt-LT"/>
        </w:rPr>
        <w:t>NepageidaujamaR@vvkt.lt</w:t>
      </w:r>
      <w:proofErr w:type="spellEnd"/>
      <w:r w:rsidRPr="004B31DA">
        <w:rPr>
          <w:lang w:val="lt-LT"/>
        </w:rPr>
        <w:t>) arba nemokamu telefonu 8 800 73 568.</w:t>
      </w:r>
      <w:r w:rsidRPr="00C752E9">
        <w:rPr>
          <w:rFonts w:eastAsia="SimSun"/>
          <w:snapToGrid/>
          <w:szCs w:val="22"/>
          <w:lang w:val="lt-LT" w:eastAsia="zh-CN"/>
        </w:rPr>
        <w:t xml:space="preserve"> Pran</w:t>
      </w:r>
      <w:r w:rsidRPr="000B1A81">
        <w:rPr>
          <w:rFonts w:eastAsia="SimSun"/>
          <w:snapToGrid/>
          <w:szCs w:val="22"/>
          <w:lang w:val="lt-LT" w:eastAsia="zh-CN"/>
        </w:rPr>
        <w:t xml:space="preserve">ešdami apie šalutinį poveikį galite mums padėti gauti daugiau informacijos apie šio vaisto saugumą. </w:t>
      </w:r>
    </w:p>
    <w:p w:rsidR="00BD6A73" w:rsidRDefault="00BD6A73" w:rsidP="00BD6A73">
      <w:pPr>
        <w:ind w:right="-449"/>
        <w:rPr>
          <w:noProof/>
          <w:szCs w:val="24"/>
          <w:lang w:val="lt-LT"/>
        </w:rPr>
      </w:pPr>
    </w:p>
    <w:p w:rsidR="00BD6A73" w:rsidRDefault="00BD6A73" w:rsidP="00BD6A73">
      <w:pPr>
        <w:ind w:right="-449"/>
        <w:rPr>
          <w:noProof/>
          <w:szCs w:val="24"/>
          <w:lang w:val="lt-LT"/>
        </w:rPr>
      </w:pPr>
    </w:p>
    <w:p w:rsidR="00BD6A73" w:rsidRPr="00B34FA1" w:rsidRDefault="00BD6A73" w:rsidP="00BD6A7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r w:rsidRPr="00CC5F7C">
        <w:rPr>
          <w:rFonts w:ascii="Times New Roman" w:hAnsi="Times New Roman"/>
          <w:sz w:val="22"/>
          <w:lang w:val="lt-LT"/>
        </w:rPr>
        <w:t>FLUOROCHOLIN</w:t>
      </w:r>
      <w:r>
        <w:rPr>
          <w:rFonts w:ascii="Times New Roman" w:hAnsi="Times New Roman"/>
          <w:sz w:val="22"/>
          <w:lang w:val="lt-LT"/>
        </w:rPr>
        <w:t>E</w:t>
      </w:r>
      <w:r w:rsidRPr="00CC5F7C">
        <w:rPr>
          <w:rFonts w:ascii="Times New Roman" w:hAnsi="Times New Roman"/>
          <w:sz w:val="22"/>
          <w:lang w:val="lt-LT"/>
        </w:rPr>
        <w:t xml:space="preserve"> (</w:t>
      </w:r>
      <w:r w:rsidRPr="00CC5F7C">
        <w:rPr>
          <w:rFonts w:ascii="Times New Roman" w:hAnsi="Times New Roman"/>
          <w:sz w:val="22"/>
          <w:vertAlign w:val="superscript"/>
          <w:lang w:val="lt-LT"/>
        </w:rPr>
        <w:t>18</w:t>
      </w:r>
      <w:r w:rsidRPr="00CC5F7C">
        <w:rPr>
          <w:rFonts w:ascii="Times New Roman" w:hAnsi="Times New Roman"/>
          <w:sz w:val="22"/>
          <w:lang w:val="lt-LT"/>
        </w:rPr>
        <w:t>F) SYNEKTIK</w:t>
      </w:r>
    </w:p>
    <w:p w:rsidR="00BD6A73" w:rsidRPr="00B34FA1" w:rsidRDefault="00BD6A73" w:rsidP="00BD6A73">
      <w:pPr>
        <w:numPr>
          <w:ilvl w:val="12"/>
          <w:numId w:val="0"/>
        </w:numPr>
        <w:tabs>
          <w:tab w:val="clear" w:pos="567"/>
        </w:tabs>
        <w:spacing w:line="240" w:lineRule="auto"/>
        <w:ind w:right="-2"/>
        <w:rPr>
          <w:szCs w:val="24"/>
          <w:lang w:val="lt-LT"/>
        </w:rPr>
      </w:pPr>
    </w:p>
    <w:p w:rsidR="00BD6A73" w:rsidRPr="00CC5F7C" w:rsidRDefault="00BD6A73" w:rsidP="00BD6A73">
      <w:pPr>
        <w:numPr>
          <w:ilvl w:val="12"/>
          <w:numId w:val="0"/>
        </w:numPr>
        <w:tabs>
          <w:tab w:val="clear" w:pos="567"/>
        </w:tabs>
        <w:spacing w:line="240" w:lineRule="auto"/>
        <w:ind w:right="-2"/>
        <w:rPr>
          <w:bCs/>
          <w:noProof/>
          <w:szCs w:val="24"/>
          <w:lang w:val="lt-LT"/>
        </w:rPr>
      </w:pPr>
      <w:r w:rsidRPr="00CC5F7C">
        <w:rPr>
          <w:bCs/>
          <w:noProof/>
          <w:szCs w:val="24"/>
          <w:lang w:val="lt-LT"/>
        </w:rPr>
        <w:t xml:space="preserve">Jums nereikės laikyti </w:t>
      </w:r>
      <w:r w:rsidRPr="00CC5F7C">
        <w:rPr>
          <w:noProof/>
          <w:szCs w:val="24"/>
          <w:lang w:val="et-EE"/>
        </w:rPr>
        <w:t>FLUOROCHOLINE</w:t>
      </w:r>
      <w:r w:rsidRPr="00CC5F7C">
        <w:rPr>
          <w:noProof/>
          <w:szCs w:val="24"/>
          <w:lang w:val="lt-LT"/>
        </w:rPr>
        <w:t xml:space="preserve"> (</w:t>
      </w:r>
      <w:r w:rsidRPr="00CC5F7C">
        <w:rPr>
          <w:noProof/>
          <w:szCs w:val="24"/>
          <w:vertAlign w:val="superscript"/>
          <w:lang w:val="lt-LT"/>
        </w:rPr>
        <w:t>18</w:t>
      </w:r>
      <w:r w:rsidRPr="00CC5F7C">
        <w:rPr>
          <w:noProof/>
          <w:szCs w:val="24"/>
          <w:lang w:val="lt-LT"/>
        </w:rPr>
        <w:t>F) SYNEKTIK</w:t>
      </w:r>
      <w:r w:rsidRPr="00CC5F7C">
        <w:rPr>
          <w:bCs/>
          <w:noProof/>
          <w:szCs w:val="24"/>
          <w:lang w:val="lt-LT"/>
        </w:rPr>
        <w:t xml:space="preserve">. </w:t>
      </w:r>
      <w:r>
        <w:rPr>
          <w:bCs/>
          <w:noProof/>
          <w:szCs w:val="24"/>
          <w:lang w:val="lt-LT"/>
        </w:rPr>
        <w:t>Šis vaistas</w:t>
      </w:r>
      <w:r w:rsidRPr="00CC5F7C">
        <w:rPr>
          <w:bCs/>
          <w:noProof/>
          <w:szCs w:val="24"/>
          <w:lang w:val="lt-LT"/>
        </w:rPr>
        <w:t xml:space="preserve"> laikomas tam </w:t>
      </w:r>
      <w:r>
        <w:rPr>
          <w:bCs/>
          <w:noProof/>
          <w:szCs w:val="24"/>
          <w:lang w:val="lt-LT"/>
        </w:rPr>
        <w:t>skirtose</w:t>
      </w:r>
      <w:r w:rsidRPr="00CC5F7C">
        <w:rPr>
          <w:bCs/>
          <w:noProof/>
          <w:szCs w:val="24"/>
          <w:lang w:val="lt-LT"/>
        </w:rPr>
        <w:t xml:space="preserve"> patalpose prižiūrint specialistams. Radiofarmaciniai preparatai laikomi remiantis nacionalinėmis radioaktyvių medžiagų naudojimo taisyklėmis.</w:t>
      </w:r>
    </w:p>
    <w:p w:rsidR="00BD6A73" w:rsidRPr="00CC5F7C" w:rsidRDefault="00BD6A73" w:rsidP="00BD6A73">
      <w:pPr>
        <w:numPr>
          <w:ilvl w:val="12"/>
          <w:numId w:val="0"/>
        </w:numPr>
        <w:tabs>
          <w:tab w:val="clear" w:pos="567"/>
        </w:tabs>
        <w:spacing w:line="240" w:lineRule="auto"/>
        <w:ind w:right="-2"/>
        <w:rPr>
          <w:bCs/>
          <w:noProof/>
          <w:szCs w:val="24"/>
          <w:lang w:val="lt-LT"/>
        </w:rPr>
      </w:pPr>
      <w:r w:rsidRPr="00CC5F7C">
        <w:rPr>
          <w:bCs/>
          <w:noProof/>
          <w:szCs w:val="24"/>
          <w:lang w:val="lt-LT"/>
        </w:rPr>
        <w:t xml:space="preserve">Toliau pateikta informacija skirta tik specialistams. </w:t>
      </w:r>
    </w:p>
    <w:p w:rsidR="00BD6A73" w:rsidRPr="00CC5F7C" w:rsidRDefault="00BD6A73" w:rsidP="00BD6A73">
      <w:pPr>
        <w:numPr>
          <w:ilvl w:val="12"/>
          <w:numId w:val="0"/>
        </w:numPr>
        <w:tabs>
          <w:tab w:val="clear" w:pos="567"/>
        </w:tabs>
        <w:spacing w:line="240" w:lineRule="auto"/>
        <w:ind w:right="-2"/>
        <w:rPr>
          <w:bCs/>
          <w:noProof/>
          <w:szCs w:val="24"/>
          <w:lang w:val="lt-LT"/>
        </w:rPr>
      </w:pPr>
    </w:p>
    <w:p w:rsidR="00BD6A73" w:rsidRPr="00CC5F7C" w:rsidRDefault="00BD6A73" w:rsidP="00BD6A73">
      <w:pPr>
        <w:numPr>
          <w:ilvl w:val="12"/>
          <w:numId w:val="0"/>
        </w:numPr>
        <w:tabs>
          <w:tab w:val="clear" w:pos="567"/>
        </w:tabs>
        <w:spacing w:line="240" w:lineRule="auto"/>
        <w:ind w:right="-2"/>
        <w:rPr>
          <w:bCs/>
          <w:noProof/>
          <w:szCs w:val="24"/>
          <w:lang w:val="lt-LT"/>
        </w:rPr>
      </w:pPr>
      <w:r w:rsidRPr="00CC5F7C">
        <w:rPr>
          <w:bCs/>
          <w:noProof/>
          <w:szCs w:val="24"/>
          <w:lang w:val="lt-LT"/>
        </w:rPr>
        <w:t xml:space="preserve">Ant etiketės </w:t>
      </w:r>
      <w:r>
        <w:rPr>
          <w:bCs/>
          <w:noProof/>
          <w:szCs w:val="24"/>
          <w:lang w:val="lt-LT"/>
        </w:rPr>
        <w:t xml:space="preserve">po „EXP“ </w:t>
      </w:r>
      <w:r w:rsidRPr="00CC5F7C">
        <w:rPr>
          <w:bCs/>
          <w:noProof/>
          <w:szCs w:val="24"/>
          <w:lang w:val="lt-LT"/>
        </w:rPr>
        <w:t xml:space="preserve">nurodytam tinkamumo laikui pasibaigus, šio vaisto vartoti negalima. </w:t>
      </w:r>
    </w:p>
    <w:p w:rsidR="00BD6A73" w:rsidRDefault="00BD6A73" w:rsidP="00BD6A73">
      <w:pPr>
        <w:numPr>
          <w:ilvl w:val="12"/>
          <w:numId w:val="0"/>
        </w:numPr>
        <w:tabs>
          <w:tab w:val="clear" w:pos="567"/>
        </w:tabs>
        <w:spacing w:line="240" w:lineRule="auto"/>
        <w:ind w:right="-2"/>
        <w:rPr>
          <w:noProof/>
          <w:szCs w:val="24"/>
          <w:lang w:val="lt-LT"/>
        </w:rPr>
      </w:pPr>
    </w:p>
    <w:p w:rsidR="00BD6A73" w:rsidRPr="00B34FA1" w:rsidRDefault="00BD6A73" w:rsidP="00BD6A73">
      <w:pPr>
        <w:numPr>
          <w:ilvl w:val="12"/>
          <w:numId w:val="0"/>
        </w:numPr>
        <w:tabs>
          <w:tab w:val="clear" w:pos="567"/>
        </w:tabs>
        <w:spacing w:line="240" w:lineRule="auto"/>
        <w:ind w:right="-2"/>
        <w:rPr>
          <w:noProof/>
          <w:szCs w:val="24"/>
          <w:lang w:val="lt-LT"/>
        </w:rPr>
      </w:pPr>
    </w:p>
    <w:p w:rsidR="00BD6A73" w:rsidRPr="00B34FA1" w:rsidRDefault="00BD6A73" w:rsidP="00BD6A7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rsidR="00BD6A73" w:rsidRPr="00B34FA1" w:rsidRDefault="00BD6A73" w:rsidP="00BD6A73">
      <w:pPr>
        <w:numPr>
          <w:ilvl w:val="12"/>
          <w:numId w:val="0"/>
        </w:numPr>
        <w:tabs>
          <w:tab w:val="clear" w:pos="567"/>
        </w:tabs>
        <w:spacing w:line="240" w:lineRule="auto"/>
        <w:rPr>
          <w:szCs w:val="24"/>
          <w:lang w:val="lt-LT"/>
        </w:rPr>
      </w:pPr>
    </w:p>
    <w:p w:rsidR="00BD6A73" w:rsidRPr="00CC5F7C" w:rsidRDefault="00BD6A73" w:rsidP="00BD6A73">
      <w:pPr>
        <w:numPr>
          <w:ilvl w:val="12"/>
          <w:numId w:val="0"/>
        </w:numPr>
        <w:tabs>
          <w:tab w:val="clear" w:pos="567"/>
        </w:tabs>
        <w:spacing w:line="240" w:lineRule="auto"/>
        <w:ind w:right="-2"/>
        <w:rPr>
          <w:rFonts w:eastAsia="SimSun"/>
          <w:b/>
          <w:bCs/>
          <w:snapToGrid/>
          <w:szCs w:val="22"/>
          <w:lang w:val="lt-LT" w:eastAsia="zh-CN"/>
        </w:rPr>
      </w:pPr>
      <w:r w:rsidRPr="00CC5F7C">
        <w:rPr>
          <w:rFonts w:eastAsia="SimSun"/>
          <w:b/>
          <w:snapToGrid/>
          <w:lang w:val="et-EE" w:eastAsia="zh-CN"/>
        </w:rPr>
        <w:t>FLUOROCHOLINE</w:t>
      </w:r>
      <w:r w:rsidRPr="00CC5F7C">
        <w:rPr>
          <w:rFonts w:eastAsia="SimSun"/>
          <w:b/>
          <w:snapToGrid/>
          <w:lang w:val="lt-LT" w:eastAsia="zh-CN"/>
        </w:rPr>
        <w:t xml:space="preserve"> (</w:t>
      </w:r>
      <w:r w:rsidRPr="00CC5F7C">
        <w:rPr>
          <w:rFonts w:eastAsia="SimSun"/>
          <w:b/>
          <w:snapToGrid/>
          <w:vertAlign w:val="superscript"/>
          <w:lang w:val="lt-LT" w:eastAsia="zh-CN"/>
        </w:rPr>
        <w:t>18</w:t>
      </w:r>
      <w:r w:rsidRPr="00CC5F7C">
        <w:rPr>
          <w:rFonts w:eastAsia="SimSun"/>
          <w:b/>
          <w:snapToGrid/>
          <w:lang w:val="lt-LT" w:eastAsia="zh-CN"/>
        </w:rPr>
        <w:t xml:space="preserve">F) SYNEKTIK sudėtis </w:t>
      </w:r>
    </w:p>
    <w:p w:rsidR="00BD6A73" w:rsidRPr="00CC5F7C" w:rsidRDefault="00BD6A73" w:rsidP="00BD6A73">
      <w:pPr>
        <w:numPr>
          <w:ilvl w:val="12"/>
          <w:numId w:val="0"/>
        </w:numPr>
        <w:tabs>
          <w:tab w:val="clear" w:pos="567"/>
        </w:tabs>
        <w:spacing w:line="240" w:lineRule="auto"/>
        <w:ind w:left="600" w:hanging="600"/>
        <w:rPr>
          <w:rFonts w:eastAsia="SimSun"/>
          <w:snapToGrid/>
          <w:szCs w:val="22"/>
          <w:lang w:val="lt-LT" w:eastAsia="zh-CN"/>
        </w:rPr>
      </w:pPr>
      <w:r w:rsidRPr="00CC5F7C">
        <w:rPr>
          <w:rFonts w:eastAsia="SimSun"/>
          <w:snapToGrid/>
          <w:lang w:val="lt-LT" w:eastAsia="zh-CN"/>
        </w:rPr>
        <w:t>–</w:t>
      </w:r>
      <w:r w:rsidRPr="00CC5F7C">
        <w:rPr>
          <w:rFonts w:eastAsia="SimSun"/>
          <w:snapToGrid/>
          <w:lang w:val="lt-LT" w:eastAsia="zh-CN"/>
        </w:rPr>
        <w:tab/>
        <w:t xml:space="preserve">Veiklioji medžiaga yra </w:t>
      </w:r>
      <w:proofErr w:type="spellStart"/>
      <w:r w:rsidRPr="00CC5F7C">
        <w:rPr>
          <w:rFonts w:eastAsia="SimSun"/>
          <w:snapToGrid/>
          <w:lang w:val="lt-LT" w:eastAsia="zh-CN"/>
        </w:rPr>
        <w:t>fluorometil</w:t>
      </w:r>
      <w:proofErr w:type="spellEnd"/>
      <w:r w:rsidRPr="00CC5F7C">
        <w:rPr>
          <w:rFonts w:eastAsia="SimSun"/>
          <w:snapToGrid/>
          <w:lang w:val="lt-LT" w:eastAsia="zh-CN"/>
        </w:rPr>
        <w:t>-(</w:t>
      </w:r>
      <w:r w:rsidRPr="00CC5F7C">
        <w:rPr>
          <w:rFonts w:eastAsia="SimSun"/>
          <w:snapToGrid/>
          <w:vertAlign w:val="superscript"/>
          <w:lang w:val="lt-LT" w:eastAsia="zh-CN"/>
        </w:rPr>
        <w:t>18</w:t>
      </w:r>
      <w:r w:rsidRPr="00CC5F7C">
        <w:rPr>
          <w:rFonts w:eastAsia="SimSun"/>
          <w:snapToGrid/>
          <w:lang w:val="lt-LT" w:eastAsia="zh-CN"/>
        </w:rPr>
        <w:t xml:space="preserve">F)-dimetil-2-hidroksietilamonio chloridas (arba </w:t>
      </w:r>
      <w:proofErr w:type="spellStart"/>
      <w:r w:rsidRPr="00CC5F7C">
        <w:rPr>
          <w:rFonts w:eastAsia="SimSun"/>
          <w:snapToGrid/>
          <w:lang w:val="lt-LT" w:eastAsia="zh-CN"/>
        </w:rPr>
        <w:t>fluorocholino</w:t>
      </w:r>
      <w:proofErr w:type="spellEnd"/>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 xml:space="preserve">F) chloridas). </w:t>
      </w:r>
    </w:p>
    <w:p w:rsidR="00BD6A73" w:rsidRPr="00CC5F7C" w:rsidRDefault="00BD6A73" w:rsidP="00BD6A73">
      <w:pPr>
        <w:numPr>
          <w:ilvl w:val="12"/>
          <w:numId w:val="0"/>
        </w:numPr>
        <w:tabs>
          <w:tab w:val="clear" w:pos="567"/>
        </w:tabs>
        <w:spacing w:line="240" w:lineRule="auto"/>
        <w:ind w:left="600" w:hanging="600"/>
        <w:rPr>
          <w:rFonts w:eastAsia="SimSun"/>
          <w:snapToGrid/>
          <w:szCs w:val="22"/>
          <w:lang w:val="lt-LT" w:eastAsia="zh-CN"/>
        </w:rPr>
      </w:pPr>
      <w:r w:rsidRPr="00CC5F7C">
        <w:rPr>
          <w:rFonts w:eastAsia="SimSun"/>
          <w:snapToGrid/>
          <w:lang w:val="lt-LT" w:eastAsia="zh-CN"/>
        </w:rPr>
        <w:t>–</w:t>
      </w:r>
      <w:r w:rsidRPr="00CC5F7C">
        <w:rPr>
          <w:rFonts w:eastAsia="SimSun"/>
          <w:snapToGrid/>
          <w:lang w:val="lt-LT" w:eastAsia="zh-CN"/>
        </w:rPr>
        <w:tab/>
        <w:t>1 m</w:t>
      </w:r>
      <w:r>
        <w:rPr>
          <w:rFonts w:eastAsia="SimSun"/>
          <w:snapToGrid/>
          <w:lang w:val="lt-LT" w:eastAsia="zh-CN"/>
        </w:rPr>
        <w:t>l</w:t>
      </w:r>
      <w:r w:rsidRPr="00CC5F7C">
        <w:rPr>
          <w:rFonts w:eastAsia="SimSun"/>
          <w:snapToGrid/>
          <w:lang w:val="lt-LT" w:eastAsia="zh-CN"/>
        </w:rPr>
        <w:t xml:space="preserve"> injekcinio tirpalo yra 1 </w:t>
      </w:r>
      <w:proofErr w:type="spellStart"/>
      <w:r w:rsidRPr="00CC5F7C">
        <w:rPr>
          <w:szCs w:val="22"/>
          <w:lang w:val="lt-LT"/>
        </w:rPr>
        <w:t>GBq</w:t>
      </w:r>
      <w:proofErr w:type="spellEnd"/>
      <w:r w:rsidRPr="00CC5F7C">
        <w:rPr>
          <w:szCs w:val="22"/>
          <w:lang w:val="lt-LT"/>
        </w:rPr>
        <w:t xml:space="preserve"> = 1 </w:t>
      </w:r>
      <w:r w:rsidRPr="00CC5F7C">
        <w:rPr>
          <w:rFonts w:eastAsia="SimSun"/>
          <w:snapToGrid/>
          <w:lang w:val="lt-LT" w:eastAsia="zh-CN"/>
        </w:rPr>
        <w:t>000 </w:t>
      </w:r>
      <w:proofErr w:type="spellStart"/>
      <w:r w:rsidRPr="00CC5F7C">
        <w:rPr>
          <w:rFonts w:eastAsia="SimSun"/>
          <w:snapToGrid/>
          <w:lang w:val="lt-LT" w:eastAsia="zh-CN"/>
        </w:rPr>
        <w:t>MBq</w:t>
      </w:r>
      <w:proofErr w:type="spellEnd"/>
      <w:r w:rsidRPr="00CC5F7C">
        <w:rPr>
          <w:rFonts w:eastAsia="SimSun"/>
          <w:snapToGrid/>
          <w:lang w:val="lt-LT" w:eastAsia="zh-CN"/>
        </w:rPr>
        <w:t xml:space="preserve"> </w:t>
      </w:r>
      <w:proofErr w:type="spellStart"/>
      <w:r w:rsidRPr="00CC5F7C">
        <w:rPr>
          <w:rFonts w:eastAsia="SimSun"/>
          <w:snapToGrid/>
          <w:lang w:val="lt-LT" w:eastAsia="zh-CN"/>
        </w:rPr>
        <w:t>fluorocholino</w:t>
      </w:r>
      <w:proofErr w:type="spellEnd"/>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 xml:space="preserve">F) chlorido, </w:t>
      </w:r>
      <w:proofErr w:type="spellStart"/>
      <w:r w:rsidRPr="00CC5F7C">
        <w:rPr>
          <w:rFonts w:eastAsia="SimSun"/>
          <w:snapToGrid/>
          <w:lang w:val="lt-LT" w:eastAsia="zh-CN"/>
        </w:rPr>
        <w:t>matavimus</w:t>
      </w:r>
      <w:proofErr w:type="spellEnd"/>
      <w:r w:rsidRPr="00CC5F7C">
        <w:rPr>
          <w:rFonts w:eastAsia="SimSun"/>
          <w:snapToGrid/>
          <w:lang w:val="lt-LT" w:eastAsia="zh-CN"/>
        </w:rPr>
        <w:t xml:space="preserve"> atliekant kalibravimo dieną ir kalibravimo laiku.</w:t>
      </w:r>
    </w:p>
    <w:p w:rsidR="00BD6A73" w:rsidRPr="00CC5F7C" w:rsidRDefault="00BD6A73" w:rsidP="00BD6A73">
      <w:pPr>
        <w:numPr>
          <w:ilvl w:val="12"/>
          <w:numId w:val="0"/>
        </w:numPr>
        <w:tabs>
          <w:tab w:val="clear" w:pos="567"/>
        </w:tabs>
        <w:spacing w:line="240" w:lineRule="auto"/>
        <w:ind w:left="600" w:hanging="600"/>
        <w:rPr>
          <w:rFonts w:eastAsia="SimSun"/>
          <w:snapToGrid/>
          <w:szCs w:val="22"/>
          <w:lang w:val="lt-LT" w:eastAsia="zh-CN"/>
        </w:rPr>
      </w:pPr>
      <w:r w:rsidRPr="00CC5F7C">
        <w:rPr>
          <w:rFonts w:eastAsia="SimSun"/>
          <w:snapToGrid/>
          <w:lang w:val="lt-LT" w:eastAsia="zh-CN"/>
        </w:rPr>
        <w:t>–</w:t>
      </w:r>
      <w:r w:rsidRPr="00CC5F7C">
        <w:rPr>
          <w:rFonts w:eastAsia="SimSun"/>
          <w:snapToGrid/>
          <w:lang w:val="lt-LT" w:eastAsia="zh-CN"/>
        </w:rPr>
        <w:tab/>
        <w:t xml:space="preserve">Pagalbinės medžiagos yra natrio chloridas ir injekcinis vanduo. </w:t>
      </w:r>
    </w:p>
    <w:p w:rsidR="00BD6A73" w:rsidRPr="00CC5F7C" w:rsidRDefault="00BD6A73" w:rsidP="00BD6A73">
      <w:pPr>
        <w:suppressAutoHyphens/>
        <w:rPr>
          <w:rFonts w:eastAsia="SimSun"/>
          <w:b/>
          <w:bCs/>
          <w:snapToGrid/>
          <w:szCs w:val="22"/>
          <w:lang w:val="lt-LT" w:eastAsia="zh-CN"/>
        </w:rPr>
      </w:pPr>
    </w:p>
    <w:p w:rsidR="00BD6A73" w:rsidRPr="00CC5F7C" w:rsidRDefault="00BD6A73" w:rsidP="00BD6A73">
      <w:pPr>
        <w:numPr>
          <w:ilvl w:val="12"/>
          <w:numId w:val="0"/>
        </w:numPr>
        <w:tabs>
          <w:tab w:val="clear" w:pos="567"/>
        </w:tabs>
        <w:spacing w:line="240" w:lineRule="auto"/>
        <w:ind w:right="-2"/>
        <w:rPr>
          <w:rFonts w:eastAsia="SimSun"/>
          <w:b/>
          <w:bCs/>
          <w:snapToGrid/>
          <w:szCs w:val="22"/>
          <w:lang w:val="lt-LT" w:eastAsia="zh-CN"/>
        </w:rPr>
      </w:pPr>
      <w:r w:rsidRPr="00CC5F7C">
        <w:rPr>
          <w:rFonts w:eastAsia="SimSun"/>
          <w:b/>
          <w:bCs/>
          <w:snapToGrid/>
          <w:lang w:val="et-EE" w:eastAsia="zh-CN"/>
        </w:rPr>
        <w:t xml:space="preserve">FLUOROCHOLINE </w:t>
      </w:r>
      <w:r w:rsidRPr="00CC5F7C">
        <w:rPr>
          <w:rFonts w:eastAsia="SimSun"/>
          <w:b/>
          <w:bCs/>
          <w:snapToGrid/>
          <w:lang w:val="lt-LT" w:eastAsia="zh-CN"/>
        </w:rPr>
        <w:t>(</w:t>
      </w:r>
      <w:r w:rsidRPr="00CC5F7C">
        <w:rPr>
          <w:rFonts w:eastAsia="SimSun"/>
          <w:b/>
          <w:bCs/>
          <w:snapToGrid/>
          <w:vertAlign w:val="superscript"/>
          <w:lang w:val="lt-LT" w:eastAsia="zh-CN"/>
        </w:rPr>
        <w:t>18</w:t>
      </w:r>
      <w:r w:rsidRPr="00CC5F7C">
        <w:rPr>
          <w:rFonts w:eastAsia="SimSun"/>
          <w:b/>
          <w:bCs/>
          <w:snapToGrid/>
          <w:lang w:val="lt-LT" w:eastAsia="zh-CN"/>
        </w:rPr>
        <w:t xml:space="preserve">F) SYNEKTIK </w:t>
      </w:r>
      <w:r w:rsidRPr="00CC5F7C">
        <w:rPr>
          <w:rFonts w:eastAsia="SimSun"/>
          <w:b/>
          <w:snapToGrid/>
          <w:lang w:val="lt-LT" w:eastAsia="zh-CN"/>
        </w:rPr>
        <w:t>išvaizda ir kiekis pakuotėje</w:t>
      </w:r>
    </w:p>
    <w:p w:rsidR="00BD6A73" w:rsidRPr="004B31DA" w:rsidRDefault="00BD6A73" w:rsidP="00BD6A73">
      <w:pPr>
        <w:suppressAutoHyphens/>
        <w:rPr>
          <w:rFonts w:eastAsia="SimSun"/>
          <w:bCs/>
          <w:snapToGrid/>
          <w:szCs w:val="22"/>
          <w:lang w:val="lt-LT" w:eastAsia="zh-CN"/>
        </w:rPr>
      </w:pPr>
      <w:r w:rsidRPr="004B31DA">
        <w:rPr>
          <w:rFonts w:eastAsia="SimSun"/>
          <w:bCs/>
          <w:snapToGrid/>
          <w:lang w:val="lt-LT" w:eastAsia="zh-CN"/>
        </w:rPr>
        <w:t xml:space="preserve">Jums nereikia pačiam įsigyti vaisto arba tvarkyti pakuotės ar flakono. Toliau pateikti duomenys skirti tik jums informuoti. </w:t>
      </w:r>
    </w:p>
    <w:p w:rsidR="00BD6A73" w:rsidRPr="00CC5F7C" w:rsidRDefault="00BD6A73" w:rsidP="00BD6A73">
      <w:pPr>
        <w:suppressAutoHyphens/>
        <w:rPr>
          <w:rFonts w:eastAsia="SimSun"/>
          <w:b/>
          <w:bCs/>
          <w:snapToGrid/>
          <w:szCs w:val="22"/>
          <w:lang w:val="lt-LT" w:eastAsia="zh-CN"/>
        </w:rPr>
      </w:pPr>
    </w:p>
    <w:p w:rsidR="00BD6A73" w:rsidRPr="00CC5F7C" w:rsidRDefault="00BD6A73" w:rsidP="00BD6A73">
      <w:pPr>
        <w:numPr>
          <w:ilvl w:val="12"/>
          <w:numId w:val="0"/>
        </w:numPr>
        <w:tabs>
          <w:tab w:val="left" w:pos="708"/>
        </w:tabs>
        <w:rPr>
          <w:rFonts w:eastAsia="SimSun"/>
          <w:snapToGrid/>
          <w:szCs w:val="22"/>
          <w:lang w:val="lt-LT" w:eastAsia="zh-CN"/>
        </w:rPr>
      </w:pPr>
      <w:r w:rsidRPr="00CC5F7C">
        <w:rPr>
          <w:rFonts w:eastAsia="SimSun"/>
          <w:snapToGrid/>
          <w:lang w:val="et-EE" w:eastAsia="zh-CN"/>
        </w:rPr>
        <w:t>FLUOROCHOLINE</w:t>
      </w:r>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 xml:space="preserve">F) SYNEKTIK yra skaidrus ir bespalvis tirpalas. </w:t>
      </w:r>
    </w:p>
    <w:p w:rsidR="00BD6A73" w:rsidRPr="00CC5F7C" w:rsidRDefault="00BD6A73" w:rsidP="00BD6A73">
      <w:pPr>
        <w:numPr>
          <w:ilvl w:val="12"/>
          <w:numId w:val="0"/>
        </w:numPr>
        <w:tabs>
          <w:tab w:val="left" w:pos="708"/>
        </w:tabs>
        <w:rPr>
          <w:rFonts w:eastAsia="SimSun"/>
          <w:snapToGrid/>
          <w:szCs w:val="22"/>
          <w:lang w:val="lt-LT" w:eastAsia="zh-CN"/>
        </w:rPr>
      </w:pPr>
    </w:p>
    <w:p w:rsidR="00BD6A73" w:rsidRPr="00CC5F7C" w:rsidRDefault="00BD6A73" w:rsidP="00BD6A73">
      <w:pPr>
        <w:ind w:right="-2"/>
        <w:rPr>
          <w:rFonts w:eastAsia="SimSun"/>
          <w:iCs/>
          <w:snapToGrid/>
          <w:lang w:val="lt-LT" w:eastAsia="zh-CN"/>
        </w:rPr>
      </w:pPr>
      <w:r w:rsidRPr="00CC5F7C">
        <w:rPr>
          <w:rFonts w:eastAsia="SimSun"/>
          <w:snapToGrid/>
          <w:lang w:val="lt-LT" w:eastAsia="zh-CN"/>
        </w:rPr>
        <w:t>Flakono turinio aktyvumas svyruoja nuo 500 </w:t>
      </w:r>
      <w:proofErr w:type="spellStart"/>
      <w:r w:rsidRPr="00CC5F7C">
        <w:rPr>
          <w:rFonts w:eastAsia="SimSun"/>
          <w:snapToGrid/>
          <w:lang w:val="lt-LT" w:eastAsia="zh-CN"/>
        </w:rPr>
        <w:t>MBq</w:t>
      </w:r>
      <w:proofErr w:type="spellEnd"/>
      <w:r w:rsidRPr="00CC5F7C">
        <w:rPr>
          <w:rFonts w:eastAsia="SimSun"/>
          <w:snapToGrid/>
          <w:lang w:val="lt-LT" w:eastAsia="zh-CN"/>
        </w:rPr>
        <w:t xml:space="preserve"> iki 15000 </w:t>
      </w:r>
      <w:proofErr w:type="spellStart"/>
      <w:r w:rsidRPr="00CC5F7C">
        <w:rPr>
          <w:rFonts w:eastAsia="SimSun"/>
          <w:snapToGrid/>
          <w:lang w:val="lt-LT" w:eastAsia="zh-CN"/>
        </w:rPr>
        <w:t>MBq</w:t>
      </w:r>
      <w:proofErr w:type="spellEnd"/>
      <w:r w:rsidRPr="00CC5F7C">
        <w:rPr>
          <w:rFonts w:eastAsia="SimSun"/>
          <w:snapToGrid/>
          <w:lang w:val="lt-LT" w:eastAsia="zh-CN"/>
        </w:rPr>
        <w:t xml:space="preserve">, </w:t>
      </w:r>
      <w:proofErr w:type="spellStart"/>
      <w:r w:rsidRPr="00CC5F7C">
        <w:rPr>
          <w:rFonts w:eastAsia="SimSun"/>
          <w:snapToGrid/>
          <w:lang w:val="lt-LT" w:eastAsia="zh-CN"/>
        </w:rPr>
        <w:t>matavimus</w:t>
      </w:r>
      <w:proofErr w:type="spellEnd"/>
      <w:r w:rsidRPr="00CC5F7C">
        <w:rPr>
          <w:rFonts w:eastAsia="SimSun"/>
          <w:snapToGrid/>
          <w:lang w:val="lt-LT" w:eastAsia="zh-CN"/>
        </w:rPr>
        <w:t xml:space="preserve"> atliekant kalibravimo dieną ir kalibravimo laiku.</w:t>
      </w:r>
    </w:p>
    <w:p w:rsidR="00BD6A73" w:rsidRPr="00CC5F7C" w:rsidRDefault="00BD6A73" w:rsidP="00BD6A73">
      <w:pPr>
        <w:numPr>
          <w:ilvl w:val="12"/>
          <w:numId w:val="0"/>
        </w:numPr>
        <w:tabs>
          <w:tab w:val="clear" w:pos="567"/>
        </w:tabs>
        <w:spacing w:line="240" w:lineRule="auto"/>
        <w:ind w:right="-2"/>
        <w:rPr>
          <w:rFonts w:eastAsia="SimSun"/>
          <w:snapToGrid/>
          <w:szCs w:val="22"/>
          <w:lang w:val="lt-LT" w:eastAsia="zh-CN"/>
        </w:rPr>
      </w:pPr>
    </w:p>
    <w:p w:rsidR="00BD6A73" w:rsidRPr="00CC5F7C" w:rsidRDefault="00BD6A73" w:rsidP="00BD6A73">
      <w:pPr>
        <w:numPr>
          <w:ilvl w:val="12"/>
          <w:numId w:val="0"/>
        </w:numPr>
        <w:tabs>
          <w:tab w:val="clear" w:pos="567"/>
        </w:tabs>
        <w:spacing w:line="240" w:lineRule="auto"/>
        <w:ind w:right="-2"/>
        <w:rPr>
          <w:rFonts w:eastAsia="SimSun"/>
          <w:b/>
          <w:bCs/>
          <w:snapToGrid/>
          <w:szCs w:val="22"/>
          <w:lang w:val="lt-LT" w:eastAsia="zh-CN"/>
        </w:rPr>
      </w:pPr>
      <w:r w:rsidRPr="00CC5F7C">
        <w:rPr>
          <w:rFonts w:eastAsia="SimSun"/>
          <w:b/>
          <w:snapToGrid/>
          <w:lang w:val="lt-LT" w:eastAsia="zh-CN"/>
        </w:rPr>
        <w:t>Registruotojas ir gamintojas</w:t>
      </w:r>
    </w:p>
    <w:p w:rsidR="00BD6A73" w:rsidRPr="00CC5F7C" w:rsidRDefault="00BD6A73" w:rsidP="00BD6A73">
      <w:pPr>
        <w:numPr>
          <w:ilvl w:val="12"/>
          <w:numId w:val="0"/>
        </w:numPr>
        <w:tabs>
          <w:tab w:val="clear" w:pos="567"/>
        </w:tabs>
        <w:spacing w:line="240" w:lineRule="auto"/>
        <w:ind w:right="-2"/>
        <w:rPr>
          <w:rFonts w:eastAsia="SimSun"/>
          <w:snapToGrid/>
          <w:szCs w:val="22"/>
          <w:lang w:val="lt-LT" w:eastAsia="zh-CN"/>
        </w:rPr>
      </w:pPr>
    </w:p>
    <w:p w:rsidR="00BD6A73" w:rsidRPr="002253E8" w:rsidRDefault="00BD6A73" w:rsidP="00BD6A73">
      <w:pPr>
        <w:tabs>
          <w:tab w:val="clear" w:pos="567"/>
        </w:tabs>
        <w:spacing w:line="240" w:lineRule="auto"/>
        <w:rPr>
          <w:b/>
          <w:snapToGrid/>
          <w:color w:val="000000"/>
          <w:szCs w:val="22"/>
          <w:lang w:val="lt-LT" w:eastAsia="de-DE"/>
        </w:rPr>
      </w:pPr>
      <w:r w:rsidRPr="002253E8">
        <w:rPr>
          <w:b/>
          <w:snapToGrid/>
          <w:color w:val="000000"/>
          <w:szCs w:val="22"/>
          <w:lang w:val="lt-LT" w:eastAsia="de-DE"/>
        </w:rPr>
        <w:t>Registruotojas</w:t>
      </w:r>
    </w:p>
    <w:p w:rsidR="00BD6A73" w:rsidRPr="002253E8" w:rsidRDefault="00BD6A73" w:rsidP="00BD6A73">
      <w:pPr>
        <w:tabs>
          <w:tab w:val="clear" w:pos="567"/>
        </w:tabs>
        <w:spacing w:line="240" w:lineRule="auto"/>
        <w:rPr>
          <w:snapToGrid/>
          <w:color w:val="000000"/>
          <w:szCs w:val="22"/>
          <w:lang w:val="lt-LT" w:eastAsia="de-DE"/>
        </w:rPr>
      </w:pPr>
      <w:r w:rsidRPr="002253E8">
        <w:rPr>
          <w:snapToGrid/>
          <w:color w:val="000000"/>
          <w:szCs w:val="22"/>
          <w:lang w:val="lt-LT" w:eastAsia="de-DE"/>
        </w:rPr>
        <w:t>SYNEKTIK S.A.</w:t>
      </w:r>
    </w:p>
    <w:p w:rsidR="00BD6A73" w:rsidRPr="00CC5F7C" w:rsidRDefault="00BD6A73" w:rsidP="00BD6A73">
      <w:pPr>
        <w:tabs>
          <w:tab w:val="clear" w:pos="567"/>
        </w:tabs>
        <w:spacing w:line="240" w:lineRule="auto"/>
        <w:rPr>
          <w:snapToGrid/>
          <w:color w:val="000000"/>
          <w:szCs w:val="22"/>
          <w:lang w:val="lt-LT" w:eastAsia="de-DE"/>
        </w:rPr>
      </w:pPr>
      <w:proofErr w:type="spellStart"/>
      <w:r>
        <w:rPr>
          <w:snapToGrid/>
          <w:color w:val="000000"/>
          <w:szCs w:val="22"/>
          <w:lang w:val="lt-LT" w:eastAsia="de-DE"/>
        </w:rPr>
        <w:t>ul</w:t>
      </w:r>
      <w:proofErr w:type="spellEnd"/>
      <w:r>
        <w:rPr>
          <w:snapToGrid/>
          <w:color w:val="000000"/>
          <w:szCs w:val="22"/>
          <w:lang w:val="lt-LT" w:eastAsia="de-DE"/>
        </w:rPr>
        <w:t xml:space="preserve">. </w:t>
      </w:r>
      <w:proofErr w:type="spellStart"/>
      <w:r>
        <w:rPr>
          <w:snapToGrid/>
          <w:color w:val="000000"/>
          <w:szCs w:val="22"/>
          <w:lang w:val="lt-LT" w:eastAsia="de-DE"/>
        </w:rPr>
        <w:t>Józefa</w:t>
      </w:r>
      <w:proofErr w:type="spellEnd"/>
      <w:r>
        <w:rPr>
          <w:snapToGrid/>
          <w:color w:val="000000"/>
          <w:szCs w:val="22"/>
          <w:lang w:val="lt-LT" w:eastAsia="de-DE"/>
        </w:rPr>
        <w:t xml:space="preserve"> </w:t>
      </w:r>
      <w:proofErr w:type="spellStart"/>
      <w:r>
        <w:rPr>
          <w:snapToGrid/>
          <w:color w:val="000000"/>
          <w:szCs w:val="22"/>
          <w:lang w:val="lt-LT" w:eastAsia="de-DE"/>
        </w:rPr>
        <w:t>Piusa</w:t>
      </w:r>
      <w:proofErr w:type="spellEnd"/>
      <w:r>
        <w:rPr>
          <w:snapToGrid/>
          <w:color w:val="000000"/>
          <w:szCs w:val="22"/>
          <w:lang w:val="lt-LT" w:eastAsia="de-DE"/>
        </w:rPr>
        <w:t xml:space="preserve"> </w:t>
      </w:r>
      <w:proofErr w:type="spellStart"/>
      <w:r>
        <w:rPr>
          <w:snapToGrid/>
          <w:color w:val="000000"/>
          <w:szCs w:val="22"/>
          <w:lang w:val="lt-LT" w:eastAsia="de-DE"/>
        </w:rPr>
        <w:t>Dziekońskiego</w:t>
      </w:r>
      <w:proofErr w:type="spellEnd"/>
      <w:r>
        <w:rPr>
          <w:snapToGrid/>
          <w:color w:val="000000"/>
          <w:szCs w:val="22"/>
          <w:lang w:val="lt-LT" w:eastAsia="de-DE"/>
        </w:rPr>
        <w:t xml:space="preserve"> 3</w:t>
      </w:r>
    </w:p>
    <w:p w:rsidR="00BD6A73" w:rsidRPr="00CC5F7C" w:rsidRDefault="00BD6A73" w:rsidP="00BD6A73">
      <w:pPr>
        <w:tabs>
          <w:tab w:val="clear" w:pos="567"/>
        </w:tabs>
        <w:spacing w:line="240" w:lineRule="auto"/>
        <w:rPr>
          <w:snapToGrid/>
          <w:color w:val="000000"/>
          <w:szCs w:val="22"/>
          <w:lang w:val="lt-LT" w:eastAsia="de-DE"/>
        </w:rPr>
      </w:pPr>
      <w:r w:rsidRPr="00CC5F7C">
        <w:rPr>
          <w:snapToGrid/>
          <w:color w:val="000000"/>
          <w:szCs w:val="22"/>
          <w:lang w:val="lt-LT" w:eastAsia="de-DE"/>
        </w:rPr>
        <w:t>00-7</w:t>
      </w:r>
      <w:r>
        <w:rPr>
          <w:snapToGrid/>
          <w:color w:val="000000"/>
          <w:szCs w:val="22"/>
          <w:lang w:val="lt-LT" w:eastAsia="de-DE"/>
        </w:rPr>
        <w:t>28</w:t>
      </w:r>
      <w:r w:rsidRPr="00CC5F7C">
        <w:rPr>
          <w:snapToGrid/>
          <w:color w:val="000000"/>
          <w:szCs w:val="22"/>
          <w:lang w:val="lt-LT" w:eastAsia="de-DE"/>
        </w:rPr>
        <w:t xml:space="preserve"> </w:t>
      </w:r>
      <w:proofErr w:type="spellStart"/>
      <w:r w:rsidRPr="00CC5F7C">
        <w:rPr>
          <w:snapToGrid/>
          <w:color w:val="000000"/>
          <w:szCs w:val="22"/>
          <w:lang w:val="lt-LT" w:eastAsia="de-DE"/>
        </w:rPr>
        <w:t>Warsaw</w:t>
      </w:r>
      <w:proofErr w:type="spellEnd"/>
    </w:p>
    <w:p w:rsidR="00BD6A73" w:rsidRPr="00CC5F7C" w:rsidRDefault="00BD6A73" w:rsidP="00BD6A73">
      <w:pPr>
        <w:tabs>
          <w:tab w:val="clear" w:pos="567"/>
        </w:tabs>
        <w:spacing w:line="240" w:lineRule="auto"/>
        <w:rPr>
          <w:snapToGrid/>
          <w:color w:val="000000"/>
          <w:szCs w:val="22"/>
          <w:lang w:val="lt-LT" w:eastAsia="de-DE"/>
        </w:rPr>
      </w:pPr>
      <w:r w:rsidRPr="00CC5F7C">
        <w:rPr>
          <w:snapToGrid/>
          <w:color w:val="000000"/>
          <w:szCs w:val="22"/>
          <w:lang w:val="lt-LT" w:eastAsia="de-DE"/>
        </w:rPr>
        <w:t>Lenkija</w:t>
      </w:r>
    </w:p>
    <w:p w:rsidR="00BD6A73" w:rsidRPr="00CC5F7C" w:rsidRDefault="00BD6A73" w:rsidP="00BD6A73">
      <w:pPr>
        <w:tabs>
          <w:tab w:val="clear" w:pos="567"/>
        </w:tabs>
        <w:spacing w:line="240" w:lineRule="auto"/>
        <w:rPr>
          <w:rFonts w:eastAsia="SimSun"/>
          <w:bCs/>
          <w:snapToGrid/>
          <w:szCs w:val="22"/>
          <w:lang w:val="lt-LT" w:eastAsia="zh-CN"/>
        </w:rPr>
      </w:pPr>
    </w:p>
    <w:p w:rsidR="00BD6A73" w:rsidRPr="00CC5F7C" w:rsidRDefault="00BD6A73" w:rsidP="00BD6A73">
      <w:pPr>
        <w:tabs>
          <w:tab w:val="clear" w:pos="567"/>
        </w:tabs>
        <w:spacing w:line="240" w:lineRule="auto"/>
        <w:rPr>
          <w:rFonts w:eastAsia="SimSun"/>
          <w:b/>
          <w:bCs/>
          <w:i/>
          <w:snapToGrid/>
          <w:szCs w:val="22"/>
          <w:lang w:val="lt-LT" w:eastAsia="zh-CN"/>
        </w:rPr>
      </w:pPr>
      <w:r w:rsidRPr="00CC5F7C">
        <w:rPr>
          <w:rFonts w:eastAsia="SimSun"/>
          <w:b/>
          <w:bCs/>
          <w:snapToGrid/>
          <w:szCs w:val="22"/>
          <w:lang w:val="lt-LT" w:eastAsia="zh-CN"/>
        </w:rPr>
        <w:t>Gamintoja</w:t>
      </w:r>
      <w:r>
        <w:rPr>
          <w:rFonts w:eastAsia="SimSun"/>
          <w:b/>
          <w:bCs/>
          <w:snapToGrid/>
          <w:szCs w:val="22"/>
          <w:lang w:val="lt-LT" w:eastAsia="zh-CN"/>
        </w:rPr>
        <w:t>s</w:t>
      </w:r>
    </w:p>
    <w:p w:rsidR="00BD6A73" w:rsidRPr="00CA5E4C" w:rsidRDefault="00BD6A73" w:rsidP="00BD6A73">
      <w:pPr>
        <w:tabs>
          <w:tab w:val="clear" w:pos="567"/>
        </w:tabs>
        <w:spacing w:line="240" w:lineRule="auto"/>
        <w:rPr>
          <w:rFonts w:eastAsia="SimSun"/>
          <w:bCs/>
          <w:snapToGrid/>
          <w:szCs w:val="22"/>
          <w:lang w:val="lt-LT" w:eastAsia="zh-CN"/>
        </w:rPr>
      </w:pPr>
      <w:proofErr w:type="spellStart"/>
      <w:r w:rsidRPr="00CA5E4C">
        <w:rPr>
          <w:rFonts w:eastAsia="SimSun"/>
          <w:bCs/>
          <w:snapToGrid/>
          <w:szCs w:val="22"/>
          <w:lang w:val="lt-LT" w:eastAsia="zh-CN"/>
        </w:rPr>
        <w:t>Synektik</w:t>
      </w:r>
      <w:proofErr w:type="spellEnd"/>
      <w:r w:rsidRPr="00CA5E4C">
        <w:rPr>
          <w:rFonts w:eastAsia="SimSun"/>
          <w:bCs/>
          <w:snapToGrid/>
          <w:szCs w:val="22"/>
          <w:lang w:val="lt-LT" w:eastAsia="zh-CN"/>
        </w:rPr>
        <w:t xml:space="preserve"> </w:t>
      </w:r>
      <w:proofErr w:type="spellStart"/>
      <w:r w:rsidRPr="00CA5E4C">
        <w:rPr>
          <w:rFonts w:eastAsia="SimSun"/>
          <w:bCs/>
          <w:snapToGrid/>
          <w:szCs w:val="22"/>
          <w:lang w:val="lt-LT" w:eastAsia="zh-CN"/>
        </w:rPr>
        <w:t>Pharma</w:t>
      </w:r>
      <w:proofErr w:type="spellEnd"/>
      <w:r w:rsidRPr="00CA5E4C">
        <w:rPr>
          <w:rFonts w:eastAsia="SimSun"/>
          <w:bCs/>
          <w:snapToGrid/>
          <w:szCs w:val="22"/>
          <w:lang w:val="lt-LT" w:eastAsia="zh-CN"/>
        </w:rPr>
        <w:t xml:space="preserve"> Sp. z </w:t>
      </w:r>
      <w:proofErr w:type="spellStart"/>
      <w:r w:rsidRPr="00CA5E4C">
        <w:rPr>
          <w:rFonts w:eastAsia="SimSun"/>
          <w:bCs/>
          <w:snapToGrid/>
          <w:szCs w:val="22"/>
          <w:lang w:val="lt-LT" w:eastAsia="zh-CN"/>
        </w:rPr>
        <w:t>o.o</w:t>
      </w:r>
      <w:proofErr w:type="spellEnd"/>
      <w:r w:rsidRPr="00CA5E4C">
        <w:rPr>
          <w:rFonts w:eastAsia="SimSun"/>
          <w:bCs/>
          <w:snapToGrid/>
          <w:szCs w:val="22"/>
          <w:lang w:val="lt-LT" w:eastAsia="zh-CN"/>
        </w:rPr>
        <w:t>.</w:t>
      </w:r>
    </w:p>
    <w:p w:rsidR="00BD6A73" w:rsidRPr="00CA5E4C" w:rsidRDefault="00BD6A73" w:rsidP="00BD6A73">
      <w:pPr>
        <w:tabs>
          <w:tab w:val="clear" w:pos="567"/>
        </w:tabs>
        <w:spacing w:line="240" w:lineRule="auto"/>
        <w:rPr>
          <w:rFonts w:eastAsia="SimSun"/>
          <w:bCs/>
          <w:snapToGrid/>
          <w:szCs w:val="22"/>
          <w:lang w:val="lt-LT" w:eastAsia="zh-CN"/>
        </w:rPr>
      </w:pPr>
      <w:proofErr w:type="spellStart"/>
      <w:r w:rsidRPr="00CA5E4C">
        <w:rPr>
          <w:rFonts w:eastAsia="SimSun"/>
          <w:bCs/>
          <w:snapToGrid/>
          <w:szCs w:val="22"/>
          <w:lang w:val="lt-LT" w:eastAsia="zh-CN"/>
        </w:rPr>
        <w:t>ul.Szaserów</w:t>
      </w:r>
      <w:proofErr w:type="spellEnd"/>
      <w:r w:rsidRPr="00CA5E4C">
        <w:rPr>
          <w:rFonts w:eastAsia="SimSun"/>
          <w:bCs/>
          <w:snapToGrid/>
          <w:szCs w:val="22"/>
          <w:lang w:val="lt-LT" w:eastAsia="zh-CN"/>
        </w:rPr>
        <w:t xml:space="preserve"> 128</w:t>
      </w:r>
    </w:p>
    <w:p w:rsidR="00BD6A73" w:rsidRPr="00CA5E4C" w:rsidRDefault="00BD6A73" w:rsidP="00BD6A73">
      <w:pPr>
        <w:tabs>
          <w:tab w:val="clear" w:pos="567"/>
        </w:tabs>
        <w:spacing w:line="240" w:lineRule="auto"/>
        <w:rPr>
          <w:rFonts w:eastAsia="SimSun"/>
          <w:bCs/>
          <w:snapToGrid/>
          <w:szCs w:val="22"/>
          <w:lang w:val="lt-LT" w:eastAsia="zh-CN"/>
        </w:rPr>
      </w:pPr>
      <w:r>
        <w:rPr>
          <w:rFonts w:eastAsia="SimSun"/>
          <w:bCs/>
          <w:snapToGrid/>
          <w:szCs w:val="22"/>
          <w:lang w:val="lt-LT" w:eastAsia="zh-CN"/>
        </w:rPr>
        <w:t>04-349</w:t>
      </w:r>
      <w:r w:rsidRPr="00CA5E4C">
        <w:rPr>
          <w:rFonts w:eastAsia="SimSun"/>
          <w:bCs/>
          <w:snapToGrid/>
          <w:szCs w:val="22"/>
          <w:lang w:val="lt-LT" w:eastAsia="zh-CN"/>
        </w:rPr>
        <w:t xml:space="preserve"> </w:t>
      </w:r>
      <w:proofErr w:type="spellStart"/>
      <w:r w:rsidRPr="00CA5E4C">
        <w:rPr>
          <w:rFonts w:eastAsia="SimSun"/>
          <w:bCs/>
          <w:snapToGrid/>
          <w:szCs w:val="22"/>
          <w:lang w:val="lt-LT" w:eastAsia="zh-CN"/>
        </w:rPr>
        <w:t>Warsaw</w:t>
      </w:r>
      <w:proofErr w:type="spellEnd"/>
    </w:p>
    <w:p w:rsidR="00BD6A73" w:rsidRPr="00CC5F7C" w:rsidRDefault="00BD6A73" w:rsidP="00BD6A73">
      <w:pPr>
        <w:tabs>
          <w:tab w:val="clear" w:pos="567"/>
        </w:tabs>
        <w:spacing w:line="240" w:lineRule="auto"/>
        <w:rPr>
          <w:rFonts w:eastAsia="SimSun"/>
          <w:bCs/>
          <w:snapToGrid/>
          <w:szCs w:val="22"/>
          <w:lang w:val="lt-LT" w:eastAsia="zh-CN"/>
        </w:rPr>
      </w:pPr>
      <w:r w:rsidRPr="00CA5E4C">
        <w:rPr>
          <w:rFonts w:eastAsia="SimSun"/>
          <w:bCs/>
          <w:snapToGrid/>
          <w:szCs w:val="22"/>
          <w:lang w:val="lt-LT" w:eastAsia="zh-CN"/>
        </w:rPr>
        <w:t>Lenkija</w:t>
      </w:r>
    </w:p>
    <w:p w:rsidR="00BD6A73" w:rsidRPr="002253E8" w:rsidRDefault="00BD6A73" w:rsidP="00BD6A73">
      <w:pPr>
        <w:tabs>
          <w:tab w:val="clear" w:pos="567"/>
        </w:tabs>
        <w:spacing w:line="240" w:lineRule="auto"/>
        <w:rPr>
          <w:rFonts w:eastAsia="SimSun"/>
          <w:bCs/>
          <w:snapToGrid/>
          <w:szCs w:val="22"/>
          <w:lang w:val="lt-LT" w:eastAsia="zh-CN"/>
        </w:rPr>
      </w:pPr>
    </w:p>
    <w:p w:rsidR="00BD6A73" w:rsidRPr="002253E8" w:rsidRDefault="00BD6A73" w:rsidP="00BD6A73">
      <w:pPr>
        <w:tabs>
          <w:tab w:val="clear" w:pos="567"/>
        </w:tabs>
        <w:spacing w:line="240" w:lineRule="auto"/>
        <w:rPr>
          <w:rFonts w:eastAsia="SimSun"/>
          <w:bCs/>
          <w:snapToGrid/>
          <w:szCs w:val="22"/>
          <w:lang w:val="lt-LT" w:eastAsia="zh-CN"/>
        </w:rPr>
      </w:pPr>
      <w:r w:rsidRPr="002253E8">
        <w:rPr>
          <w:rFonts w:eastAsia="SimSun"/>
          <w:bCs/>
          <w:snapToGrid/>
          <w:szCs w:val="22"/>
          <w:lang w:val="lt-LT" w:eastAsia="zh-CN"/>
        </w:rPr>
        <w:t>arba</w:t>
      </w:r>
    </w:p>
    <w:p w:rsidR="00BD6A73" w:rsidRPr="002253E8" w:rsidRDefault="00BD6A73" w:rsidP="00BD6A73">
      <w:pPr>
        <w:tabs>
          <w:tab w:val="clear" w:pos="567"/>
        </w:tabs>
        <w:spacing w:line="240" w:lineRule="auto"/>
        <w:rPr>
          <w:rFonts w:eastAsia="SimSun"/>
          <w:bCs/>
          <w:snapToGrid/>
          <w:szCs w:val="22"/>
          <w:lang w:val="lt-LT" w:eastAsia="zh-CN"/>
        </w:rPr>
      </w:pPr>
    </w:p>
    <w:p w:rsidR="00BD6A73" w:rsidRPr="00CA5E4C" w:rsidRDefault="00BD6A73" w:rsidP="00BD6A73">
      <w:pPr>
        <w:tabs>
          <w:tab w:val="clear" w:pos="567"/>
        </w:tabs>
        <w:spacing w:line="240" w:lineRule="auto"/>
        <w:rPr>
          <w:rFonts w:eastAsia="SimSun"/>
          <w:bCs/>
          <w:snapToGrid/>
          <w:szCs w:val="22"/>
          <w:lang w:val="lt-LT" w:eastAsia="zh-CN"/>
        </w:rPr>
      </w:pPr>
      <w:proofErr w:type="spellStart"/>
      <w:r w:rsidRPr="00CA5E4C">
        <w:rPr>
          <w:rFonts w:eastAsia="SimSun"/>
          <w:bCs/>
          <w:snapToGrid/>
          <w:szCs w:val="22"/>
          <w:lang w:val="lt-LT" w:eastAsia="zh-CN"/>
        </w:rPr>
        <w:t>Synektik</w:t>
      </w:r>
      <w:proofErr w:type="spellEnd"/>
      <w:r w:rsidRPr="00CA5E4C">
        <w:rPr>
          <w:rFonts w:eastAsia="SimSun"/>
          <w:bCs/>
          <w:snapToGrid/>
          <w:szCs w:val="22"/>
          <w:lang w:val="lt-LT" w:eastAsia="zh-CN"/>
        </w:rPr>
        <w:t xml:space="preserve"> </w:t>
      </w:r>
      <w:proofErr w:type="spellStart"/>
      <w:r w:rsidRPr="00CA5E4C">
        <w:rPr>
          <w:rFonts w:eastAsia="SimSun"/>
          <w:bCs/>
          <w:snapToGrid/>
          <w:szCs w:val="22"/>
          <w:lang w:val="lt-LT" w:eastAsia="zh-CN"/>
        </w:rPr>
        <w:t>Pharma</w:t>
      </w:r>
      <w:proofErr w:type="spellEnd"/>
      <w:r w:rsidRPr="00CA5E4C">
        <w:rPr>
          <w:rFonts w:eastAsia="SimSun"/>
          <w:bCs/>
          <w:snapToGrid/>
          <w:szCs w:val="22"/>
          <w:lang w:val="lt-LT" w:eastAsia="zh-CN"/>
        </w:rPr>
        <w:t xml:space="preserve"> Sp. z </w:t>
      </w:r>
      <w:proofErr w:type="spellStart"/>
      <w:r w:rsidRPr="00CA5E4C">
        <w:rPr>
          <w:rFonts w:eastAsia="SimSun"/>
          <w:bCs/>
          <w:snapToGrid/>
          <w:szCs w:val="22"/>
          <w:lang w:val="lt-LT" w:eastAsia="zh-CN"/>
        </w:rPr>
        <w:t>o.o</w:t>
      </w:r>
      <w:proofErr w:type="spellEnd"/>
      <w:r w:rsidRPr="00CA5E4C">
        <w:rPr>
          <w:rFonts w:eastAsia="SimSun"/>
          <w:bCs/>
          <w:snapToGrid/>
          <w:szCs w:val="22"/>
          <w:lang w:val="lt-LT" w:eastAsia="zh-CN"/>
        </w:rPr>
        <w:t>.</w:t>
      </w:r>
    </w:p>
    <w:p w:rsidR="00BD6A73" w:rsidRPr="00CA5E4C" w:rsidRDefault="00BD6A73" w:rsidP="00BD6A73">
      <w:pPr>
        <w:tabs>
          <w:tab w:val="clear" w:pos="567"/>
        </w:tabs>
        <w:spacing w:line="240" w:lineRule="auto"/>
        <w:rPr>
          <w:rFonts w:eastAsia="SimSun"/>
          <w:bCs/>
          <w:snapToGrid/>
          <w:szCs w:val="22"/>
          <w:lang w:val="lt-LT" w:eastAsia="zh-CN"/>
        </w:rPr>
      </w:pPr>
      <w:proofErr w:type="spellStart"/>
      <w:r w:rsidRPr="00CA5E4C">
        <w:rPr>
          <w:rFonts w:eastAsia="SimSun"/>
          <w:bCs/>
          <w:snapToGrid/>
          <w:szCs w:val="22"/>
          <w:lang w:val="lt-LT" w:eastAsia="zh-CN"/>
        </w:rPr>
        <w:t>ul</w:t>
      </w:r>
      <w:proofErr w:type="spellEnd"/>
      <w:r w:rsidRPr="00CA5E4C">
        <w:rPr>
          <w:rFonts w:eastAsia="SimSun"/>
          <w:bCs/>
          <w:snapToGrid/>
          <w:szCs w:val="22"/>
          <w:lang w:val="lt-LT" w:eastAsia="zh-CN"/>
        </w:rPr>
        <w:t xml:space="preserve">. </w:t>
      </w:r>
      <w:proofErr w:type="spellStart"/>
      <w:r w:rsidRPr="00CA5E4C">
        <w:rPr>
          <w:rFonts w:eastAsia="SimSun"/>
          <w:bCs/>
          <w:snapToGrid/>
          <w:szCs w:val="22"/>
          <w:lang w:val="lt-LT" w:eastAsia="zh-CN"/>
        </w:rPr>
        <w:t>Artwińskiego</w:t>
      </w:r>
      <w:proofErr w:type="spellEnd"/>
      <w:r w:rsidRPr="00CA5E4C">
        <w:rPr>
          <w:rFonts w:eastAsia="SimSun"/>
          <w:bCs/>
          <w:snapToGrid/>
          <w:szCs w:val="22"/>
          <w:lang w:val="lt-LT" w:eastAsia="zh-CN"/>
        </w:rPr>
        <w:t xml:space="preserve"> 3</w:t>
      </w:r>
    </w:p>
    <w:p w:rsidR="00BD6A73" w:rsidRPr="00CA5E4C" w:rsidRDefault="00BD6A73" w:rsidP="00BD6A73">
      <w:pPr>
        <w:tabs>
          <w:tab w:val="clear" w:pos="567"/>
        </w:tabs>
        <w:spacing w:line="240" w:lineRule="auto"/>
        <w:rPr>
          <w:rFonts w:eastAsia="SimSun"/>
          <w:bCs/>
          <w:snapToGrid/>
          <w:szCs w:val="22"/>
          <w:lang w:val="lt-LT" w:eastAsia="zh-CN"/>
        </w:rPr>
      </w:pPr>
      <w:r w:rsidRPr="00CA5E4C">
        <w:rPr>
          <w:rFonts w:eastAsia="SimSun"/>
          <w:bCs/>
          <w:snapToGrid/>
          <w:szCs w:val="22"/>
          <w:lang w:val="lt-LT" w:eastAsia="zh-CN"/>
        </w:rPr>
        <w:t xml:space="preserve">25-734 </w:t>
      </w:r>
      <w:proofErr w:type="spellStart"/>
      <w:r w:rsidRPr="00CA5E4C">
        <w:rPr>
          <w:rFonts w:eastAsia="SimSun"/>
          <w:bCs/>
          <w:snapToGrid/>
          <w:szCs w:val="22"/>
          <w:lang w:val="lt-LT" w:eastAsia="zh-CN"/>
        </w:rPr>
        <w:t>Kielce</w:t>
      </w:r>
      <w:proofErr w:type="spellEnd"/>
    </w:p>
    <w:p w:rsidR="00BD6A73" w:rsidRPr="00CC5F7C" w:rsidRDefault="00BD6A73" w:rsidP="00BD6A73">
      <w:pPr>
        <w:tabs>
          <w:tab w:val="clear" w:pos="567"/>
        </w:tabs>
        <w:spacing w:line="240" w:lineRule="auto"/>
        <w:rPr>
          <w:rFonts w:eastAsia="SimSun"/>
          <w:bCs/>
          <w:snapToGrid/>
          <w:szCs w:val="22"/>
          <w:lang w:val="lt-LT" w:eastAsia="zh-CN"/>
        </w:rPr>
      </w:pPr>
      <w:r w:rsidRPr="00CA5E4C">
        <w:rPr>
          <w:rFonts w:eastAsia="SimSun"/>
          <w:bCs/>
          <w:snapToGrid/>
          <w:szCs w:val="22"/>
          <w:lang w:val="lt-LT" w:eastAsia="zh-CN"/>
        </w:rPr>
        <w:t>Lenkija</w:t>
      </w:r>
    </w:p>
    <w:p w:rsidR="00BD6A73" w:rsidRPr="00CC5F7C" w:rsidRDefault="00BD6A73" w:rsidP="00BD6A73">
      <w:pPr>
        <w:numPr>
          <w:ilvl w:val="12"/>
          <w:numId w:val="0"/>
        </w:numPr>
        <w:tabs>
          <w:tab w:val="clear" w:pos="567"/>
        </w:tabs>
        <w:spacing w:line="240" w:lineRule="auto"/>
        <w:ind w:right="-2"/>
        <w:rPr>
          <w:rFonts w:eastAsia="SimSun"/>
          <w:snapToGrid/>
          <w:szCs w:val="22"/>
          <w:lang w:val="lt-LT" w:eastAsia="zh-CN"/>
        </w:rPr>
      </w:pPr>
    </w:p>
    <w:p w:rsidR="00BD6A73" w:rsidRPr="00CC5F7C" w:rsidRDefault="00BD6A73" w:rsidP="00BD6A73">
      <w:pPr>
        <w:tabs>
          <w:tab w:val="left" w:pos="2880"/>
        </w:tabs>
        <w:rPr>
          <w:rFonts w:eastAsia="SimSun"/>
          <w:snapToGrid/>
          <w:lang w:val="lt-LT" w:eastAsia="zh-CN"/>
        </w:rPr>
      </w:pPr>
      <w:r w:rsidRPr="00CC5F7C">
        <w:rPr>
          <w:b/>
          <w:lang w:val="lt-LT"/>
        </w:rPr>
        <w:t xml:space="preserve">Šis vaistas </w:t>
      </w:r>
      <w:r w:rsidRPr="00F94A12">
        <w:rPr>
          <w:b/>
          <w:lang w:val="lt-LT"/>
        </w:rPr>
        <w:t xml:space="preserve">Europos ekonominės erdvės </w:t>
      </w:r>
      <w:r w:rsidRPr="00CC5F7C">
        <w:rPr>
          <w:b/>
          <w:lang w:val="lt-LT"/>
        </w:rPr>
        <w:t>valstybėse narėse registruotas tokiais pavadinimais</w:t>
      </w:r>
      <w:r w:rsidRPr="00CC5F7C">
        <w:rPr>
          <w:lang w:val="lt-LT"/>
        </w:rPr>
        <w:t>:</w:t>
      </w:r>
    </w:p>
    <w:p w:rsidR="00BD6A73" w:rsidRPr="00CC5F7C" w:rsidRDefault="00BD6A73" w:rsidP="00BD6A73">
      <w:pPr>
        <w:numPr>
          <w:ilvl w:val="12"/>
          <w:numId w:val="0"/>
        </w:numPr>
        <w:tabs>
          <w:tab w:val="clear" w:pos="567"/>
        </w:tabs>
        <w:spacing w:line="240" w:lineRule="auto"/>
        <w:ind w:right="-2"/>
        <w:rPr>
          <w:rFonts w:eastAsia="SimSun"/>
          <w:snapToGrid/>
          <w:szCs w:val="22"/>
          <w:lang w:val="lt-LT" w:eastAsia="zh-CN"/>
        </w:rPr>
      </w:pPr>
    </w:p>
    <w:p w:rsidR="00BD6A73" w:rsidRPr="002253E8" w:rsidRDefault="00BD6A73" w:rsidP="00BD6A73">
      <w:pPr>
        <w:numPr>
          <w:ilvl w:val="12"/>
          <w:numId w:val="0"/>
        </w:numPr>
        <w:tabs>
          <w:tab w:val="clear" w:pos="567"/>
        </w:tabs>
        <w:spacing w:line="240" w:lineRule="auto"/>
        <w:ind w:right="-2"/>
        <w:rPr>
          <w:rFonts w:eastAsia="SimSun"/>
          <w:snapToGrid/>
          <w:szCs w:val="22"/>
          <w:lang w:val="lt-LT" w:eastAsia="zh-CN"/>
        </w:rPr>
      </w:pPr>
      <w:r w:rsidRPr="002253E8">
        <w:rPr>
          <w:rFonts w:eastAsia="SimSun"/>
          <w:snapToGrid/>
          <w:szCs w:val="22"/>
          <w:lang w:val="lt-LT" w:eastAsia="zh-CN"/>
        </w:rPr>
        <w:t>Čekija</w:t>
      </w:r>
      <w:r w:rsidRPr="000F2727">
        <w:rPr>
          <w:rFonts w:eastAsia="SimSun"/>
          <w:snapToGrid/>
          <w:szCs w:val="22"/>
          <w:lang w:val="lt-LT" w:eastAsia="zh-CN"/>
        </w:rPr>
        <w:tab/>
      </w:r>
      <w:r w:rsidRPr="000F2727">
        <w:rPr>
          <w:rFonts w:eastAsia="SimSun"/>
          <w:snapToGrid/>
          <w:szCs w:val="22"/>
          <w:lang w:val="cs-CZ" w:eastAsia="zh-CN"/>
        </w:rPr>
        <w:t>FLUOROCHOLINE (</w:t>
      </w:r>
      <w:r w:rsidRPr="000F2727">
        <w:rPr>
          <w:rFonts w:eastAsia="SimSun"/>
          <w:snapToGrid/>
          <w:szCs w:val="22"/>
          <w:vertAlign w:val="superscript"/>
          <w:lang w:val="cs-CZ" w:eastAsia="zh-CN"/>
        </w:rPr>
        <w:t>18</w:t>
      </w:r>
      <w:r w:rsidRPr="000F2727">
        <w:rPr>
          <w:rFonts w:eastAsia="SimSun"/>
          <w:snapToGrid/>
          <w:szCs w:val="22"/>
          <w:lang w:val="cs-CZ" w:eastAsia="zh-CN"/>
        </w:rPr>
        <w:t>F) SYNEKTIK</w:t>
      </w:r>
    </w:p>
    <w:p w:rsidR="00BD6A73" w:rsidRPr="000F2727" w:rsidRDefault="00BD6A73" w:rsidP="00BD6A73">
      <w:pPr>
        <w:numPr>
          <w:ilvl w:val="12"/>
          <w:numId w:val="0"/>
        </w:numPr>
        <w:tabs>
          <w:tab w:val="clear" w:pos="567"/>
        </w:tabs>
        <w:spacing w:line="240" w:lineRule="auto"/>
        <w:ind w:right="-2"/>
        <w:rPr>
          <w:rFonts w:eastAsia="SimSun"/>
          <w:snapToGrid/>
          <w:szCs w:val="22"/>
          <w:lang w:val="lt-LT" w:eastAsia="zh-CN"/>
        </w:rPr>
      </w:pPr>
      <w:r w:rsidRPr="002253E8">
        <w:rPr>
          <w:rFonts w:eastAsia="SimSun"/>
          <w:snapToGrid/>
          <w:szCs w:val="22"/>
          <w:lang w:val="lt-LT" w:eastAsia="zh-CN"/>
        </w:rPr>
        <w:t>Lenkija</w:t>
      </w:r>
      <w:r w:rsidRPr="002253E8">
        <w:rPr>
          <w:rFonts w:eastAsia="SimSun"/>
          <w:snapToGrid/>
          <w:szCs w:val="22"/>
          <w:lang w:val="lt-LT" w:eastAsia="zh-CN"/>
        </w:rPr>
        <w:tab/>
      </w:r>
      <w:r w:rsidRPr="000F2727">
        <w:rPr>
          <w:rFonts w:eastAsia="SimSun"/>
          <w:snapToGrid/>
          <w:szCs w:val="22"/>
          <w:lang w:val="sk-SK" w:eastAsia="zh-CN"/>
        </w:rPr>
        <w:t>FLUOROCHOLINE (</w:t>
      </w:r>
      <w:r w:rsidRPr="000F2727">
        <w:rPr>
          <w:rFonts w:eastAsia="SimSun"/>
          <w:snapToGrid/>
          <w:szCs w:val="22"/>
          <w:vertAlign w:val="superscript"/>
          <w:lang w:val="sk-SK" w:eastAsia="zh-CN"/>
        </w:rPr>
        <w:t>18</w:t>
      </w:r>
      <w:r w:rsidRPr="000F2727">
        <w:rPr>
          <w:rFonts w:eastAsia="SimSun"/>
          <w:snapToGrid/>
          <w:szCs w:val="22"/>
          <w:lang w:val="sk-SK" w:eastAsia="zh-CN"/>
        </w:rPr>
        <w:t>F) SYNEKTIK</w:t>
      </w:r>
    </w:p>
    <w:p w:rsidR="00BD6A73" w:rsidRPr="000F2727" w:rsidRDefault="00BD6A73" w:rsidP="00BD6A73">
      <w:pPr>
        <w:numPr>
          <w:ilvl w:val="12"/>
          <w:numId w:val="0"/>
        </w:numPr>
        <w:tabs>
          <w:tab w:val="clear" w:pos="567"/>
        </w:tabs>
        <w:spacing w:line="240" w:lineRule="auto"/>
        <w:ind w:right="-2"/>
        <w:rPr>
          <w:rFonts w:eastAsia="SimSun"/>
          <w:snapToGrid/>
          <w:szCs w:val="22"/>
          <w:lang w:val="lt-LT" w:eastAsia="zh-CN"/>
        </w:rPr>
      </w:pPr>
      <w:r w:rsidRPr="002253E8">
        <w:rPr>
          <w:rFonts w:eastAsia="SimSun"/>
          <w:snapToGrid/>
          <w:szCs w:val="22"/>
          <w:lang w:val="lt-LT" w:eastAsia="zh-CN"/>
        </w:rPr>
        <w:t>Lietuva</w:t>
      </w:r>
      <w:r w:rsidRPr="002253E8">
        <w:rPr>
          <w:rFonts w:eastAsia="SimSun"/>
          <w:snapToGrid/>
          <w:szCs w:val="22"/>
          <w:lang w:val="lt-LT" w:eastAsia="zh-CN"/>
        </w:rPr>
        <w:tab/>
      </w:r>
      <w:r w:rsidRPr="000F2727">
        <w:rPr>
          <w:rFonts w:eastAsia="SimSun"/>
          <w:snapToGrid/>
          <w:szCs w:val="22"/>
          <w:lang w:val="lt-LT" w:eastAsia="zh-CN"/>
        </w:rPr>
        <w:t>FLUOROCHOLINE (</w:t>
      </w:r>
      <w:r w:rsidRPr="000F2727">
        <w:rPr>
          <w:rFonts w:eastAsia="SimSun"/>
          <w:snapToGrid/>
          <w:szCs w:val="22"/>
          <w:vertAlign w:val="superscript"/>
          <w:lang w:val="lt-LT" w:eastAsia="zh-CN"/>
        </w:rPr>
        <w:t>18</w:t>
      </w:r>
      <w:r w:rsidRPr="000F2727">
        <w:rPr>
          <w:rFonts w:eastAsia="SimSun"/>
          <w:snapToGrid/>
          <w:szCs w:val="22"/>
          <w:lang w:val="lt-LT" w:eastAsia="zh-CN"/>
        </w:rPr>
        <w:t xml:space="preserve">F) SYNEKTIK 1 </w:t>
      </w:r>
      <w:proofErr w:type="spellStart"/>
      <w:r w:rsidRPr="000F2727">
        <w:rPr>
          <w:rFonts w:eastAsia="SimSun"/>
          <w:snapToGrid/>
          <w:szCs w:val="22"/>
          <w:lang w:val="lt-LT" w:eastAsia="zh-CN"/>
        </w:rPr>
        <w:t>GBq</w:t>
      </w:r>
      <w:proofErr w:type="spellEnd"/>
      <w:r w:rsidRPr="000F2727">
        <w:rPr>
          <w:rFonts w:eastAsia="SimSun"/>
          <w:snapToGrid/>
          <w:szCs w:val="22"/>
          <w:lang w:val="lt-LT" w:eastAsia="zh-CN"/>
        </w:rPr>
        <w:t>/ml injekcinis tirpalas</w:t>
      </w:r>
    </w:p>
    <w:p w:rsidR="00BD6A73" w:rsidRPr="000F2727" w:rsidRDefault="00BD6A73" w:rsidP="00BD6A73">
      <w:pPr>
        <w:numPr>
          <w:ilvl w:val="12"/>
          <w:numId w:val="0"/>
        </w:numPr>
        <w:tabs>
          <w:tab w:val="clear" w:pos="567"/>
        </w:tabs>
        <w:spacing w:line="240" w:lineRule="auto"/>
        <w:ind w:right="-2"/>
        <w:rPr>
          <w:rFonts w:eastAsia="SimSun"/>
          <w:snapToGrid/>
          <w:szCs w:val="22"/>
          <w:lang w:val="lt-LT" w:eastAsia="zh-CN"/>
        </w:rPr>
      </w:pPr>
      <w:r w:rsidRPr="002253E8">
        <w:rPr>
          <w:rFonts w:eastAsia="SimSun"/>
          <w:snapToGrid/>
          <w:szCs w:val="22"/>
          <w:lang w:val="lt-LT" w:eastAsia="zh-CN"/>
        </w:rPr>
        <w:t>Slovakija</w:t>
      </w:r>
      <w:r w:rsidRPr="000F2727">
        <w:rPr>
          <w:rFonts w:eastAsia="SimSun"/>
          <w:snapToGrid/>
          <w:szCs w:val="22"/>
          <w:lang w:val="lt-LT" w:eastAsia="zh-CN"/>
        </w:rPr>
        <w:tab/>
      </w:r>
      <w:r w:rsidRPr="000F2727">
        <w:rPr>
          <w:rFonts w:eastAsia="SimSun"/>
          <w:snapToGrid/>
          <w:szCs w:val="22"/>
          <w:lang w:val="et-EE" w:eastAsia="zh-CN"/>
        </w:rPr>
        <w:t>FLUOROCHOLINE (</w:t>
      </w:r>
      <w:r w:rsidRPr="000F2727">
        <w:rPr>
          <w:rFonts w:eastAsia="SimSun"/>
          <w:snapToGrid/>
          <w:szCs w:val="22"/>
          <w:vertAlign w:val="superscript"/>
          <w:lang w:val="et-EE" w:eastAsia="zh-CN"/>
        </w:rPr>
        <w:t>18</w:t>
      </w:r>
      <w:r w:rsidRPr="000F2727">
        <w:rPr>
          <w:rFonts w:eastAsia="SimSun"/>
          <w:snapToGrid/>
          <w:szCs w:val="22"/>
          <w:lang w:val="et-EE" w:eastAsia="zh-CN"/>
        </w:rPr>
        <w:t>F) SYNEKTIK 1 GBq/mL, injekčný roztok</w:t>
      </w:r>
    </w:p>
    <w:p w:rsidR="00BD6A73" w:rsidRPr="00CC5F7C" w:rsidRDefault="00BD6A73" w:rsidP="00BD6A73">
      <w:pPr>
        <w:numPr>
          <w:ilvl w:val="12"/>
          <w:numId w:val="0"/>
        </w:numPr>
        <w:tabs>
          <w:tab w:val="clear" w:pos="567"/>
        </w:tabs>
        <w:spacing w:line="240" w:lineRule="auto"/>
        <w:ind w:right="-2"/>
        <w:rPr>
          <w:rFonts w:eastAsia="SimSun"/>
          <w:snapToGrid/>
          <w:szCs w:val="22"/>
          <w:lang w:val="lt-LT" w:eastAsia="zh-CN"/>
        </w:rPr>
      </w:pPr>
    </w:p>
    <w:p w:rsidR="00BD6A73" w:rsidRPr="00CC5F7C" w:rsidRDefault="00BD6A73" w:rsidP="00BD6A73">
      <w:pPr>
        <w:numPr>
          <w:ilvl w:val="12"/>
          <w:numId w:val="0"/>
        </w:numPr>
        <w:tabs>
          <w:tab w:val="clear" w:pos="567"/>
        </w:tabs>
        <w:spacing w:line="240" w:lineRule="auto"/>
        <w:ind w:right="-2"/>
        <w:outlineLvl w:val="0"/>
        <w:rPr>
          <w:rFonts w:eastAsia="SimSun"/>
          <w:b/>
          <w:snapToGrid/>
          <w:lang w:val="lt-LT" w:eastAsia="zh-CN"/>
        </w:rPr>
      </w:pPr>
      <w:r w:rsidRPr="00CC5F7C">
        <w:rPr>
          <w:rFonts w:eastAsia="SimSun"/>
          <w:b/>
          <w:snapToGrid/>
          <w:lang w:val="lt-LT" w:eastAsia="zh-CN"/>
        </w:rPr>
        <w:t>Šis pakuotės lapelis paskutinį kartą peržiūrėtas</w:t>
      </w:r>
      <w:r>
        <w:rPr>
          <w:rFonts w:eastAsia="SimSun"/>
          <w:b/>
          <w:snapToGrid/>
          <w:lang w:val="lt-LT" w:eastAsia="zh-CN"/>
        </w:rPr>
        <w:t xml:space="preserve"> 2025-02-10.</w:t>
      </w:r>
    </w:p>
    <w:p w:rsidR="00BD6A73" w:rsidRPr="002253E8" w:rsidRDefault="00BD6A73" w:rsidP="00BD6A73">
      <w:pPr>
        <w:numPr>
          <w:ilvl w:val="12"/>
          <w:numId w:val="0"/>
        </w:numPr>
        <w:spacing w:line="240" w:lineRule="auto"/>
        <w:ind w:right="-2"/>
        <w:rPr>
          <w:i/>
          <w:szCs w:val="24"/>
          <w:lang w:val="lt-LT"/>
        </w:rPr>
      </w:pPr>
    </w:p>
    <w:p w:rsidR="00BD6A73" w:rsidRPr="00F70E65" w:rsidRDefault="00BD6A73" w:rsidP="00BD6A73">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6" w:history="1">
        <w:r w:rsidRPr="00506E50">
          <w:rPr>
            <w:rStyle w:val="Hipersaitas"/>
            <w:rFonts w:eastAsia="SimSun"/>
            <w:lang w:val="lt-LT"/>
          </w:rPr>
          <w:t>http://www.vvkt.lt/</w:t>
        </w:r>
      </w:hyperlink>
      <w:r w:rsidRPr="00F70E65">
        <w:rPr>
          <w:lang w:val="lt-LT"/>
        </w:rPr>
        <w:t>.</w:t>
      </w:r>
    </w:p>
    <w:p w:rsidR="00BD6A73" w:rsidRDefault="00BD6A73" w:rsidP="00BD6A73">
      <w:pPr>
        <w:rPr>
          <w:rFonts w:eastAsia="SimSun"/>
          <w:snapToGrid/>
          <w:szCs w:val="22"/>
          <w:lang w:val="lt-LT" w:eastAsia="zh-CN"/>
        </w:rPr>
      </w:pPr>
    </w:p>
    <w:p w:rsidR="00BD6A73" w:rsidRDefault="00BD6A73" w:rsidP="00BD6A73">
      <w:pPr>
        <w:rPr>
          <w:rFonts w:eastAsia="SimSun"/>
          <w:snapToGrid/>
          <w:szCs w:val="22"/>
          <w:lang w:val="lt-LT" w:eastAsia="zh-CN"/>
        </w:rPr>
      </w:pPr>
      <w:r>
        <w:rPr>
          <w:rFonts w:eastAsia="SimSun"/>
          <w:snapToGrid/>
          <w:szCs w:val="22"/>
          <w:lang w:val="lt-LT" w:eastAsia="zh-CN"/>
        </w:rPr>
        <w:t>-------------------------------------------------------------------------------------------------------------------------</w:t>
      </w:r>
    </w:p>
    <w:p w:rsidR="00BD6A73" w:rsidRPr="00CC5F7C" w:rsidRDefault="00BD6A73" w:rsidP="00BD6A73">
      <w:pPr>
        <w:rPr>
          <w:rFonts w:eastAsia="SimSun"/>
          <w:snapToGrid/>
          <w:lang w:val="lt-LT" w:eastAsia="zh-CN"/>
        </w:rPr>
      </w:pPr>
      <w:r w:rsidRPr="00CC5F7C">
        <w:rPr>
          <w:rFonts w:eastAsia="SimSun"/>
          <w:snapToGrid/>
          <w:szCs w:val="22"/>
          <w:lang w:val="lt-LT" w:eastAsia="zh-CN"/>
        </w:rPr>
        <w:t>Toliau</w:t>
      </w:r>
      <w:r w:rsidRPr="00CC5F7C">
        <w:rPr>
          <w:rFonts w:eastAsia="SimSun"/>
          <w:snapToGrid/>
          <w:lang w:val="lt-LT" w:eastAsia="zh-CN"/>
        </w:rPr>
        <w:t xml:space="preserve"> pateikta informacija skirta tik sveikatos priežiūros specialistams.</w:t>
      </w:r>
    </w:p>
    <w:p w:rsidR="00BD6A73" w:rsidRPr="00CC5F7C" w:rsidRDefault="00BD6A73" w:rsidP="00BD6A73">
      <w:pPr>
        <w:autoSpaceDE w:val="0"/>
        <w:autoSpaceDN w:val="0"/>
        <w:adjustRightInd w:val="0"/>
        <w:rPr>
          <w:rFonts w:eastAsia="SimSun"/>
          <w:snapToGrid/>
          <w:lang w:val="lt-LT" w:eastAsia="zh-CN"/>
        </w:rPr>
      </w:pPr>
    </w:p>
    <w:p w:rsidR="00BD6A73" w:rsidRPr="00CC5F7C" w:rsidRDefault="00BD6A73" w:rsidP="00BD6A73">
      <w:pPr>
        <w:autoSpaceDE w:val="0"/>
        <w:autoSpaceDN w:val="0"/>
        <w:adjustRightInd w:val="0"/>
        <w:rPr>
          <w:rFonts w:eastAsia="SimSun"/>
          <w:snapToGrid/>
          <w:szCs w:val="22"/>
          <w:lang w:val="lt-LT" w:eastAsia="zh-CN"/>
        </w:rPr>
      </w:pPr>
      <w:r w:rsidRPr="00CC5F7C">
        <w:rPr>
          <w:rFonts w:eastAsia="SimSun"/>
          <w:snapToGrid/>
          <w:lang w:val="lt-LT" w:eastAsia="zh-CN"/>
        </w:rPr>
        <w:t xml:space="preserve">Išsami </w:t>
      </w:r>
      <w:r w:rsidRPr="00CC5F7C">
        <w:rPr>
          <w:rFonts w:eastAsia="SimSun"/>
          <w:snapToGrid/>
          <w:lang w:val="et-EE" w:eastAsia="zh-CN"/>
        </w:rPr>
        <w:t xml:space="preserve">FLUOROCHOLINE </w:t>
      </w:r>
      <w:r w:rsidRPr="00CC5F7C">
        <w:rPr>
          <w:rFonts w:eastAsia="SimSun"/>
          <w:snapToGrid/>
          <w:lang w:val="lt-LT" w:eastAsia="zh-CN"/>
        </w:rPr>
        <w:t>(</w:t>
      </w:r>
      <w:r w:rsidRPr="00CC5F7C">
        <w:rPr>
          <w:rFonts w:eastAsia="SimSun"/>
          <w:snapToGrid/>
          <w:vertAlign w:val="superscript"/>
          <w:lang w:val="lt-LT" w:eastAsia="zh-CN"/>
        </w:rPr>
        <w:t>18</w:t>
      </w:r>
      <w:r w:rsidRPr="00CC5F7C">
        <w:rPr>
          <w:rFonts w:eastAsia="SimSun"/>
          <w:snapToGrid/>
          <w:lang w:val="lt-LT" w:eastAsia="zh-CN"/>
        </w:rPr>
        <w:t xml:space="preserve">F) SYNEKTIK preparato charakteristikų santrauka </w:t>
      </w:r>
      <w:r>
        <w:rPr>
          <w:rFonts w:eastAsia="SimSun"/>
          <w:snapToGrid/>
          <w:lang w:val="lt-LT" w:eastAsia="zh-CN"/>
        </w:rPr>
        <w:t xml:space="preserve">(PCS) </w:t>
      </w:r>
      <w:r w:rsidRPr="00CC5F7C">
        <w:rPr>
          <w:rFonts w:eastAsia="SimSun"/>
          <w:snapToGrid/>
          <w:lang w:val="lt-LT" w:eastAsia="zh-CN"/>
        </w:rPr>
        <w:t xml:space="preserve">pateikiama atskirame dokumente, įdėtame į preparato pakuotę; taip sveikatos priežiūros specialistams siekiama pateikti daugiau mokslinės ir praktinės informacijos apie šio </w:t>
      </w:r>
      <w:proofErr w:type="spellStart"/>
      <w:r w:rsidRPr="00CC5F7C">
        <w:rPr>
          <w:rFonts w:eastAsia="SimSun"/>
          <w:snapToGrid/>
          <w:lang w:val="lt-LT" w:eastAsia="zh-CN"/>
        </w:rPr>
        <w:t>radiofarmacinio</w:t>
      </w:r>
      <w:proofErr w:type="spellEnd"/>
      <w:r w:rsidRPr="00CC5F7C">
        <w:rPr>
          <w:rFonts w:eastAsia="SimSun"/>
          <w:snapToGrid/>
          <w:lang w:val="lt-LT" w:eastAsia="zh-CN"/>
        </w:rPr>
        <w:t xml:space="preserve"> preparato skyrimą ir vartojimą.</w:t>
      </w:r>
    </w:p>
    <w:p w:rsidR="00BD6A73" w:rsidRPr="00CC5F7C" w:rsidRDefault="00BD6A73" w:rsidP="00BD6A73">
      <w:pPr>
        <w:rPr>
          <w:rFonts w:eastAsia="SimSun"/>
          <w:snapToGrid/>
          <w:lang w:val="lt-LT" w:eastAsia="zh-CN"/>
        </w:rPr>
      </w:pPr>
    </w:p>
    <w:p w:rsidR="00BD6A73" w:rsidRPr="00CC5F7C" w:rsidRDefault="00BD6A73" w:rsidP="00BD6A73">
      <w:pPr>
        <w:rPr>
          <w:rFonts w:eastAsia="SimSun"/>
          <w:snapToGrid/>
          <w:lang w:val="lt-LT" w:eastAsia="zh-CN"/>
        </w:rPr>
      </w:pPr>
      <w:r w:rsidRPr="00CC5F7C">
        <w:rPr>
          <w:rFonts w:eastAsia="SimSun"/>
          <w:snapToGrid/>
          <w:lang w:val="lt-LT" w:eastAsia="zh-CN"/>
        </w:rPr>
        <w:t xml:space="preserve">Prašome susipažinti su </w:t>
      </w:r>
      <w:r>
        <w:rPr>
          <w:rFonts w:eastAsia="SimSun"/>
          <w:snapToGrid/>
          <w:lang w:val="lt-LT" w:eastAsia="zh-CN"/>
        </w:rPr>
        <w:t>PCS</w:t>
      </w:r>
      <w:r w:rsidRPr="00CC5F7C">
        <w:rPr>
          <w:rFonts w:eastAsia="SimSun"/>
          <w:snapToGrid/>
          <w:lang w:val="lt-LT" w:eastAsia="zh-CN"/>
        </w:rPr>
        <w:t xml:space="preserve"> (</w:t>
      </w:r>
      <w:r>
        <w:rPr>
          <w:rFonts w:eastAsia="SimSun"/>
          <w:snapToGrid/>
          <w:lang w:val="lt-LT" w:eastAsia="zh-CN"/>
        </w:rPr>
        <w:t>PCS</w:t>
      </w:r>
      <w:r w:rsidRPr="00CC5F7C">
        <w:rPr>
          <w:rFonts w:eastAsia="SimSun"/>
          <w:snapToGrid/>
          <w:lang w:val="lt-LT" w:eastAsia="zh-CN"/>
        </w:rPr>
        <w:t xml:space="preserve"> turi būti įdėta į dėžutę). </w:t>
      </w:r>
    </w:p>
    <w:p w:rsidR="00BD6A73" w:rsidRPr="00180DEB" w:rsidRDefault="00BD6A73" w:rsidP="00BD6A73">
      <w:pPr>
        <w:tabs>
          <w:tab w:val="clear" w:pos="567"/>
        </w:tabs>
        <w:spacing w:line="240" w:lineRule="auto"/>
        <w:rPr>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A73"/>
    <w:rsid w:val="00072F85"/>
    <w:rsid w:val="000A5E72"/>
    <w:rsid w:val="000A7B60"/>
    <w:rsid w:val="00181364"/>
    <w:rsid w:val="002945D9"/>
    <w:rsid w:val="00305C48"/>
    <w:rsid w:val="003362C6"/>
    <w:rsid w:val="00497D4D"/>
    <w:rsid w:val="00742EBF"/>
    <w:rsid w:val="00B4219F"/>
    <w:rsid w:val="00BA6577"/>
    <w:rsid w:val="00BD6A73"/>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3586F-DEB5-4C0E-99E6-896EBCA2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6A73"/>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BD6A7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D6A7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D6A73"/>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D6A7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D6A73"/>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D6A73"/>
    <w:rPr>
      <w:rFonts w:ascii="Calibri" w:eastAsia="Times New Roman" w:hAnsi="Calibri" w:cs="Times New Roman"/>
      <w:b/>
      <w:bCs/>
      <w:snapToGrid w:val="0"/>
      <w:sz w:val="28"/>
      <w:szCs w:val="28"/>
      <w:lang w:val="en-GB" w:eastAsia="x-none"/>
    </w:rPr>
  </w:style>
  <w:style w:type="character" w:styleId="Hipersaitas">
    <w:name w:val="Hyperlink"/>
    <w:uiPriority w:val="99"/>
    <w:rsid w:val="00BD6A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7347</Words>
  <Characters>4188</Characters>
  <Application>Microsoft Office Word</Application>
  <DocSecurity>0</DocSecurity>
  <Lines>34</Lines>
  <Paragraphs>23</Paragraphs>
  <ScaleCrop>false</ScaleCrop>
  <HeadingPairs>
    <vt:vector size="4" baseType="variant">
      <vt:variant>
        <vt:lpstr>Pavadinimas</vt:lpstr>
      </vt:variant>
      <vt:variant>
        <vt:i4>1</vt:i4>
      </vt:variant>
      <vt:variant>
        <vt:lpstr>Antraštės</vt:lpstr>
      </vt:variant>
      <vt:variant>
        <vt:i4>18</vt:i4>
      </vt:variant>
    </vt:vector>
  </HeadingPairs>
  <TitlesOfParts>
    <vt:vector size="19" baseType="lpstr">
      <vt:lpstr/>
      <vt:lpstr>    /Pakuotės lapelis: informacija pacientui</vt:lpstr>
      <vt:lpstr>FLUOROCHOLINE (18F) SYNEKTIK vartoti draudžiama:</vt:lpstr>
      <vt:lpstr>Prieš vartodami FLUOROCHOLINE (18F) SYNEKTIK pasitarkite su branduolinės medicin</vt:lpstr>
      <vt:lpstr>–	jei esate arba manote, kad galite būti nėščia;</vt:lpstr>
      <vt:lpstr>–	jei žindote kūdikį;</vt:lpstr>
      <vt:lpstr>Prieš vartodami FLUOROCHOLINE (18F) SYNEKTIK turėtumėte:</vt:lpstr>
      <vt:lpstr>-	gerti daug vandens, kad per pirmąsias valandas po vaisto vartojimo šlapintumėt</vt:lpstr>
      <vt:lpstr>-	nevalgyti mažiausiai 4 valandas.</vt:lpstr>
      <vt:lpstr/>
      <vt:lpstr>Vaikams ir paaugliams</vt:lpstr>
      <vt:lpstr>Jei esate jaunesnis (-ė) kaip 18 metų amžiaus, informuokite savo branduolinės me</vt:lpstr>
      <vt:lpstr>Nėštumas ir žindymo laikotarpis</vt:lpstr>
      <vt:lpstr>Vairavimas ir mechanizmų valdymas</vt:lpstr>
      <vt:lpstr>        3.	Kaip vartoti FLUOROCHOLINE (18F) SYNEKTIK</vt:lpstr>
      <vt:lpstr>        4.	Galimas šalutinis poveikis</vt:lpstr>
      <vt:lpstr>        5.	Kaip laikyti FLUOROCHOLINE (18F) SYNEKTIK</vt:lpstr>
      <vt:lpstr>        6.	Pakuotės turinys ir kita informacija</vt:lpstr>
      <vt:lpstr>Šis pakuotės lapelis paskutinį kartą peržiūrėtas 2025-02-10.</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2025-02-28T09:03:00Z</dcterms:created>
  <dcterms:modified xsi:type="dcterms:W3CDTF">2025-02-28T09:03:00Z</dcterms:modified>
</cp:coreProperties>
</file>