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33BFAE" w14:textId="77777777" w:rsidR="00C44781" w:rsidRPr="00BA6446" w:rsidRDefault="00C44781" w:rsidP="00C44781">
      <w:pPr>
        <w:tabs>
          <w:tab w:val="left" w:pos="567"/>
        </w:tabs>
        <w:ind w:left="567" w:hanging="567"/>
        <w:jc w:val="center"/>
        <w:rPr>
          <w:b/>
          <w:caps/>
          <w:szCs w:val="22"/>
        </w:rPr>
      </w:pPr>
    </w:p>
    <w:p w14:paraId="354D4CC1" w14:textId="77777777" w:rsidR="00C44781" w:rsidRPr="00BA6446" w:rsidRDefault="00C44781" w:rsidP="00C44781">
      <w:pPr>
        <w:tabs>
          <w:tab w:val="left" w:pos="567"/>
        </w:tabs>
        <w:ind w:left="567" w:hanging="567"/>
        <w:jc w:val="center"/>
        <w:rPr>
          <w:b/>
          <w:caps/>
          <w:szCs w:val="22"/>
        </w:rPr>
      </w:pPr>
      <w:r w:rsidRPr="00BA6446">
        <w:rPr>
          <w:b/>
          <w:caps/>
          <w:szCs w:val="22"/>
        </w:rPr>
        <w:t>B. Pakuotės lapelis</w:t>
      </w:r>
    </w:p>
    <w:p w14:paraId="71865A15" w14:textId="77777777" w:rsidR="00C44781" w:rsidRPr="00BA6446" w:rsidRDefault="00C44781" w:rsidP="00C44781">
      <w:pPr>
        <w:tabs>
          <w:tab w:val="left" w:pos="567"/>
        </w:tabs>
        <w:jc w:val="center"/>
        <w:rPr>
          <w:b/>
          <w:szCs w:val="22"/>
        </w:rPr>
      </w:pPr>
      <w:r w:rsidRPr="00BA6446">
        <w:rPr>
          <w:szCs w:val="22"/>
        </w:rPr>
        <w:br w:type="page"/>
      </w:r>
      <w:bookmarkStart w:id="0" w:name="_Toc129243263"/>
      <w:bookmarkStart w:id="1" w:name="_Toc129243138"/>
      <w:r w:rsidRPr="00671339">
        <w:rPr>
          <w:b/>
          <w:noProof/>
          <w:szCs w:val="22"/>
          <w:lang w:eastAsia="lt-LT" w:bidi="lt-LT"/>
        </w:rPr>
        <w:lastRenderedPageBreak/>
        <w:t>Pakuotės lapelis: informacija pacientui</w:t>
      </w:r>
      <w:bookmarkEnd w:id="0"/>
      <w:bookmarkEnd w:id="1"/>
    </w:p>
    <w:p w14:paraId="4A3ACCE4" w14:textId="77777777" w:rsidR="00C44781" w:rsidRPr="00BA6446" w:rsidRDefault="00C44781" w:rsidP="00C44781">
      <w:pPr>
        <w:tabs>
          <w:tab w:val="left" w:pos="567"/>
        </w:tabs>
        <w:jc w:val="center"/>
        <w:rPr>
          <w:b/>
          <w:szCs w:val="22"/>
        </w:rPr>
      </w:pPr>
    </w:p>
    <w:p w14:paraId="4CD32B02" w14:textId="6592D6FD" w:rsidR="00C44781" w:rsidRPr="00BA6446" w:rsidRDefault="00707121" w:rsidP="00C44781">
      <w:pPr>
        <w:numPr>
          <w:ilvl w:val="12"/>
          <w:numId w:val="0"/>
        </w:numPr>
        <w:tabs>
          <w:tab w:val="left" w:pos="567"/>
        </w:tabs>
        <w:jc w:val="center"/>
        <w:rPr>
          <w:b/>
          <w:szCs w:val="22"/>
        </w:rPr>
      </w:pPr>
      <w:proofErr w:type="spellStart"/>
      <w:r>
        <w:rPr>
          <w:b/>
          <w:szCs w:val="22"/>
        </w:rPr>
        <w:t>Amoxicilin</w:t>
      </w:r>
      <w:r w:rsidR="00F75523">
        <w:rPr>
          <w:b/>
          <w:szCs w:val="22"/>
        </w:rPr>
        <w:t>a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Acid</w:t>
      </w:r>
      <w:r w:rsidR="001A18AF">
        <w:rPr>
          <w:b/>
          <w:szCs w:val="22"/>
        </w:rPr>
        <w:t>o</w:t>
      </w:r>
      <w:proofErr w:type="spellEnd"/>
      <w:r w:rsidR="001A18AF">
        <w:rPr>
          <w:b/>
          <w:szCs w:val="22"/>
        </w:rPr>
        <w:t xml:space="preserve"> </w:t>
      </w:r>
      <w:proofErr w:type="spellStart"/>
      <w:r w:rsidR="001A18AF">
        <w:rPr>
          <w:b/>
          <w:szCs w:val="22"/>
        </w:rPr>
        <w:t>Clavulanico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Sandoz</w:t>
      </w:r>
      <w:proofErr w:type="spellEnd"/>
      <w:r w:rsidR="00C44781" w:rsidRPr="00BA6446">
        <w:rPr>
          <w:b/>
          <w:szCs w:val="22"/>
        </w:rPr>
        <w:t xml:space="preserve"> 125 mg/31,25 mg/5 ml milteliai geriamajai suspensijai</w:t>
      </w:r>
    </w:p>
    <w:p w14:paraId="2F41870C" w14:textId="77777777" w:rsidR="00C44781" w:rsidRPr="00BA6446" w:rsidRDefault="00C44781" w:rsidP="00C44781">
      <w:pPr>
        <w:tabs>
          <w:tab w:val="left" w:pos="567"/>
        </w:tabs>
        <w:ind w:left="567" w:hanging="567"/>
        <w:jc w:val="center"/>
        <w:rPr>
          <w:szCs w:val="22"/>
        </w:rPr>
      </w:pPr>
      <w:proofErr w:type="spellStart"/>
      <w:r>
        <w:rPr>
          <w:szCs w:val="22"/>
        </w:rPr>
        <w:t>a</w:t>
      </w:r>
      <w:r w:rsidRPr="00BA6446">
        <w:rPr>
          <w:szCs w:val="22"/>
        </w:rPr>
        <w:t>moksicilinas</w:t>
      </w:r>
      <w:proofErr w:type="spellEnd"/>
      <w:r w:rsidRPr="00BA6446">
        <w:rPr>
          <w:szCs w:val="22"/>
        </w:rPr>
        <w:t xml:space="preserve"> ir </w:t>
      </w:r>
      <w:proofErr w:type="spellStart"/>
      <w:r w:rsidRPr="00BA6446">
        <w:rPr>
          <w:szCs w:val="22"/>
        </w:rPr>
        <w:t>klavulano</w:t>
      </w:r>
      <w:proofErr w:type="spellEnd"/>
      <w:r w:rsidRPr="00BA6446">
        <w:rPr>
          <w:szCs w:val="22"/>
        </w:rPr>
        <w:t xml:space="preserve"> rūgštis</w:t>
      </w:r>
    </w:p>
    <w:p w14:paraId="7FE6B2EB" w14:textId="77777777" w:rsidR="00C44781" w:rsidRPr="00BA6446" w:rsidRDefault="00C44781" w:rsidP="00C44781">
      <w:pPr>
        <w:tabs>
          <w:tab w:val="left" w:pos="567"/>
        </w:tabs>
        <w:ind w:left="567" w:hanging="567"/>
        <w:jc w:val="center"/>
        <w:rPr>
          <w:szCs w:val="22"/>
        </w:rPr>
      </w:pPr>
    </w:p>
    <w:p w14:paraId="506AE039" w14:textId="77777777" w:rsidR="00C44781" w:rsidRDefault="00C44781" w:rsidP="00C44781">
      <w:pPr>
        <w:tabs>
          <w:tab w:val="left" w:pos="567"/>
        </w:tabs>
        <w:ind w:left="567" w:hanging="567"/>
        <w:rPr>
          <w:b/>
          <w:szCs w:val="22"/>
        </w:rPr>
      </w:pPr>
      <w:r w:rsidRPr="00BA6446">
        <w:rPr>
          <w:b/>
          <w:szCs w:val="22"/>
        </w:rPr>
        <w:t>Atidžiai perskaitykite visą šį lapelį, prieš pradėdami vartoti vaistą.</w:t>
      </w:r>
    </w:p>
    <w:p w14:paraId="2F28D87A" w14:textId="77777777" w:rsidR="00C44781" w:rsidRPr="00BA6446" w:rsidRDefault="00C44781" w:rsidP="00C44781">
      <w:pPr>
        <w:tabs>
          <w:tab w:val="left" w:pos="567"/>
        </w:tabs>
        <w:ind w:left="567" w:hanging="567"/>
        <w:rPr>
          <w:szCs w:val="22"/>
        </w:rPr>
      </w:pPr>
      <w:r w:rsidRPr="00BA6446">
        <w:rPr>
          <w:szCs w:val="22"/>
        </w:rPr>
        <w:t>-</w:t>
      </w:r>
      <w:r w:rsidRPr="00BA6446">
        <w:rPr>
          <w:szCs w:val="22"/>
        </w:rPr>
        <w:tab/>
        <w:t>Neišmeskite šio lapelio, nes vėl gali prireikti jį perskaityti.</w:t>
      </w:r>
    </w:p>
    <w:p w14:paraId="4D059E21" w14:textId="77777777" w:rsidR="00C44781" w:rsidRPr="00BA6446" w:rsidRDefault="00C44781" w:rsidP="00C44781">
      <w:pPr>
        <w:tabs>
          <w:tab w:val="left" w:pos="567"/>
        </w:tabs>
        <w:ind w:left="567" w:hanging="567"/>
        <w:rPr>
          <w:szCs w:val="22"/>
        </w:rPr>
      </w:pPr>
      <w:r w:rsidRPr="00BA6446">
        <w:rPr>
          <w:szCs w:val="22"/>
        </w:rPr>
        <w:t>-</w:t>
      </w:r>
      <w:r w:rsidRPr="00BA6446">
        <w:rPr>
          <w:szCs w:val="22"/>
        </w:rPr>
        <w:tab/>
        <w:t>Jeigu kiltų daugiau klausimų, kreipkitės į gydytoją arba vaistininką.</w:t>
      </w:r>
    </w:p>
    <w:p w14:paraId="6B9041B6" w14:textId="77777777" w:rsidR="00C44781" w:rsidRPr="00BA6446" w:rsidRDefault="00C44781" w:rsidP="00C44781">
      <w:pPr>
        <w:tabs>
          <w:tab w:val="left" w:pos="567"/>
        </w:tabs>
        <w:ind w:left="567" w:hanging="567"/>
        <w:rPr>
          <w:szCs w:val="22"/>
        </w:rPr>
      </w:pPr>
      <w:r w:rsidRPr="00BA6446">
        <w:rPr>
          <w:szCs w:val="22"/>
        </w:rPr>
        <w:t>-</w:t>
      </w:r>
      <w:r w:rsidRPr="00BA6446">
        <w:rPr>
          <w:szCs w:val="22"/>
        </w:rPr>
        <w:tab/>
        <w:t>Šis vaistas skirtas Jums, todėl kitiems žmonėms jo duoti negalima. Vaistas gali jiems pakenkti (net tiems, kurių ligos simptomai yra tokie patys kaip Jūsų).</w:t>
      </w:r>
    </w:p>
    <w:p w14:paraId="1835C846" w14:textId="77777777" w:rsidR="00C44781" w:rsidRPr="00BA6446" w:rsidRDefault="00C44781" w:rsidP="00C44781">
      <w:pPr>
        <w:tabs>
          <w:tab w:val="left" w:pos="567"/>
        </w:tabs>
        <w:ind w:left="567" w:hanging="567"/>
        <w:rPr>
          <w:szCs w:val="22"/>
        </w:rPr>
      </w:pPr>
      <w:r w:rsidRPr="00BA6446">
        <w:rPr>
          <w:szCs w:val="22"/>
        </w:rPr>
        <w:t>-</w:t>
      </w:r>
      <w:r w:rsidRPr="00BA6446">
        <w:rPr>
          <w:szCs w:val="22"/>
        </w:rPr>
        <w:tab/>
        <w:t xml:space="preserve">Jeigu pasireiškė šalutinis poveikis </w:t>
      </w:r>
      <w:r>
        <w:rPr>
          <w:szCs w:val="22"/>
        </w:rPr>
        <w:t>(net jeigu jis šiame lapelyje nenurodytas), kreipkitės į gydytoją arba vaistininką. Žr. 4 skyrių.</w:t>
      </w:r>
    </w:p>
    <w:p w14:paraId="6250E14C" w14:textId="77777777" w:rsidR="00C44781" w:rsidRPr="00BA6446" w:rsidRDefault="00C44781" w:rsidP="00C44781">
      <w:pPr>
        <w:tabs>
          <w:tab w:val="left" w:pos="567"/>
        </w:tabs>
        <w:ind w:left="567" w:hanging="567"/>
        <w:rPr>
          <w:szCs w:val="22"/>
        </w:rPr>
      </w:pPr>
    </w:p>
    <w:p w14:paraId="53DFFF78" w14:textId="77777777" w:rsidR="00C44781" w:rsidRPr="00671339" w:rsidRDefault="00C44781" w:rsidP="00C44781">
      <w:pPr>
        <w:keepNext/>
        <w:numPr>
          <w:ilvl w:val="12"/>
          <w:numId w:val="0"/>
        </w:numPr>
        <w:ind w:right="-2"/>
        <w:outlineLvl w:val="0"/>
        <w:rPr>
          <w:noProof/>
          <w:szCs w:val="22"/>
          <w:lang w:eastAsia="lt-LT" w:bidi="lt-LT"/>
        </w:rPr>
      </w:pPr>
      <w:r w:rsidRPr="00671339">
        <w:rPr>
          <w:b/>
          <w:szCs w:val="22"/>
          <w:lang w:eastAsia="lt-LT" w:bidi="lt-LT"/>
        </w:rPr>
        <w:t>Apie ką rašoma šiame lapelyje?</w:t>
      </w:r>
    </w:p>
    <w:p w14:paraId="535876C9" w14:textId="77777777" w:rsidR="00C44781" w:rsidRPr="00BA6446" w:rsidRDefault="00C44781" w:rsidP="00C44781">
      <w:pPr>
        <w:tabs>
          <w:tab w:val="left" w:pos="567"/>
        </w:tabs>
        <w:ind w:left="567" w:hanging="567"/>
        <w:rPr>
          <w:b/>
          <w:szCs w:val="22"/>
        </w:rPr>
      </w:pPr>
    </w:p>
    <w:p w14:paraId="03D1CED8" w14:textId="75335E4F" w:rsidR="00C44781" w:rsidRPr="00BA6446" w:rsidRDefault="00C44781" w:rsidP="00C44781">
      <w:pPr>
        <w:tabs>
          <w:tab w:val="left" w:pos="567"/>
        </w:tabs>
        <w:ind w:left="567" w:hanging="567"/>
        <w:rPr>
          <w:szCs w:val="22"/>
        </w:rPr>
      </w:pPr>
      <w:r w:rsidRPr="00BA6446">
        <w:rPr>
          <w:szCs w:val="22"/>
        </w:rPr>
        <w:t>1.</w:t>
      </w:r>
      <w:r w:rsidRPr="00BA6446">
        <w:rPr>
          <w:szCs w:val="22"/>
        </w:rPr>
        <w:tab/>
        <w:t xml:space="preserve">Kas yra </w:t>
      </w:r>
      <w:proofErr w:type="spellStart"/>
      <w:r w:rsidR="001A18AF">
        <w:rPr>
          <w:szCs w:val="22"/>
        </w:rPr>
        <w:t>Amoxicilina</w:t>
      </w:r>
      <w:proofErr w:type="spellEnd"/>
      <w:r w:rsidR="001A18AF">
        <w:rPr>
          <w:szCs w:val="22"/>
        </w:rPr>
        <w:t xml:space="preserve"> </w:t>
      </w:r>
      <w:proofErr w:type="spellStart"/>
      <w:r w:rsidR="001A18AF">
        <w:rPr>
          <w:szCs w:val="22"/>
        </w:rPr>
        <w:t>Acido</w:t>
      </w:r>
      <w:proofErr w:type="spellEnd"/>
      <w:r w:rsidR="001A18AF">
        <w:rPr>
          <w:szCs w:val="22"/>
        </w:rPr>
        <w:t xml:space="preserve"> </w:t>
      </w:r>
      <w:proofErr w:type="spellStart"/>
      <w:r w:rsidR="001A18AF">
        <w:rPr>
          <w:szCs w:val="22"/>
        </w:rPr>
        <w:t>Clavulanico</w:t>
      </w:r>
      <w:proofErr w:type="spellEnd"/>
      <w:r w:rsidR="001A18AF">
        <w:rPr>
          <w:szCs w:val="22"/>
        </w:rPr>
        <w:t xml:space="preserve"> </w:t>
      </w:r>
      <w:proofErr w:type="spellStart"/>
      <w:r w:rsidR="001A18AF">
        <w:rPr>
          <w:szCs w:val="22"/>
        </w:rPr>
        <w:t>Sandoz</w:t>
      </w:r>
      <w:proofErr w:type="spellEnd"/>
      <w:r w:rsidRPr="00BA6446">
        <w:rPr>
          <w:szCs w:val="22"/>
        </w:rPr>
        <w:t xml:space="preserve"> ir kam jis vartojamas</w:t>
      </w:r>
    </w:p>
    <w:p w14:paraId="22F8F56F" w14:textId="38158BD5" w:rsidR="00C44781" w:rsidRPr="00BA6446" w:rsidRDefault="00C44781" w:rsidP="00C44781">
      <w:pPr>
        <w:tabs>
          <w:tab w:val="left" w:pos="567"/>
        </w:tabs>
        <w:ind w:left="567" w:hanging="567"/>
        <w:rPr>
          <w:szCs w:val="22"/>
        </w:rPr>
      </w:pPr>
      <w:r w:rsidRPr="00BA6446">
        <w:rPr>
          <w:szCs w:val="22"/>
        </w:rPr>
        <w:t>2.</w:t>
      </w:r>
      <w:r w:rsidRPr="00BA6446">
        <w:rPr>
          <w:szCs w:val="22"/>
        </w:rPr>
        <w:tab/>
        <w:t xml:space="preserve">Kas žinotina prieš vartojant </w:t>
      </w:r>
      <w:proofErr w:type="spellStart"/>
      <w:r w:rsidR="001A18AF">
        <w:rPr>
          <w:szCs w:val="22"/>
        </w:rPr>
        <w:t>Amoxicilina</w:t>
      </w:r>
      <w:proofErr w:type="spellEnd"/>
      <w:r w:rsidR="001A18AF">
        <w:rPr>
          <w:szCs w:val="22"/>
        </w:rPr>
        <w:t xml:space="preserve"> </w:t>
      </w:r>
      <w:proofErr w:type="spellStart"/>
      <w:r w:rsidR="001A18AF">
        <w:rPr>
          <w:szCs w:val="22"/>
        </w:rPr>
        <w:t>Acido</w:t>
      </w:r>
      <w:proofErr w:type="spellEnd"/>
      <w:r w:rsidR="001A18AF">
        <w:rPr>
          <w:szCs w:val="22"/>
        </w:rPr>
        <w:t xml:space="preserve"> </w:t>
      </w:r>
      <w:proofErr w:type="spellStart"/>
      <w:r w:rsidR="001A18AF">
        <w:rPr>
          <w:szCs w:val="22"/>
        </w:rPr>
        <w:t>Clavulanico</w:t>
      </w:r>
      <w:proofErr w:type="spellEnd"/>
      <w:r w:rsidR="001A18AF">
        <w:rPr>
          <w:szCs w:val="22"/>
        </w:rPr>
        <w:t xml:space="preserve"> </w:t>
      </w:r>
      <w:proofErr w:type="spellStart"/>
      <w:r w:rsidR="001A18AF">
        <w:rPr>
          <w:szCs w:val="22"/>
        </w:rPr>
        <w:t>Sandoz</w:t>
      </w:r>
      <w:proofErr w:type="spellEnd"/>
    </w:p>
    <w:p w14:paraId="43EC694F" w14:textId="45EC00D5" w:rsidR="00C44781" w:rsidRPr="00BA6446" w:rsidRDefault="00C44781" w:rsidP="00C44781">
      <w:pPr>
        <w:tabs>
          <w:tab w:val="left" w:pos="567"/>
        </w:tabs>
        <w:ind w:left="567" w:hanging="567"/>
        <w:rPr>
          <w:szCs w:val="22"/>
        </w:rPr>
      </w:pPr>
      <w:r w:rsidRPr="00BA6446">
        <w:rPr>
          <w:szCs w:val="22"/>
        </w:rPr>
        <w:t>3.</w:t>
      </w:r>
      <w:r w:rsidRPr="00BA6446">
        <w:rPr>
          <w:szCs w:val="22"/>
        </w:rPr>
        <w:tab/>
        <w:t xml:space="preserve">Kaip vartoti </w:t>
      </w:r>
      <w:proofErr w:type="spellStart"/>
      <w:r w:rsidR="001A18AF">
        <w:rPr>
          <w:szCs w:val="22"/>
        </w:rPr>
        <w:t>Amoxicilina</w:t>
      </w:r>
      <w:proofErr w:type="spellEnd"/>
      <w:r w:rsidR="001A18AF">
        <w:rPr>
          <w:szCs w:val="22"/>
        </w:rPr>
        <w:t xml:space="preserve"> </w:t>
      </w:r>
      <w:proofErr w:type="spellStart"/>
      <w:r w:rsidR="001A18AF">
        <w:rPr>
          <w:szCs w:val="22"/>
        </w:rPr>
        <w:t>Acido</w:t>
      </w:r>
      <w:proofErr w:type="spellEnd"/>
      <w:r w:rsidR="001A18AF">
        <w:rPr>
          <w:szCs w:val="22"/>
        </w:rPr>
        <w:t xml:space="preserve"> </w:t>
      </w:r>
      <w:proofErr w:type="spellStart"/>
      <w:r w:rsidR="001A18AF">
        <w:rPr>
          <w:szCs w:val="22"/>
        </w:rPr>
        <w:t>Clavulanico</w:t>
      </w:r>
      <w:proofErr w:type="spellEnd"/>
      <w:r w:rsidR="001A18AF">
        <w:rPr>
          <w:szCs w:val="22"/>
        </w:rPr>
        <w:t xml:space="preserve"> </w:t>
      </w:r>
      <w:proofErr w:type="spellStart"/>
      <w:r w:rsidR="001A18AF">
        <w:rPr>
          <w:szCs w:val="22"/>
        </w:rPr>
        <w:t>Sandoz</w:t>
      </w:r>
      <w:proofErr w:type="spellEnd"/>
    </w:p>
    <w:p w14:paraId="5F90C833" w14:textId="77777777" w:rsidR="00C44781" w:rsidRPr="00BA6446" w:rsidRDefault="00C44781" w:rsidP="00C44781">
      <w:pPr>
        <w:tabs>
          <w:tab w:val="left" w:pos="567"/>
        </w:tabs>
        <w:ind w:left="567" w:hanging="567"/>
        <w:rPr>
          <w:szCs w:val="22"/>
        </w:rPr>
      </w:pPr>
      <w:r w:rsidRPr="00BA6446">
        <w:rPr>
          <w:szCs w:val="22"/>
        </w:rPr>
        <w:t>4.</w:t>
      </w:r>
      <w:r w:rsidRPr="00BA6446">
        <w:rPr>
          <w:szCs w:val="22"/>
        </w:rPr>
        <w:tab/>
        <w:t>Galimas šalutinis poveikis</w:t>
      </w:r>
    </w:p>
    <w:p w14:paraId="505D37D3" w14:textId="43F68F17" w:rsidR="00C44781" w:rsidRPr="00BA6446" w:rsidRDefault="00C44781" w:rsidP="00C44781">
      <w:pPr>
        <w:tabs>
          <w:tab w:val="left" w:pos="567"/>
        </w:tabs>
        <w:ind w:left="567" w:hanging="567"/>
        <w:rPr>
          <w:szCs w:val="22"/>
        </w:rPr>
      </w:pPr>
      <w:r w:rsidRPr="00BA6446">
        <w:rPr>
          <w:szCs w:val="22"/>
        </w:rPr>
        <w:t>5.</w:t>
      </w:r>
      <w:r w:rsidRPr="00BA6446">
        <w:rPr>
          <w:szCs w:val="22"/>
        </w:rPr>
        <w:tab/>
        <w:t xml:space="preserve">Kaip laikyti </w:t>
      </w:r>
      <w:proofErr w:type="spellStart"/>
      <w:r w:rsidR="001A18AF">
        <w:rPr>
          <w:szCs w:val="22"/>
        </w:rPr>
        <w:t>Amoxicilina</w:t>
      </w:r>
      <w:proofErr w:type="spellEnd"/>
      <w:r w:rsidR="001A18AF">
        <w:rPr>
          <w:szCs w:val="22"/>
        </w:rPr>
        <w:t xml:space="preserve"> </w:t>
      </w:r>
      <w:proofErr w:type="spellStart"/>
      <w:r w:rsidR="001A18AF">
        <w:rPr>
          <w:szCs w:val="22"/>
        </w:rPr>
        <w:t>Acido</w:t>
      </w:r>
      <w:proofErr w:type="spellEnd"/>
      <w:r w:rsidR="001A18AF">
        <w:rPr>
          <w:szCs w:val="22"/>
        </w:rPr>
        <w:t xml:space="preserve"> </w:t>
      </w:r>
      <w:proofErr w:type="spellStart"/>
      <w:r w:rsidR="001A18AF">
        <w:rPr>
          <w:szCs w:val="22"/>
        </w:rPr>
        <w:t>Clavulanico</w:t>
      </w:r>
      <w:proofErr w:type="spellEnd"/>
      <w:r w:rsidR="001A18AF">
        <w:rPr>
          <w:szCs w:val="22"/>
        </w:rPr>
        <w:t xml:space="preserve"> </w:t>
      </w:r>
      <w:proofErr w:type="spellStart"/>
      <w:r w:rsidR="001A18AF">
        <w:rPr>
          <w:szCs w:val="22"/>
        </w:rPr>
        <w:t>Sandoz</w:t>
      </w:r>
      <w:proofErr w:type="spellEnd"/>
    </w:p>
    <w:p w14:paraId="233377B0" w14:textId="77777777" w:rsidR="00C44781" w:rsidRPr="00BA6446" w:rsidRDefault="00C44781" w:rsidP="00C44781">
      <w:pPr>
        <w:tabs>
          <w:tab w:val="left" w:pos="567"/>
        </w:tabs>
        <w:ind w:left="567" w:hanging="567"/>
        <w:rPr>
          <w:szCs w:val="22"/>
        </w:rPr>
      </w:pPr>
      <w:r w:rsidRPr="00BA6446">
        <w:rPr>
          <w:szCs w:val="22"/>
        </w:rPr>
        <w:t>6.</w:t>
      </w:r>
      <w:r w:rsidRPr="00BA6446">
        <w:rPr>
          <w:szCs w:val="22"/>
        </w:rPr>
        <w:tab/>
        <w:t>Kita informacija</w:t>
      </w:r>
    </w:p>
    <w:p w14:paraId="08837335" w14:textId="77777777" w:rsidR="00C44781" w:rsidRPr="00BA6446" w:rsidRDefault="00C44781" w:rsidP="00C44781">
      <w:pPr>
        <w:tabs>
          <w:tab w:val="left" w:pos="567"/>
        </w:tabs>
        <w:ind w:left="567" w:hanging="567"/>
        <w:rPr>
          <w:szCs w:val="22"/>
        </w:rPr>
      </w:pPr>
    </w:p>
    <w:p w14:paraId="35E76AAE" w14:textId="77777777" w:rsidR="00C44781" w:rsidRPr="00BA6446" w:rsidRDefault="00C44781" w:rsidP="00C44781">
      <w:pPr>
        <w:tabs>
          <w:tab w:val="left" w:pos="567"/>
        </w:tabs>
        <w:ind w:left="567" w:hanging="567"/>
        <w:rPr>
          <w:szCs w:val="22"/>
        </w:rPr>
      </w:pPr>
    </w:p>
    <w:p w14:paraId="09F4786B" w14:textId="711ACB34" w:rsidR="00C44781" w:rsidRPr="00BA6446" w:rsidRDefault="00C44781" w:rsidP="00C44781">
      <w:pPr>
        <w:numPr>
          <w:ilvl w:val="12"/>
          <w:numId w:val="0"/>
        </w:numP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BA6446">
        <w:rPr>
          <w:b/>
          <w:szCs w:val="22"/>
        </w:rPr>
        <w:t>1.</w:t>
      </w:r>
      <w:r w:rsidRPr="00BA6446">
        <w:rPr>
          <w:b/>
          <w:szCs w:val="22"/>
        </w:rPr>
        <w:tab/>
        <w:t xml:space="preserve">Kas yra </w:t>
      </w:r>
      <w:proofErr w:type="spellStart"/>
      <w:r w:rsidR="001A18AF">
        <w:rPr>
          <w:b/>
          <w:szCs w:val="22"/>
        </w:rPr>
        <w:t>Amoxicilina</w:t>
      </w:r>
      <w:proofErr w:type="spellEnd"/>
      <w:r w:rsidR="001A18AF">
        <w:rPr>
          <w:b/>
          <w:szCs w:val="22"/>
        </w:rPr>
        <w:t xml:space="preserve"> </w:t>
      </w:r>
      <w:proofErr w:type="spellStart"/>
      <w:r w:rsidR="001A18AF">
        <w:rPr>
          <w:b/>
          <w:szCs w:val="22"/>
        </w:rPr>
        <w:t>Acido</w:t>
      </w:r>
      <w:proofErr w:type="spellEnd"/>
      <w:r w:rsidR="001A18AF">
        <w:rPr>
          <w:b/>
          <w:szCs w:val="22"/>
        </w:rPr>
        <w:t xml:space="preserve"> </w:t>
      </w:r>
      <w:proofErr w:type="spellStart"/>
      <w:r w:rsidR="001A18AF">
        <w:rPr>
          <w:b/>
          <w:szCs w:val="22"/>
        </w:rPr>
        <w:t>Clavulanico</w:t>
      </w:r>
      <w:proofErr w:type="spellEnd"/>
      <w:r w:rsidR="001A18AF">
        <w:rPr>
          <w:b/>
          <w:szCs w:val="22"/>
        </w:rPr>
        <w:t xml:space="preserve"> </w:t>
      </w:r>
      <w:proofErr w:type="spellStart"/>
      <w:r w:rsidR="001A18AF">
        <w:rPr>
          <w:b/>
          <w:szCs w:val="22"/>
        </w:rPr>
        <w:t>Sandoz</w:t>
      </w:r>
      <w:proofErr w:type="spellEnd"/>
      <w:r w:rsidRPr="00BA6446">
        <w:rPr>
          <w:b/>
          <w:szCs w:val="22"/>
        </w:rPr>
        <w:t xml:space="preserve"> ir kam jis vartojamas</w:t>
      </w:r>
    </w:p>
    <w:p w14:paraId="02BC673C" w14:textId="77777777" w:rsidR="00C44781" w:rsidRPr="00BA6446" w:rsidRDefault="00C44781" w:rsidP="00C44781">
      <w:pPr>
        <w:tabs>
          <w:tab w:val="left" w:pos="567"/>
        </w:tabs>
        <w:ind w:left="567" w:hanging="567"/>
        <w:rPr>
          <w:szCs w:val="22"/>
        </w:rPr>
      </w:pPr>
    </w:p>
    <w:p w14:paraId="10D10B6B" w14:textId="10A6038B" w:rsidR="00C44781" w:rsidRPr="00BA6446" w:rsidRDefault="001A18AF" w:rsidP="00C44781">
      <w:pPr>
        <w:tabs>
          <w:tab w:val="left" w:pos="567"/>
        </w:tabs>
        <w:rPr>
          <w:szCs w:val="22"/>
        </w:rPr>
      </w:pPr>
      <w:proofErr w:type="spellStart"/>
      <w:r>
        <w:rPr>
          <w:szCs w:val="22"/>
        </w:rPr>
        <w:t>Amoxicilina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Acido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Clavulanico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Sandoz</w:t>
      </w:r>
      <w:proofErr w:type="spellEnd"/>
      <w:r w:rsidR="00C44781" w:rsidRPr="00BA6446">
        <w:rPr>
          <w:szCs w:val="22"/>
        </w:rPr>
        <w:t xml:space="preserve"> yra antibiotikas, kurio poveikis pasireiškia infekcines ligas sukeliančių bakterijų naikinimu. Jį sudaro dvi skirtingos medžiagos vadinamos </w:t>
      </w:r>
      <w:proofErr w:type="spellStart"/>
      <w:r w:rsidR="00C44781" w:rsidRPr="00BA6446">
        <w:rPr>
          <w:szCs w:val="22"/>
        </w:rPr>
        <w:t>amoksicilinu</w:t>
      </w:r>
      <w:proofErr w:type="spellEnd"/>
      <w:r w:rsidR="00C44781" w:rsidRPr="00BA6446">
        <w:rPr>
          <w:szCs w:val="22"/>
        </w:rPr>
        <w:t xml:space="preserve"> ir </w:t>
      </w:r>
      <w:proofErr w:type="spellStart"/>
      <w:r w:rsidR="00C44781" w:rsidRPr="00BA6446">
        <w:rPr>
          <w:szCs w:val="22"/>
        </w:rPr>
        <w:t>klavulano</w:t>
      </w:r>
      <w:proofErr w:type="spellEnd"/>
      <w:r w:rsidR="00C44781" w:rsidRPr="00BA6446">
        <w:rPr>
          <w:szCs w:val="22"/>
        </w:rPr>
        <w:t xml:space="preserve"> rūgštimi. </w:t>
      </w:r>
      <w:proofErr w:type="spellStart"/>
      <w:r w:rsidR="00C44781" w:rsidRPr="00BA6446">
        <w:rPr>
          <w:szCs w:val="22"/>
        </w:rPr>
        <w:t>Amoksicilinas</w:t>
      </w:r>
      <w:proofErr w:type="spellEnd"/>
      <w:r w:rsidR="00C44781" w:rsidRPr="00BA6446">
        <w:rPr>
          <w:szCs w:val="22"/>
        </w:rPr>
        <w:t xml:space="preserve"> priskiriamas taip vadinamai penicilinų grupei, kurie kai kada gali liautis veikę (tampa neveiksmingi). Nuo to apsaugo kita sudėtinė medžiaga - </w:t>
      </w:r>
      <w:proofErr w:type="spellStart"/>
      <w:r w:rsidR="00C44781" w:rsidRPr="00BA6446">
        <w:rPr>
          <w:szCs w:val="22"/>
        </w:rPr>
        <w:t>klavulano</w:t>
      </w:r>
      <w:proofErr w:type="spellEnd"/>
      <w:r w:rsidR="00C44781" w:rsidRPr="00BA6446">
        <w:rPr>
          <w:szCs w:val="22"/>
        </w:rPr>
        <w:t xml:space="preserve"> rūgštis. </w:t>
      </w:r>
    </w:p>
    <w:p w14:paraId="3EAFB834" w14:textId="77777777" w:rsidR="00C44781" w:rsidRPr="00BA6446" w:rsidRDefault="00C44781" w:rsidP="00C44781">
      <w:pPr>
        <w:tabs>
          <w:tab w:val="left" w:pos="567"/>
        </w:tabs>
        <w:rPr>
          <w:szCs w:val="22"/>
        </w:rPr>
      </w:pPr>
    </w:p>
    <w:p w14:paraId="763A7370" w14:textId="513899C6" w:rsidR="00C44781" w:rsidRPr="00BA6446" w:rsidRDefault="001A18AF" w:rsidP="00C44781">
      <w:pPr>
        <w:tabs>
          <w:tab w:val="left" w:pos="567"/>
        </w:tabs>
        <w:rPr>
          <w:szCs w:val="22"/>
        </w:rPr>
      </w:pPr>
      <w:proofErr w:type="spellStart"/>
      <w:r>
        <w:rPr>
          <w:szCs w:val="22"/>
        </w:rPr>
        <w:t>Amoxicilina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Acido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Clavulanico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Sandoz</w:t>
      </w:r>
      <w:proofErr w:type="spellEnd"/>
      <w:r w:rsidR="00C44781" w:rsidRPr="00BA6446">
        <w:rPr>
          <w:szCs w:val="22"/>
        </w:rPr>
        <w:t xml:space="preserve"> vartojama gydant suaugusiųjų ir vaikų infekcines ligas:</w:t>
      </w:r>
    </w:p>
    <w:p w14:paraId="3B6B73A4" w14:textId="77777777" w:rsidR="00C44781" w:rsidRPr="00BA6446" w:rsidRDefault="00C44781" w:rsidP="00C44781">
      <w:pPr>
        <w:numPr>
          <w:ilvl w:val="0"/>
          <w:numId w:val="3"/>
        </w:numPr>
        <w:tabs>
          <w:tab w:val="clear" w:pos="1080"/>
          <w:tab w:val="left" w:pos="0"/>
          <w:tab w:val="num" w:pos="567"/>
        </w:tabs>
        <w:ind w:left="567" w:hanging="567"/>
        <w:rPr>
          <w:szCs w:val="22"/>
        </w:rPr>
      </w:pPr>
      <w:r w:rsidRPr="00BA6446">
        <w:rPr>
          <w:szCs w:val="22"/>
        </w:rPr>
        <w:t>vidurinės ausies ir prienosinių ančių infekcines ligas;</w:t>
      </w:r>
    </w:p>
    <w:p w14:paraId="24404068" w14:textId="77777777" w:rsidR="00C44781" w:rsidRPr="00BA6446" w:rsidRDefault="00C44781" w:rsidP="00C44781">
      <w:pPr>
        <w:numPr>
          <w:ilvl w:val="0"/>
          <w:numId w:val="3"/>
        </w:numPr>
        <w:tabs>
          <w:tab w:val="clear" w:pos="1080"/>
          <w:tab w:val="left" w:pos="0"/>
          <w:tab w:val="num" w:pos="567"/>
        </w:tabs>
        <w:ind w:left="567" w:hanging="567"/>
        <w:rPr>
          <w:szCs w:val="22"/>
        </w:rPr>
      </w:pPr>
      <w:r w:rsidRPr="00BA6446">
        <w:rPr>
          <w:szCs w:val="22"/>
        </w:rPr>
        <w:t>kvėpavimo takų infekcines ligas</w:t>
      </w:r>
      <w:r>
        <w:rPr>
          <w:szCs w:val="22"/>
        </w:rPr>
        <w:t>;</w:t>
      </w:r>
    </w:p>
    <w:p w14:paraId="4FF3A9DA" w14:textId="77777777" w:rsidR="00C44781" w:rsidRPr="00BA6446" w:rsidRDefault="00C44781" w:rsidP="00C44781">
      <w:pPr>
        <w:numPr>
          <w:ilvl w:val="0"/>
          <w:numId w:val="3"/>
        </w:numPr>
        <w:tabs>
          <w:tab w:val="clear" w:pos="1080"/>
          <w:tab w:val="left" w:pos="0"/>
          <w:tab w:val="num" w:pos="567"/>
        </w:tabs>
        <w:ind w:left="567" w:hanging="567"/>
        <w:rPr>
          <w:szCs w:val="22"/>
        </w:rPr>
      </w:pPr>
      <w:r w:rsidRPr="00BA6446">
        <w:rPr>
          <w:szCs w:val="22"/>
        </w:rPr>
        <w:t>šlapimo takų infekcines ligas;</w:t>
      </w:r>
    </w:p>
    <w:p w14:paraId="51C7E264" w14:textId="77777777" w:rsidR="00C44781" w:rsidRPr="00BA6446" w:rsidRDefault="00C44781" w:rsidP="00C44781">
      <w:pPr>
        <w:numPr>
          <w:ilvl w:val="0"/>
          <w:numId w:val="3"/>
        </w:numPr>
        <w:tabs>
          <w:tab w:val="clear" w:pos="1080"/>
          <w:tab w:val="left" w:pos="0"/>
          <w:tab w:val="num" w:pos="567"/>
        </w:tabs>
        <w:ind w:left="567" w:hanging="567"/>
        <w:rPr>
          <w:szCs w:val="22"/>
        </w:rPr>
      </w:pPr>
      <w:r w:rsidRPr="00BA6446">
        <w:rPr>
          <w:szCs w:val="22"/>
        </w:rPr>
        <w:t>odos ir poodinio audinio, o taip pat ir dantų infekcines ligas;</w:t>
      </w:r>
    </w:p>
    <w:p w14:paraId="7C44FA21" w14:textId="77777777" w:rsidR="00C44781" w:rsidRPr="00BA6446" w:rsidRDefault="00C44781" w:rsidP="00C44781">
      <w:pPr>
        <w:numPr>
          <w:ilvl w:val="0"/>
          <w:numId w:val="3"/>
        </w:numPr>
        <w:tabs>
          <w:tab w:val="clear" w:pos="1080"/>
          <w:tab w:val="left" w:pos="0"/>
          <w:tab w:val="num" w:pos="567"/>
        </w:tabs>
        <w:ind w:left="567" w:hanging="567"/>
        <w:rPr>
          <w:szCs w:val="22"/>
        </w:rPr>
      </w:pPr>
      <w:r w:rsidRPr="00BA6446">
        <w:rPr>
          <w:szCs w:val="22"/>
        </w:rPr>
        <w:t xml:space="preserve">kaulų ir sąnarių infekcines ligas. </w:t>
      </w:r>
    </w:p>
    <w:p w14:paraId="7D3CC217" w14:textId="77777777" w:rsidR="00C44781" w:rsidRPr="00BA6446" w:rsidRDefault="00C44781" w:rsidP="00C44781">
      <w:pPr>
        <w:tabs>
          <w:tab w:val="left" w:pos="567"/>
        </w:tabs>
        <w:ind w:left="567" w:hanging="567"/>
        <w:rPr>
          <w:szCs w:val="22"/>
        </w:rPr>
      </w:pPr>
    </w:p>
    <w:p w14:paraId="1EEEE12C" w14:textId="77777777" w:rsidR="00C44781" w:rsidRPr="00BA6446" w:rsidRDefault="00C44781" w:rsidP="00C44781">
      <w:pPr>
        <w:tabs>
          <w:tab w:val="left" w:pos="567"/>
        </w:tabs>
        <w:ind w:left="567" w:hanging="567"/>
        <w:rPr>
          <w:szCs w:val="22"/>
        </w:rPr>
      </w:pPr>
    </w:p>
    <w:p w14:paraId="4D410F5A" w14:textId="7F1EA4F8" w:rsidR="00C44781" w:rsidRPr="00BA6446" w:rsidRDefault="00C44781" w:rsidP="00C44781">
      <w:pPr>
        <w:numPr>
          <w:ilvl w:val="12"/>
          <w:numId w:val="0"/>
        </w:numP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BA6446">
        <w:rPr>
          <w:b/>
          <w:szCs w:val="22"/>
        </w:rPr>
        <w:t>2.</w:t>
      </w:r>
      <w:r w:rsidRPr="00BA6446">
        <w:rPr>
          <w:b/>
          <w:szCs w:val="22"/>
        </w:rPr>
        <w:tab/>
        <w:t xml:space="preserve">Kas žinotina prieš vartojant </w:t>
      </w:r>
      <w:proofErr w:type="spellStart"/>
      <w:r w:rsidR="001A18AF">
        <w:rPr>
          <w:b/>
          <w:szCs w:val="22"/>
        </w:rPr>
        <w:t>Amoxicilina</w:t>
      </w:r>
      <w:proofErr w:type="spellEnd"/>
      <w:r w:rsidR="001A18AF">
        <w:rPr>
          <w:b/>
          <w:szCs w:val="22"/>
        </w:rPr>
        <w:t xml:space="preserve"> </w:t>
      </w:r>
      <w:proofErr w:type="spellStart"/>
      <w:r w:rsidR="001A18AF">
        <w:rPr>
          <w:b/>
          <w:szCs w:val="22"/>
        </w:rPr>
        <w:t>Acido</w:t>
      </w:r>
      <w:proofErr w:type="spellEnd"/>
      <w:r w:rsidR="001A18AF">
        <w:rPr>
          <w:b/>
          <w:szCs w:val="22"/>
        </w:rPr>
        <w:t xml:space="preserve"> </w:t>
      </w:r>
      <w:proofErr w:type="spellStart"/>
      <w:r w:rsidR="001A18AF">
        <w:rPr>
          <w:b/>
          <w:szCs w:val="22"/>
        </w:rPr>
        <w:t>Clavulanico</w:t>
      </w:r>
      <w:proofErr w:type="spellEnd"/>
      <w:r w:rsidR="001A18AF">
        <w:rPr>
          <w:b/>
          <w:szCs w:val="22"/>
        </w:rPr>
        <w:t xml:space="preserve"> </w:t>
      </w:r>
      <w:proofErr w:type="spellStart"/>
      <w:r w:rsidR="001A18AF">
        <w:rPr>
          <w:b/>
          <w:szCs w:val="22"/>
        </w:rPr>
        <w:t>Sandoz</w:t>
      </w:r>
      <w:proofErr w:type="spellEnd"/>
    </w:p>
    <w:p w14:paraId="53F6DCA4" w14:textId="77777777" w:rsidR="00C44781" w:rsidRPr="00BA6446" w:rsidRDefault="00C44781" w:rsidP="00C44781">
      <w:pPr>
        <w:tabs>
          <w:tab w:val="left" w:pos="567"/>
        </w:tabs>
        <w:ind w:left="567" w:hanging="567"/>
        <w:rPr>
          <w:szCs w:val="22"/>
        </w:rPr>
      </w:pPr>
    </w:p>
    <w:p w14:paraId="407B5D77" w14:textId="357D004A" w:rsidR="00C44781" w:rsidRPr="00BA6446" w:rsidRDefault="001A18AF" w:rsidP="00C44781">
      <w:pPr>
        <w:tabs>
          <w:tab w:val="left" w:pos="567"/>
        </w:tabs>
        <w:ind w:left="567" w:hanging="567"/>
        <w:rPr>
          <w:szCs w:val="22"/>
        </w:rPr>
      </w:pPr>
      <w:proofErr w:type="spellStart"/>
      <w:r>
        <w:rPr>
          <w:b/>
          <w:szCs w:val="22"/>
        </w:rPr>
        <w:t>Amoxicilina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Acido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Clavulanico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Sandoz</w:t>
      </w:r>
      <w:proofErr w:type="spellEnd"/>
      <w:r w:rsidR="00C44781" w:rsidRPr="00BA6446">
        <w:rPr>
          <w:b/>
          <w:szCs w:val="22"/>
        </w:rPr>
        <w:t xml:space="preserve"> vartoti </w:t>
      </w:r>
      <w:r w:rsidR="00C44781">
        <w:rPr>
          <w:b/>
          <w:szCs w:val="22"/>
        </w:rPr>
        <w:t>draudžiama</w:t>
      </w:r>
      <w:r w:rsidR="00C44781" w:rsidRPr="00BA6446">
        <w:rPr>
          <w:b/>
          <w:szCs w:val="22"/>
        </w:rPr>
        <w:t>:</w:t>
      </w:r>
    </w:p>
    <w:p w14:paraId="57BD688F" w14:textId="486EDD14" w:rsidR="00C44781" w:rsidRPr="00BA6446" w:rsidRDefault="00C44781" w:rsidP="00C44781">
      <w:pPr>
        <w:numPr>
          <w:ilvl w:val="0"/>
          <w:numId w:val="1"/>
        </w:numPr>
        <w:tabs>
          <w:tab w:val="num" w:pos="540"/>
          <w:tab w:val="left" w:pos="567"/>
        </w:tabs>
        <w:ind w:left="540" w:hanging="540"/>
        <w:rPr>
          <w:szCs w:val="22"/>
        </w:rPr>
      </w:pPr>
      <w:r w:rsidRPr="00BA6446">
        <w:rPr>
          <w:szCs w:val="22"/>
        </w:rPr>
        <w:t xml:space="preserve">jei jūsų vaikas alergiškas (per daug jautrus) </w:t>
      </w:r>
      <w:proofErr w:type="spellStart"/>
      <w:r w:rsidRPr="00BA6446">
        <w:rPr>
          <w:szCs w:val="22"/>
        </w:rPr>
        <w:t>amoksicilinui</w:t>
      </w:r>
      <w:proofErr w:type="spellEnd"/>
      <w:r w:rsidRPr="00BA6446">
        <w:rPr>
          <w:szCs w:val="22"/>
        </w:rPr>
        <w:t xml:space="preserve">, penicilinui ar bet kuriai pagalbinei </w:t>
      </w:r>
      <w:proofErr w:type="spellStart"/>
      <w:r w:rsidR="001A18AF">
        <w:rPr>
          <w:szCs w:val="22"/>
        </w:rPr>
        <w:t>Amoxicilina</w:t>
      </w:r>
      <w:proofErr w:type="spellEnd"/>
      <w:r w:rsidR="001A18AF">
        <w:rPr>
          <w:szCs w:val="22"/>
        </w:rPr>
        <w:t xml:space="preserve"> </w:t>
      </w:r>
      <w:proofErr w:type="spellStart"/>
      <w:r w:rsidR="001A18AF">
        <w:rPr>
          <w:szCs w:val="22"/>
        </w:rPr>
        <w:t>Acido</w:t>
      </w:r>
      <w:proofErr w:type="spellEnd"/>
      <w:r w:rsidR="001A18AF">
        <w:rPr>
          <w:szCs w:val="22"/>
        </w:rPr>
        <w:t xml:space="preserve"> </w:t>
      </w:r>
      <w:proofErr w:type="spellStart"/>
      <w:r w:rsidR="001A18AF">
        <w:rPr>
          <w:szCs w:val="22"/>
        </w:rPr>
        <w:t>Clavulanico</w:t>
      </w:r>
      <w:proofErr w:type="spellEnd"/>
      <w:r w:rsidR="001A18AF">
        <w:rPr>
          <w:szCs w:val="22"/>
        </w:rPr>
        <w:t xml:space="preserve"> </w:t>
      </w:r>
      <w:proofErr w:type="spellStart"/>
      <w:r w:rsidR="001A18AF">
        <w:rPr>
          <w:szCs w:val="22"/>
        </w:rPr>
        <w:t>Sandoz</w:t>
      </w:r>
      <w:proofErr w:type="spellEnd"/>
      <w:r w:rsidRPr="00BA6446">
        <w:rPr>
          <w:szCs w:val="22"/>
        </w:rPr>
        <w:t xml:space="preserve"> medžiagai (</w:t>
      </w:r>
      <w:r w:rsidRPr="00671339">
        <w:rPr>
          <w:noProof/>
          <w:szCs w:val="22"/>
          <w:lang w:eastAsia="lt-LT" w:bidi="lt-LT"/>
        </w:rPr>
        <w:t>jos išvardytos 6 skyriuje</w:t>
      </w:r>
      <w:r w:rsidRPr="00BA6446">
        <w:rPr>
          <w:szCs w:val="22"/>
        </w:rPr>
        <w:t>);</w:t>
      </w:r>
    </w:p>
    <w:p w14:paraId="186116FC" w14:textId="77777777" w:rsidR="00C44781" w:rsidRPr="00BA6446" w:rsidRDefault="00C44781" w:rsidP="00C44781">
      <w:pPr>
        <w:numPr>
          <w:ilvl w:val="0"/>
          <w:numId w:val="1"/>
        </w:numPr>
        <w:tabs>
          <w:tab w:val="num" w:pos="540"/>
          <w:tab w:val="left" w:pos="567"/>
        </w:tabs>
        <w:ind w:left="540" w:hanging="540"/>
        <w:rPr>
          <w:szCs w:val="22"/>
        </w:rPr>
      </w:pPr>
      <w:r w:rsidRPr="00BA6446">
        <w:rPr>
          <w:szCs w:val="22"/>
        </w:rPr>
        <w:t>jei Jūsų vaikui yra buvę sunkių alerginių reakcijų, tokių kaip odos bėrimas, veido arba kaklo patinimas, nuo bet kurių kitų antibiotikų;</w:t>
      </w:r>
    </w:p>
    <w:p w14:paraId="5FBB7DA3" w14:textId="77777777" w:rsidR="00C44781" w:rsidRPr="00BA6446" w:rsidRDefault="00C44781" w:rsidP="00C44781">
      <w:pPr>
        <w:numPr>
          <w:ilvl w:val="0"/>
          <w:numId w:val="1"/>
        </w:numPr>
        <w:tabs>
          <w:tab w:val="num" w:pos="540"/>
          <w:tab w:val="left" w:pos="567"/>
        </w:tabs>
        <w:ind w:left="540" w:hanging="540"/>
        <w:rPr>
          <w:szCs w:val="22"/>
        </w:rPr>
      </w:pPr>
      <w:r w:rsidRPr="00BA6446">
        <w:rPr>
          <w:szCs w:val="22"/>
        </w:rPr>
        <w:t>jei vartojant antibiotikų Jūsų vaikui kada nors yra buvę kepenų veiklos sutrikimas ar gelta (odos pageltimas).</w:t>
      </w:r>
    </w:p>
    <w:p w14:paraId="36CFC9FB" w14:textId="77777777" w:rsidR="00C44781" w:rsidRPr="00BA6446" w:rsidRDefault="00C44781" w:rsidP="00C44781">
      <w:pPr>
        <w:tabs>
          <w:tab w:val="left" w:pos="567"/>
        </w:tabs>
        <w:rPr>
          <w:szCs w:val="22"/>
        </w:rPr>
      </w:pPr>
    </w:p>
    <w:p w14:paraId="5C846E02" w14:textId="18763ADE" w:rsidR="00C44781" w:rsidRPr="00BA6446" w:rsidRDefault="00C44781" w:rsidP="00C44781">
      <w:pPr>
        <w:tabs>
          <w:tab w:val="left" w:pos="567"/>
        </w:tabs>
        <w:rPr>
          <w:szCs w:val="22"/>
        </w:rPr>
      </w:pPr>
      <w:r w:rsidRPr="00BA6446">
        <w:rPr>
          <w:szCs w:val="22"/>
        </w:rPr>
        <w:t xml:space="preserve">Neduokite vaikui </w:t>
      </w:r>
      <w:proofErr w:type="spellStart"/>
      <w:r w:rsidR="001A18AF">
        <w:rPr>
          <w:szCs w:val="22"/>
        </w:rPr>
        <w:t>Amoxicilina</w:t>
      </w:r>
      <w:proofErr w:type="spellEnd"/>
      <w:r w:rsidR="001A18AF">
        <w:rPr>
          <w:szCs w:val="22"/>
        </w:rPr>
        <w:t xml:space="preserve"> </w:t>
      </w:r>
      <w:proofErr w:type="spellStart"/>
      <w:r w:rsidR="001A18AF">
        <w:rPr>
          <w:szCs w:val="22"/>
        </w:rPr>
        <w:t>Acido</w:t>
      </w:r>
      <w:proofErr w:type="spellEnd"/>
      <w:r w:rsidR="001A18AF">
        <w:rPr>
          <w:szCs w:val="22"/>
        </w:rPr>
        <w:t xml:space="preserve"> </w:t>
      </w:r>
      <w:proofErr w:type="spellStart"/>
      <w:r w:rsidR="001A18AF">
        <w:rPr>
          <w:szCs w:val="22"/>
        </w:rPr>
        <w:t>Clavulanico</w:t>
      </w:r>
      <w:proofErr w:type="spellEnd"/>
      <w:r w:rsidR="001A18AF">
        <w:rPr>
          <w:szCs w:val="22"/>
        </w:rPr>
        <w:t xml:space="preserve"> </w:t>
      </w:r>
      <w:proofErr w:type="spellStart"/>
      <w:r w:rsidR="001A18AF">
        <w:rPr>
          <w:szCs w:val="22"/>
        </w:rPr>
        <w:t>Sandoz</w:t>
      </w:r>
      <w:proofErr w:type="spellEnd"/>
      <w:r w:rsidRPr="00BA6446">
        <w:rPr>
          <w:szCs w:val="22"/>
        </w:rPr>
        <w:t xml:space="preserve">, jei jam yra buvusi bet kuri aukščiau nurodyta būklė. Jei nesate tikras, prieš duodami </w:t>
      </w:r>
      <w:proofErr w:type="spellStart"/>
      <w:r w:rsidR="001A18AF">
        <w:rPr>
          <w:szCs w:val="22"/>
        </w:rPr>
        <w:t>Amoxicilina</w:t>
      </w:r>
      <w:proofErr w:type="spellEnd"/>
      <w:r w:rsidR="001A18AF">
        <w:rPr>
          <w:szCs w:val="22"/>
        </w:rPr>
        <w:t xml:space="preserve"> </w:t>
      </w:r>
      <w:proofErr w:type="spellStart"/>
      <w:r w:rsidR="001A18AF">
        <w:rPr>
          <w:szCs w:val="22"/>
        </w:rPr>
        <w:t>Acido</w:t>
      </w:r>
      <w:proofErr w:type="spellEnd"/>
      <w:r w:rsidR="001A18AF">
        <w:rPr>
          <w:szCs w:val="22"/>
        </w:rPr>
        <w:t xml:space="preserve"> </w:t>
      </w:r>
      <w:proofErr w:type="spellStart"/>
      <w:r w:rsidR="001A18AF">
        <w:rPr>
          <w:szCs w:val="22"/>
        </w:rPr>
        <w:t>Clavulanico</w:t>
      </w:r>
      <w:proofErr w:type="spellEnd"/>
      <w:r w:rsidR="001A18AF">
        <w:rPr>
          <w:szCs w:val="22"/>
        </w:rPr>
        <w:t xml:space="preserve"> </w:t>
      </w:r>
      <w:proofErr w:type="spellStart"/>
      <w:r w:rsidR="001A18AF">
        <w:rPr>
          <w:szCs w:val="22"/>
        </w:rPr>
        <w:t>Sandoz</w:t>
      </w:r>
      <w:proofErr w:type="spellEnd"/>
      <w:r w:rsidRPr="00BA6446">
        <w:rPr>
          <w:szCs w:val="22"/>
        </w:rPr>
        <w:t>, pasitarkite su gydytoju arba vaistininku.</w:t>
      </w:r>
    </w:p>
    <w:p w14:paraId="5F7D3C09" w14:textId="77777777" w:rsidR="00C44781" w:rsidRPr="00BA6446" w:rsidRDefault="00C44781" w:rsidP="00C44781">
      <w:pPr>
        <w:tabs>
          <w:tab w:val="left" w:pos="567"/>
        </w:tabs>
        <w:rPr>
          <w:szCs w:val="22"/>
        </w:rPr>
      </w:pPr>
    </w:p>
    <w:p w14:paraId="62750207" w14:textId="77777777" w:rsidR="00C44781" w:rsidRPr="00E50D72" w:rsidRDefault="00C44781" w:rsidP="00C44781">
      <w:pPr>
        <w:pStyle w:val="Antrat4"/>
        <w:rPr>
          <w:color w:val="auto"/>
        </w:rPr>
      </w:pPr>
      <w:r w:rsidRPr="00E50D72">
        <w:rPr>
          <w:color w:val="auto"/>
        </w:rPr>
        <w:t xml:space="preserve">Įspėjimai ir atsargumo priemonės </w:t>
      </w:r>
    </w:p>
    <w:p w14:paraId="74BD0C6F" w14:textId="77777777" w:rsidR="00E50D72" w:rsidRPr="00E50D72" w:rsidRDefault="00E50D72" w:rsidP="00E50D72"/>
    <w:p w14:paraId="3DDBC1CD" w14:textId="134287E4" w:rsidR="00C44781" w:rsidRDefault="00C44781" w:rsidP="00C44781">
      <w:pPr>
        <w:ind w:left="567" w:hanging="567"/>
        <w:rPr>
          <w:szCs w:val="22"/>
        </w:rPr>
      </w:pPr>
      <w:r>
        <w:rPr>
          <w:szCs w:val="22"/>
        </w:rPr>
        <w:t xml:space="preserve">Pasitarkite su gydytoju arba vaistininku, prieš pradėdami duoti vaikui </w:t>
      </w:r>
      <w:proofErr w:type="spellStart"/>
      <w:r w:rsidR="001A18AF">
        <w:rPr>
          <w:szCs w:val="22"/>
        </w:rPr>
        <w:t>Amoxicilina</w:t>
      </w:r>
      <w:proofErr w:type="spellEnd"/>
      <w:r w:rsidR="001A18AF">
        <w:rPr>
          <w:szCs w:val="22"/>
        </w:rPr>
        <w:t xml:space="preserve"> </w:t>
      </w:r>
      <w:proofErr w:type="spellStart"/>
      <w:r w:rsidR="001A18AF">
        <w:rPr>
          <w:szCs w:val="22"/>
        </w:rPr>
        <w:t>Acido</w:t>
      </w:r>
      <w:proofErr w:type="spellEnd"/>
      <w:r w:rsidR="001A18AF">
        <w:rPr>
          <w:szCs w:val="22"/>
        </w:rPr>
        <w:t xml:space="preserve"> </w:t>
      </w:r>
      <w:proofErr w:type="spellStart"/>
      <w:r w:rsidR="001A18AF">
        <w:rPr>
          <w:szCs w:val="22"/>
        </w:rPr>
        <w:t>Clavulanico</w:t>
      </w:r>
      <w:proofErr w:type="spellEnd"/>
      <w:r w:rsidR="001A18AF">
        <w:rPr>
          <w:szCs w:val="22"/>
        </w:rPr>
        <w:t xml:space="preserve"> </w:t>
      </w:r>
      <w:proofErr w:type="spellStart"/>
      <w:r w:rsidR="001A18AF">
        <w:rPr>
          <w:szCs w:val="22"/>
        </w:rPr>
        <w:t>Sandoz</w:t>
      </w:r>
      <w:proofErr w:type="spellEnd"/>
      <w:r>
        <w:rPr>
          <w:szCs w:val="22"/>
        </w:rPr>
        <w:t>, jeigu jis:</w:t>
      </w:r>
    </w:p>
    <w:p w14:paraId="32A6A798" w14:textId="77777777" w:rsidR="00C44781" w:rsidRPr="00BA6446" w:rsidRDefault="00C44781" w:rsidP="00C44781">
      <w:pPr>
        <w:numPr>
          <w:ilvl w:val="0"/>
          <w:numId w:val="1"/>
        </w:numPr>
        <w:tabs>
          <w:tab w:val="num" w:pos="540"/>
          <w:tab w:val="left" w:pos="567"/>
        </w:tabs>
        <w:ind w:left="540" w:hanging="540"/>
        <w:rPr>
          <w:szCs w:val="22"/>
        </w:rPr>
      </w:pPr>
      <w:r w:rsidRPr="00BA6446">
        <w:rPr>
          <w:szCs w:val="22"/>
        </w:rPr>
        <w:t xml:space="preserve">serga </w:t>
      </w:r>
      <w:r>
        <w:t>liaukų uždegimu (</w:t>
      </w:r>
      <w:r w:rsidRPr="00BA6446">
        <w:rPr>
          <w:szCs w:val="22"/>
        </w:rPr>
        <w:t>infekcine mononukleoze</w:t>
      </w:r>
      <w:r>
        <w:rPr>
          <w:szCs w:val="22"/>
        </w:rPr>
        <w:t>)</w:t>
      </w:r>
      <w:r w:rsidRPr="00BA6446">
        <w:rPr>
          <w:szCs w:val="22"/>
        </w:rPr>
        <w:t>;</w:t>
      </w:r>
    </w:p>
    <w:p w14:paraId="3E784F0E" w14:textId="77777777" w:rsidR="00C44781" w:rsidRPr="00BA6446" w:rsidRDefault="00C44781" w:rsidP="00C44781">
      <w:pPr>
        <w:numPr>
          <w:ilvl w:val="0"/>
          <w:numId w:val="1"/>
        </w:numPr>
        <w:tabs>
          <w:tab w:val="num" w:pos="540"/>
          <w:tab w:val="left" w:pos="567"/>
        </w:tabs>
        <w:ind w:left="540" w:hanging="540"/>
        <w:rPr>
          <w:szCs w:val="22"/>
        </w:rPr>
      </w:pPr>
      <w:r w:rsidRPr="00BA6446">
        <w:rPr>
          <w:szCs w:val="22"/>
        </w:rPr>
        <w:lastRenderedPageBreak/>
        <w:t>buvo gydytas dėl inkstų ar kepenų ligų;</w:t>
      </w:r>
    </w:p>
    <w:p w14:paraId="287DA7F3" w14:textId="77777777" w:rsidR="00C44781" w:rsidRPr="00BA6446" w:rsidRDefault="00C44781" w:rsidP="00C44781">
      <w:pPr>
        <w:numPr>
          <w:ilvl w:val="0"/>
          <w:numId w:val="1"/>
        </w:numPr>
        <w:tabs>
          <w:tab w:val="num" w:pos="540"/>
          <w:tab w:val="left" w:pos="567"/>
        </w:tabs>
        <w:ind w:hanging="930"/>
        <w:rPr>
          <w:szCs w:val="22"/>
        </w:rPr>
      </w:pPr>
      <w:r w:rsidRPr="00BA6446">
        <w:rPr>
          <w:szCs w:val="22"/>
        </w:rPr>
        <w:t>nereguliariai šlapinasi.</w:t>
      </w:r>
    </w:p>
    <w:p w14:paraId="77A0E346" w14:textId="77777777" w:rsidR="00C44781" w:rsidRPr="00BA6446" w:rsidRDefault="00C44781" w:rsidP="00C44781">
      <w:pPr>
        <w:tabs>
          <w:tab w:val="left" w:pos="567"/>
        </w:tabs>
        <w:rPr>
          <w:szCs w:val="22"/>
        </w:rPr>
      </w:pPr>
    </w:p>
    <w:p w14:paraId="723BF800" w14:textId="691C22EC" w:rsidR="00C44781" w:rsidRPr="00BA6446" w:rsidRDefault="00C44781" w:rsidP="00C44781">
      <w:pPr>
        <w:tabs>
          <w:tab w:val="left" w:pos="567"/>
        </w:tabs>
        <w:rPr>
          <w:szCs w:val="22"/>
        </w:rPr>
      </w:pPr>
      <w:r w:rsidRPr="00BA6446">
        <w:rPr>
          <w:szCs w:val="22"/>
        </w:rPr>
        <w:t xml:space="preserve">Jei nesate tikras, ar bet kuri iš išvardytų būklių tinka Jūsų vaikui, prieš vartodami </w:t>
      </w:r>
      <w:proofErr w:type="spellStart"/>
      <w:r w:rsidR="001A18AF">
        <w:rPr>
          <w:szCs w:val="22"/>
        </w:rPr>
        <w:t>Amoxicilina</w:t>
      </w:r>
      <w:proofErr w:type="spellEnd"/>
      <w:r w:rsidR="001A18AF">
        <w:rPr>
          <w:szCs w:val="22"/>
        </w:rPr>
        <w:t xml:space="preserve"> </w:t>
      </w:r>
      <w:proofErr w:type="spellStart"/>
      <w:r w:rsidR="001A18AF">
        <w:rPr>
          <w:szCs w:val="22"/>
        </w:rPr>
        <w:t>Acido</w:t>
      </w:r>
      <w:proofErr w:type="spellEnd"/>
      <w:r w:rsidR="001A18AF">
        <w:rPr>
          <w:szCs w:val="22"/>
        </w:rPr>
        <w:t xml:space="preserve"> </w:t>
      </w:r>
      <w:proofErr w:type="spellStart"/>
      <w:r w:rsidR="001A18AF">
        <w:rPr>
          <w:szCs w:val="22"/>
        </w:rPr>
        <w:t>Clavulanico</w:t>
      </w:r>
      <w:proofErr w:type="spellEnd"/>
      <w:r w:rsidR="001A18AF">
        <w:rPr>
          <w:szCs w:val="22"/>
        </w:rPr>
        <w:t xml:space="preserve"> </w:t>
      </w:r>
      <w:proofErr w:type="spellStart"/>
      <w:r w:rsidR="001A18AF">
        <w:rPr>
          <w:szCs w:val="22"/>
        </w:rPr>
        <w:t>Sandoz</w:t>
      </w:r>
      <w:proofErr w:type="spellEnd"/>
      <w:r w:rsidRPr="00BA6446">
        <w:rPr>
          <w:szCs w:val="22"/>
        </w:rPr>
        <w:t>, pasitarkite su gydytoju arba vaistininku.</w:t>
      </w:r>
    </w:p>
    <w:p w14:paraId="01A616B5" w14:textId="77777777" w:rsidR="00C44781" w:rsidRPr="00BA6446" w:rsidRDefault="00C44781" w:rsidP="00C44781">
      <w:pPr>
        <w:tabs>
          <w:tab w:val="left" w:pos="567"/>
        </w:tabs>
        <w:rPr>
          <w:b/>
          <w:szCs w:val="22"/>
        </w:rPr>
      </w:pPr>
    </w:p>
    <w:p w14:paraId="5BC1D739" w14:textId="77777777" w:rsidR="00C44781" w:rsidRPr="00BA6446" w:rsidRDefault="00C44781" w:rsidP="00C44781">
      <w:pPr>
        <w:tabs>
          <w:tab w:val="left" w:pos="567"/>
        </w:tabs>
        <w:jc w:val="both"/>
        <w:rPr>
          <w:szCs w:val="22"/>
        </w:rPr>
      </w:pPr>
      <w:r w:rsidRPr="00BA6446">
        <w:rPr>
          <w:szCs w:val="22"/>
        </w:rPr>
        <w:t>Tam tikrais atvejais Jūsų gydytojas gali nustatyti infekcinę ligą sukėlusių bakterijų tipą. Atsižvelgiant į tai, Jūsų vaikui gali skirti kito stiprumo MEDOCLAC arba kito vaisto.</w:t>
      </w:r>
    </w:p>
    <w:p w14:paraId="366A8BC3" w14:textId="77777777" w:rsidR="00C44781" w:rsidRPr="00BA6446" w:rsidRDefault="00C44781" w:rsidP="00C44781">
      <w:pPr>
        <w:tabs>
          <w:tab w:val="left" w:pos="567"/>
        </w:tabs>
        <w:rPr>
          <w:szCs w:val="22"/>
        </w:rPr>
      </w:pPr>
    </w:p>
    <w:p w14:paraId="308085EB" w14:textId="77777777" w:rsidR="00C44781" w:rsidRPr="00BA6446" w:rsidRDefault="00C44781" w:rsidP="00C44781">
      <w:pPr>
        <w:tabs>
          <w:tab w:val="left" w:pos="567"/>
        </w:tabs>
        <w:rPr>
          <w:i/>
          <w:szCs w:val="22"/>
        </w:rPr>
      </w:pPr>
      <w:r w:rsidRPr="00BA6446">
        <w:rPr>
          <w:i/>
          <w:szCs w:val="22"/>
        </w:rPr>
        <w:t>Būklės, į kurias reikia atkreipti dėmesį</w:t>
      </w:r>
    </w:p>
    <w:p w14:paraId="4D9E4630" w14:textId="56F37550" w:rsidR="00C44781" w:rsidRPr="00BA6446" w:rsidRDefault="001A18AF" w:rsidP="00C44781">
      <w:pPr>
        <w:tabs>
          <w:tab w:val="left" w:pos="567"/>
        </w:tabs>
        <w:rPr>
          <w:szCs w:val="22"/>
        </w:rPr>
      </w:pPr>
      <w:proofErr w:type="spellStart"/>
      <w:r>
        <w:rPr>
          <w:szCs w:val="22"/>
        </w:rPr>
        <w:t>Amoxicilina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Acido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Clavulanico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Sandoz</w:t>
      </w:r>
      <w:proofErr w:type="spellEnd"/>
      <w:r w:rsidR="00C44781" w:rsidRPr="00BA6446">
        <w:rPr>
          <w:szCs w:val="22"/>
        </w:rPr>
        <w:t xml:space="preserve"> gali pasunkinti kai kuriuos jau esančius sutrikimus ar sukelti sunkius nepageidaujamus poveikius. Tai alerginės reakcijos, traukuliai, storųjų žarnų uždegimas. Kad sumažėtų tokių sutrikimų pavojus, vartodami </w:t>
      </w:r>
      <w:proofErr w:type="spellStart"/>
      <w:r>
        <w:rPr>
          <w:szCs w:val="22"/>
        </w:rPr>
        <w:t>Amoxicilina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Acido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Clavulanico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Sandoz</w:t>
      </w:r>
      <w:proofErr w:type="spellEnd"/>
      <w:r w:rsidR="00C44781" w:rsidRPr="00BA6446">
        <w:rPr>
          <w:szCs w:val="22"/>
        </w:rPr>
        <w:t>, turite sekti, ar neatsiranda tam tikrų simptomų (žr. 4 skyrių „Būklės į kurias reikia atkreipti dėmesį“).</w:t>
      </w:r>
    </w:p>
    <w:p w14:paraId="4BF773A8" w14:textId="77777777" w:rsidR="00C44781" w:rsidRPr="00BA6446" w:rsidRDefault="00C44781" w:rsidP="00C44781">
      <w:pPr>
        <w:tabs>
          <w:tab w:val="left" w:pos="567"/>
        </w:tabs>
        <w:rPr>
          <w:szCs w:val="22"/>
        </w:rPr>
      </w:pPr>
    </w:p>
    <w:p w14:paraId="6F1CD429" w14:textId="77777777" w:rsidR="00C44781" w:rsidRPr="00BA6446" w:rsidRDefault="00C44781" w:rsidP="00C44781">
      <w:pPr>
        <w:tabs>
          <w:tab w:val="left" w:pos="567"/>
        </w:tabs>
        <w:rPr>
          <w:i/>
          <w:szCs w:val="22"/>
        </w:rPr>
      </w:pPr>
      <w:r w:rsidRPr="00BA6446">
        <w:rPr>
          <w:i/>
          <w:szCs w:val="22"/>
        </w:rPr>
        <w:t>Kraujo ir šlapimo tyrimai</w:t>
      </w:r>
    </w:p>
    <w:p w14:paraId="40042AD2" w14:textId="01E31567" w:rsidR="00C44781" w:rsidRPr="00BA6446" w:rsidRDefault="00C44781" w:rsidP="00C44781">
      <w:pPr>
        <w:tabs>
          <w:tab w:val="left" w:pos="567"/>
        </w:tabs>
        <w:rPr>
          <w:szCs w:val="22"/>
        </w:rPr>
      </w:pPr>
      <w:r w:rsidRPr="00BA6446">
        <w:rPr>
          <w:szCs w:val="22"/>
        </w:rPr>
        <w:t xml:space="preserve">Jei Jūsų vaikui atliekami kraujo tyrimai (raudonųjų kraujo kūnelių būklės nustatymas ar kepenų veiklos mėginiai) arba tiriamas šlapimas (gliukozės nustatymui), apie vartojamą </w:t>
      </w:r>
      <w:proofErr w:type="spellStart"/>
      <w:r w:rsidR="001A18AF">
        <w:rPr>
          <w:szCs w:val="22"/>
        </w:rPr>
        <w:t>Amoxicilina</w:t>
      </w:r>
      <w:proofErr w:type="spellEnd"/>
      <w:r w:rsidR="001A18AF">
        <w:rPr>
          <w:szCs w:val="22"/>
        </w:rPr>
        <w:t xml:space="preserve"> </w:t>
      </w:r>
      <w:proofErr w:type="spellStart"/>
      <w:r w:rsidR="001A18AF">
        <w:rPr>
          <w:szCs w:val="22"/>
        </w:rPr>
        <w:t>Acido</w:t>
      </w:r>
      <w:proofErr w:type="spellEnd"/>
      <w:r w:rsidR="001A18AF">
        <w:rPr>
          <w:szCs w:val="22"/>
        </w:rPr>
        <w:t xml:space="preserve"> </w:t>
      </w:r>
      <w:proofErr w:type="spellStart"/>
      <w:r w:rsidR="001A18AF">
        <w:rPr>
          <w:szCs w:val="22"/>
        </w:rPr>
        <w:t>Clavulanico</w:t>
      </w:r>
      <w:proofErr w:type="spellEnd"/>
      <w:r w:rsidR="001A18AF">
        <w:rPr>
          <w:szCs w:val="22"/>
        </w:rPr>
        <w:t xml:space="preserve"> </w:t>
      </w:r>
      <w:proofErr w:type="spellStart"/>
      <w:r w:rsidR="001A18AF">
        <w:rPr>
          <w:szCs w:val="22"/>
        </w:rPr>
        <w:t>Sandoz</w:t>
      </w:r>
      <w:proofErr w:type="spellEnd"/>
      <w:r w:rsidRPr="00BA6446">
        <w:rPr>
          <w:szCs w:val="22"/>
        </w:rPr>
        <w:t xml:space="preserve"> įspėkite slaugytoją ar gydytoją. To reikia, nes </w:t>
      </w:r>
      <w:proofErr w:type="spellStart"/>
      <w:r w:rsidR="001A18AF">
        <w:rPr>
          <w:szCs w:val="22"/>
        </w:rPr>
        <w:t>Amoxicilina</w:t>
      </w:r>
      <w:proofErr w:type="spellEnd"/>
      <w:r w:rsidR="001A18AF">
        <w:rPr>
          <w:szCs w:val="22"/>
        </w:rPr>
        <w:t xml:space="preserve"> </w:t>
      </w:r>
      <w:proofErr w:type="spellStart"/>
      <w:r w:rsidR="001A18AF">
        <w:rPr>
          <w:szCs w:val="22"/>
        </w:rPr>
        <w:t>Acido</w:t>
      </w:r>
      <w:proofErr w:type="spellEnd"/>
      <w:r w:rsidR="001A18AF">
        <w:rPr>
          <w:szCs w:val="22"/>
        </w:rPr>
        <w:t xml:space="preserve"> </w:t>
      </w:r>
      <w:proofErr w:type="spellStart"/>
      <w:r w:rsidR="001A18AF">
        <w:rPr>
          <w:szCs w:val="22"/>
        </w:rPr>
        <w:t>Clavulanico</w:t>
      </w:r>
      <w:proofErr w:type="spellEnd"/>
      <w:r w:rsidR="001A18AF">
        <w:rPr>
          <w:szCs w:val="22"/>
        </w:rPr>
        <w:t xml:space="preserve"> </w:t>
      </w:r>
      <w:proofErr w:type="spellStart"/>
      <w:r w:rsidR="001A18AF">
        <w:rPr>
          <w:szCs w:val="22"/>
        </w:rPr>
        <w:t>Sandoz</w:t>
      </w:r>
      <w:proofErr w:type="spellEnd"/>
      <w:r w:rsidRPr="00BA6446">
        <w:rPr>
          <w:szCs w:val="22"/>
        </w:rPr>
        <w:t xml:space="preserve"> gali paveikti tyrimų rezultatus.</w:t>
      </w:r>
    </w:p>
    <w:p w14:paraId="7AEB92ED" w14:textId="77777777" w:rsidR="00C44781" w:rsidRPr="00BA6446" w:rsidRDefault="00C44781" w:rsidP="00C44781">
      <w:pPr>
        <w:tabs>
          <w:tab w:val="left" w:pos="567"/>
        </w:tabs>
        <w:rPr>
          <w:b/>
          <w:szCs w:val="22"/>
        </w:rPr>
      </w:pPr>
    </w:p>
    <w:p w14:paraId="3A7089BB" w14:textId="6F7F0B82" w:rsidR="00C44781" w:rsidRDefault="00C44781" w:rsidP="00C44781">
      <w:pPr>
        <w:ind w:left="567" w:hanging="567"/>
        <w:rPr>
          <w:b/>
        </w:rPr>
      </w:pPr>
      <w:r>
        <w:rPr>
          <w:b/>
        </w:rPr>
        <w:t xml:space="preserve">Kiti vaistai ir </w:t>
      </w:r>
      <w:proofErr w:type="spellStart"/>
      <w:r w:rsidR="001A18AF">
        <w:rPr>
          <w:b/>
        </w:rPr>
        <w:t>Amoxicilina</w:t>
      </w:r>
      <w:proofErr w:type="spellEnd"/>
      <w:r w:rsidR="001A18AF">
        <w:rPr>
          <w:b/>
        </w:rPr>
        <w:t xml:space="preserve"> </w:t>
      </w:r>
      <w:proofErr w:type="spellStart"/>
      <w:r w:rsidR="001A18AF">
        <w:rPr>
          <w:b/>
        </w:rPr>
        <w:t>Acido</w:t>
      </w:r>
      <w:proofErr w:type="spellEnd"/>
      <w:r w:rsidR="001A18AF">
        <w:rPr>
          <w:b/>
        </w:rPr>
        <w:t xml:space="preserve"> </w:t>
      </w:r>
      <w:proofErr w:type="spellStart"/>
      <w:r w:rsidR="001A18AF">
        <w:rPr>
          <w:b/>
        </w:rPr>
        <w:t>Clavulanico</w:t>
      </w:r>
      <w:proofErr w:type="spellEnd"/>
      <w:r w:rsidR="001A18AF">
        <w:rPr>
          <w:b/>
        </w:rPr>
        <w:t xml:space="preserve"> </w:t>
      </w:r>
      <w:proofErr w:type="spellStart"/>
      <w:r w:rsidR="001A18AF">
        <w:rPr>
          <w:b/>
        </w:rPr>
        <w:t>Sandoz</w:t>
      </w:r>
      <w:proofErr w:type="spellEnd"/>
    </w:p>
    <w:p w14:paraId="0A6099B0" w14:textId="77777777" w:rsidR="00C44781" w:rsidRPr="00BA6446" w:rsidRDefault="00C44781" w:rsidP="00C44781">
      <w:pPr>
        <w:tabs>
          <w:tab w:val="left" w:pos="567"/>
        </w:tabs>
        <w:rPr>
          <w:szCs w:val="22"/>
        </w:rPr>
      </w:pPr>
      <w:r w:rsidRPr="00BA6446">
        <w:rPr>
          <w:szCs w:val="22"/>
        </w:rPr>
        <w:t xml:space="preserve">Jeigu Jūsų vaikas vartoja arba neseniai vartojo kitų vaistų </w:t>
      </w:r>
      <w:r>
        <w:rPr>
          <w:noProof/>
          <w:snapToGrid w:val="0"/>
        </w:rPr>
        <w:t xml:space="preserve">arba dėl to nesate tikri, apie tai </w:t>
      </w:r>
      <w:r w:rsidRPr="00BA6446">
        <w:rPr>
          <w:szCs w:val="22"/>
        </w:rPr>
        <w:t xml:space="preserve"> pasakykite gydytojui arba vaistininkui.</w:t>
      </w:r>
    </w:p>
    <w:p w14:paraId="36F4A4BE" w14:textId="77777777" w:rsidR="00C44781" w:rsidRPr="00BA6446" w:rsidRDefault="00C44781" w:rsidP="00C44781">
      <w:pPr>
        <w:tabs>
          <w:tab w:val="left" w:pos="567"/>
        </w:tabs>
        <w:rPr>
          <w:szCs w:val="22"/>
        </w:rPr>
      </w:pPr>
    </w:p>
    <w:p w14:paraId="6260E284" w14:textId="511C35F3" w:rsidR="00C44781" w:rsidRPr="00BA6446" w:rsidRDefault="00C44781" w:rsidP="00C44781">
      <w:pPr>
        <w:tabs>
          <w:tab w:val="left" w:pos="567"/>
        </w:tabs>
        <w:rPr>
          <w:szCs w:val="22"/>
        </w:rPr>
      </w:pPr>
      <w:r w:rsidRPr="00BA6446">
        <w:rPr>
          <w:szCs w:val="22"/>
        </w:rPr>
        <w:t xml:space="preserve">Jei Jūsų vaikas kartu su </w:t>
      </w:r>
      <w:proofErr w:type="spellStart"/>
      <w:r w:rsidR="001A18AF">
        <w:rPr>
          <w:szCs w:val="22"/>
        </w:rPr>
        <w:t>Amoxicilina</w:t>
      </w:r>
      <w:proofErr w:type="spellEnd"/>
      <w:r w:rsidR="001A18AF">
        <w:rPr>
          <w:szCs w:val="22"/>
        </w:rPr>
        <w:t xml:space="preserve"> </w:t>
      </w:r>
      <w:proofErr w:type="spellStart"/>
      <w:r w:rsidR="001A18AF">
        <w:rPr>
          <w:szCs w:val="22"/>
        </w:rPr>
        <w:t>Acido</w:t>
      </w:r>
      <w:proofErr w:type="spellEnd"/>
      <w:r w:rsidR="001A18AF">
        <w:rPr>
          <w:szCs w:val="22"/>
        </w:rPr>
        <w:t xml:space="preserve"> </w:t>
      </w:r>
      <w:proofErr w:type="spellStart"/>
      <w:r w:rsidR="001A18AF">
        <w:rPr>
          <w:szCs w:val="22"/>
        </w:rPr>
        <w:t>Clavulanico</w:t>
      </w:r>
      <w:proofErr w:type="spellEnd"/>
      <w:r w:rsidR="001A18AF">
        <w:rPr>
          <w:szCs w:val="22"/>
        </w:rPr>
        <w:t xml:space="preserve"> </w:t>
      </w:r>
      <w:proofErr w:type="spellStart"/>
      <w:r w:rsidR="001A18AF">
        <w:rPr>
          <w:szCs w:val="22"/>
        </w:rPr>
        <w:t>Sandoz</w:t>
      </w:r>
      <w:proofErr w:type="spellEnd"/>
      <w:r w:rsidRPr="00BA6446">
        <w:rPr>
          <w:szCs w:val="22"/>
        </w:rPr>
        <w:t xml:space="preserve"> vartoja </w:t>
      </w:r>
      <w:proofErr w:type="spellStart"/>
      <w:r w:rsidRPr="00BA6446">
        <w:rPr>
          <w:szCs w:val="22"/>
        </w:rPr>
        <w:t>alopurinolio</w:t>
      </w:r>
      <w:proofErr w:type="spellEnd"/>
      <w:r w:rsidRPr="00BA6446">
        <w:rPr>
          <w:szCs w:val="22"/>
        </w:rPr>
        <w:t xml:space="preserve"> (vaistas nuo podagros), gali dažniau pasireikšti alerginės odos reakcijos.</w:t>
      </w:r>
    </w:p>
    <w:p w14:paraId="39DEC575" w14:textId="77777777" w:rsidR="00C44781" w:rsidRPr="00BA6446" w:rsidRDefault="00C44781" w:rsidP="00C44781">
      <w:pPr>
        <w:tabs>
          <w:tab w:val="left" w:pos="567"/>
        </w:tabs>
        <w:rPr>
          <w:szCs w:val="22"/>
        </w:rPr>
      </w:pPr>
    </w:p>
    <w:p w14:paraId="3249FBBC" w14:textId="5D0FF6A2" w:rsidR="00C44781" w:rsidRPr="00BA6446" w:rsidRDefault="00C44781" w:rsidP="00C44781">
      <w:pPr>
        <w:tabs>
          <w:tab w:val="left" w:pos="567"/>
        </w:tabs>
        <w:rPr>
          <w:szCs w:val="22"/>
        </w:rPr>
      </w:pPr>
      <w:r w:rsidRPr="00BA6446">
        <w:rPr>
          <w:szCs w:val="22"/>
        </w:rPr>
        <w:t xml:space="preserve">Jei Jūsų vaikas vartoja </w:t>
      </w:r>
      <w:proofErr w:type="spellStart"/>
      <w:r w:rsidRPr="00BA6446">
        <w:rPr>
          <w:szCs w:val="22"/>
        </w:rPr>
        <w:t>proben</w:t>
      </w:r>
      <w:r>
        <w:rPr>
          <w:szCs w:val="22"/>
        </w:rPr>
        <w:t>e</w:t>
      </w:r>
      <w:r w:rsidRPr="00BA6446">
        <w:rPr>
          <w:szCs w:val="22"/>
        </w:rPr>
        <w:t>cido</w:t>
      </w:r>
      <w:proofErr w:type="spellEnd"/>
      <w:r w:rsidRPr="00BA6446">
        <w:rPr>
          <w:szCs w:val="22"/>
        </w:rPr>
        <w:t xml:space="preserve"> (vaistas nuo podagros) Jūsų gydytojas gali nuspręsti mažinti </w:t>
      </w:r>
      <w:proofErr w:type="spellStart"/>
      <w:r w:rsidR="001A18AF">
        <w:rPr>
          <w:szCs w:val="22"/>
        </w:rPr>
        <w:t>Amoxicilina</w:t>
      </w:r>
      <w:proofErr w:type="spellEnd"/>
      <w:r w:rsidR="001A18AF">
        <w:rPr>
          <w:szCs w:val="22"/>
        </w:rPr>
        <w:t xml:space="preserve"> </w:t>
      </w:r>
      <w:proofErr w:type="spellStart"/>
      <w:r w:rsidR="001A18AF">
        <w:rPr>
          <w:szCs w:val="22"/>
        </w:rPr>
        <w:t>Acido</w:t>
      </w:r>
      <w:proofErr w:type="spellEnd"/>
      <w:r w:rsidR="001A18AF">
        <w:rPr>
          <w:szCs w:val="22"/>
        </w:rPr>
        <w:t xml:space="preserve"> </w:t>
      </w:r>
      <w:proofErr w:type="spellStart"/>
      <w:r w:rsidR="001A18AF">
        <w:rPr>
          <w:szCs w:val="22"/>
        </w:rPr>
        <w:t>Clavulanico</w:t>
      </w:r>
      <w:proofErr w:type="spellEnd"/>
      <w:r w:rsidR="001A18AF">
        <w:rPr>
          <w:szCs w:val="22"/>
        </w:rPr>
        <w:t xml:space="preserve"> </w:t>
      </w:r>
      <w:proofErr w:type="spellStart"/>
      <w:r w:rsidR="001A18AF">
        <w:rPr>
          <w:szCs w:val="22"/>
        </w:rPr>
        <w:t>Sandoz</w:t>
      </w:r>
      <w:proofErr w:type="spellEnd"/>
      <w:r w:rsidRPr="00BA6446">
        <w:rPr>
          <w:szCs w:val="22"/>
        </w:rPr>
        <w:t xml:space="preserve"> dozę.</w:t>
      </w:r>
    </w:p>
    <w:p w14:paraId="5B4B3A28" w14:textId="77777777" w:rsidR="00C44781" w:rsidRPr="00BA6446" w:rsidRDefault="00C44781" w:rsidP="00C44781">
      <w:pPr>
        <w:tabs>
          <w:tab w:val="left" w:pos="567"/>
        </w:tabs>
        <w:rPr>
          <w:szCs w:val="22"/>
        </w:rPr>
      </w:pPr>
    </w:p>
    <w:p w14:paraId="7002E8B8" w14:textId="60674881" w:rsidR="00C44781" w:rsidRPr="00BA6446" w:rsidRDefault="00C44781" w:rsidP="00C44781">
      <w:pPr>
        <w:tabs>
          <w:tab w:val="left" w:pos="567"/>
        </w:tabs>
        <w:rPr>
          <w:szCs w:val="22"/>
        </w:rPr>
      </w:pPr>
      <w:r w:rsidRPr="00BA6446">
        <w:rPr>
          <w:szCs w:val="22"/>
        </w:rPr>
        <w:t xml:space="preserve">Jei kartu su </w:t>
      </w:r>
      <w:proofErr w:type="spellStart"/>
      <w:r w:rsidR="001A18AF">
        <w:rPr>
          <w:szCs w:val="22"/>
        </w:rPr>
        <w:t>Amoxicilina</w:t>
      </w:r>
      <w:proofErr w:type="spellEnd"/>
      <w:r w:rsidR="001A18AF">
        <w:rPr>
          <w:szCs w:val="22"/>
        </w:rPr>
        <w:t xml:space="preserve"> </w:t>
      </w:r>
      <w:proofErr w:type="spellStart"/>
      <w:r w:rsidR="001A18AF">
        <w:rPr>
          <w:szCs w:val="22"/>
        </w:rPr>
        <w:t>Acido</w:t>
      </w:r>
      <w:proofErr w:type="spellEnd"/>
      <w:r w:rsidR="001A18AF">
        <w:rPr>
          <w:szCs w:val="22"/>
        </w:rPr>
        <w:t xml:space="preserve"> </w:t>
      </w:r>
      <w:proofErr w:type="spellStart"/>
      <w:r w:rsidR="001A18AF">
        <w:rPr>
          <w:szCs w:val="22"/>
        </w:rPr>
        <w:t>Clavulanico</w:t>
      </w:r>
      <w:proofErr w:type="spellEnd"/>
      <w:r w:rsidR="001A18AF">
        <w:rPr>
          <w:szCs w:val="22"/>
        </w:rPr>
        <w:t xml:space="preserve"> </w:t>
      </w:r>
      <w:proofErr w:type="spellStart"/>
      <w:r w:rsidR="001A18AF">
        <w:rPr>
          <w:szCs w:val="22"/>
        </w:rPr>
        <w:t>Sandoz</w:t>
      </w:r>
      <w:proofErr w:type="spellEnd"/>
      <w:r w:rsidRPr="00BA6446">
        <w:rPr>
          <w:szCs w:val="22"/>
        </w:rPr>
        <w:t xml:space="preserve"> vartojami vaistai, apsaugantys nuo krešulių susidarymo, reikia papildomai tirti kraują.</w:t>
      </w:r>
    </w:p>
    <w:p w14:paraId="3AA6D308" w14:textId="77777777" w:rsidR="00C44781" w:rsidRPr="00BA6446" w:rsidRDefault="00C44781" w:rsidP="00C44781">
      <w:pPr>
        <w:tabs>
          <w:tab w:val="left" w:pos="567"/>
        </w:tabs>
        <w:rPr>
          <w:szCs w:val="22"/>
        </w:rPr>
      </w:pPr>
    </w:p>
    <w:p w14:paraId="2CFA9ADF" w14:textId="66D1FEB7" w:rsidR="00C44781" w:rsidRPr="00BA6446" w:rsidRDefault="001A18AF" w:rsidP="00C44781">
      <w:pPr>
        <w:tabs>
          <w:tab w:val="left" w:pos="567"/>
        </w:tabs>
        <w:rPr>
          <w:szCs w:val="22"/>
        </w:rPr>
      </w:pPr>
      <w:proofErr w:type="spellStart"/>
      <w:r>
        <w:rPr>
          <w:szCs w:val="22"/>
        </w:rPr>
        <w:t>Amoxicilina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Acido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Clavulanico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Sandoz</w:t>
      </w:r>
      <w:proofErr w:type="spellEnd"/>
      <w:r w:rsidR="00C44781" w:rsidRPr="00BA6446">
        <w:rPr>
          <w:szCs w:val="22"/>
        </w:rPr>
        <w:t xml:space="preserve"> gali paveikti </w:t>
      </w:r>
      <w:proofErr w:type="spellStart"/>
      <w:r w:rsidR="00C44781" w:rsidRPr="00BA6446">
        <w:rPr>
          <w:szCs w:val="22"/>
        </w:rPr>
        <w:t>metotreksato</w:t>
      </w:r>
      <w:proofErr w:type="spellEnd"/>
      <w:r w:rsidR="00C44781" w:rsidRPr="00BA6446">
        <w:rPr>
          <w:szCs w:val="22"/>
        </w:rPr>
        <w:t xml:space="preserve"> (vaisto vartojamo vėžio ar reumatinių ligų gydymui) poveikį.</w:t>
      </w:r>
    </w:p>
    <w:p w14:paraId="251422FF" w14:textId="77777777" w:rsidR="00C44781" w:rsidRPr="00BA6446" w:rsidRDefault="00C44781" w:rsidP="00C44781">
      <w:pPr>
        <w:tabs>
          <w:tab w:val="left" w:pos="567"/>
        </w:tabs>
        <w:rPr>
          <w:szCs w:val="22"/>
        </w:rPr>
      </w:pPr>
    </w:p>
    <w:p w14:paraId="108F5D24" w14:textId="77777777" w:rsidR="00C44781" w:rsidRPr="00BA6446" w:rsidRDefault="00C44781" w:rsidP="00C44781">
      <w:pPr>
        <w:tabs>
          <w:tab w:val="left" w:pos="567"/>
        </w:tabs>
        <w:ind w:left="567" w:hanging="567"/>
        <w:rPr>
          <w:b/>
          <w:szCs w:val="22"/>
        </w:rPr>
      </w:pPr>
      <w:r w:rsidRPr="00BA6446">
        <w:rPr>
          <w:b/>
          <w:szCs w:val="22"/>
        </w:rPr>
        <w:t>Nėštumas ir žindymo laikotarpis</w:t>
      </w:r>
    </w:p>
    <w:p w14:paraId="66F4F303" w14:textId="77777777" w:rsidR="00C44781" w:rsidRDefault="00C44781" w:rsidP="00C44781">
      <w:r>
        <w:rPr>
          <w:szCs w:val="22"/>
        </w:rPr>
        <w:t>Jeigu Jūsų dukra yra nėščia, žindo kūdikį, manote, kad galbūt yra nėščia arba planuoja pastoti, tai prieš duodami šį</w:t>
      </w:r>
      <w:r>
        <w:t xml:space="preserve"> vaistą</w:t>
      </w:r>
      <w:r>
        <w:rPr>
          <w:szCs w:val="22"/>
        </w:rPr>
        <w:t xml:space="preserve"> pasitarkite</w:t>
      </w:r>
      <w:r>
        <w:t xml:space="preserve"> su gydytoju arba vaistininku.</w:t>
      </w:r>
    </w:p>
    <w:p w14:paraId="5E1B9820" w14:textId="77777777" w:rsidR="00C44781" w:rsidRPr="00BA6446" w:rsidRDefault="00C44781" w:rsidP="00C44781">
      <w:pPr>
        <w:tabs>
          <w:tab w:val="left" w:pos="567"/>
        </w:tabs>
        <w:rPr>
          <w:szCs w:val="22"/>
        </w:rPr>
      </w:pPr>
    </w:p>
    <w:p w14:paraId="63A7DBE4" w14:textId="77777777" w:rsidR="00C44781" w:rsidRPr="00BA6446" w:rsidRDefault="00C44781" w:rsidP="00C44781">
      <w:pPr>
        <w:tabs>
          <w:tab w:val="left" w:pos="567"/>
        </w:tabs>
        <w:rPr>
          <w:szCs w:val="22"/>
        </w:rPr>
      </w:pPr>
      <w:r w:rsidRPr="00BA6446">
        <w:rPr>
          <w:szCs w:val="22"/>
        </w:rPr>
        <w:t>Prieš vartojant bet kokį vaistą, būtina pasitarti su gydytoju arba vaistininku.</w:t>
      </w:r>
    </w:p>
    <w:p w14:paraId="39AB929E" w14:textId="77777777" w:rsidR="00C44781" w:rsidRDefault="00C44781" w:rsidP="00C44781">
      <w:pPr>
        <w:tabs>
          <w:tab w:val="left" w:pos="567"/>
        </w:tabs>
        <w:ind w:left="567" w:hanging="567"/>
        <w:rPr>
          <w:szCs w:val="22"/>
        </w:rPr>
      </w:pPr>
    </w:p>
    <w:p w14:paraId="06249A9B" w14:textId="77777777" w:rsidR="00C44781" w:rsidRDefault="00C44781" w:rsidP="00C44781">
      <w:pPr>
        <w:ind w:left="567" w:hanging="567"/>
        <w:rPr>
          <w:b/>
        </w:rPr>
      </w:pPr>
      <w:r>
        <w:rPr>
          <w:b/>
        </w:rPr>
        <w:t>Vairavimas ir mechanizmų valdymas</w:t>
      </w:r>
    </w:p>
    <w:p w14:paraId="454BF2AB" w14:textId="3ACF5D14" w:rsidR="00C44781" w:rsidRDefault="001A18AF" w:rsidP="00C44781">
      <w:proofErr w:type="spellStart"/>
      <w:r>
        <w:t>Amoxicilina</w:t>
      </w:r>
      <w:proofErr w:type="spellEnd"/>
      <w:r>
        <w:t xml:space="preserve"> </w:t>
      </w:r>
      <w:proofErr w:type="spellStart"/>
      <w:r>
        <w:t>Acido</w:t>
      </w:r>
      <w:proofErr w:type="spellEnd"/>
      <w:r>
        <w:t xml:space="preserve"> </w:t>
      </w:r>
      <w:proofErr w:type="spellStart"/>
      <w:r>
        <w:t>Clavulanico</w:t>
      </w:r>
      <w:proofErr w:type="spellEnd"/>
      <w:r>
        <w:t xml:space="preserve"> </w:t>
      </w:r>
      <w:proofErr w:type="spellStart"/>
      <w:r>
        <w:t>Sandoz</w:t>
      </w:r>
      <w:proofErr w:type="spellEnd"/>
      <w:r w:rsidR="00C44781">
        <w:t xml:space="preserve"> gali sukelti šalutinį poveikį, kuris gali veikti gebėjimą vairuoti. Nevairuokite ir nevaldykite mechanizmų, kol nepasijusite geriau.</w:t>
      </w:r>
    </w:p>
    <w:p w14:paraId="2D21D077" w14:textId="77777777" w:rsidR="00C21608" w:rsidRDefault="00C21608" w:rsidP="00C44781"/>
    <w:p w14:paraId="561DF932" w14:textId="71EEF290" w:rsidR="00C21608" w:rsidRPr="00E05DEC" w:rsidRDefault="001A18AF" w:rsidP="00C21608">
      <w:pPr>
        <w:rPr>
          <w:b/>
          <w:bCs/>
        </w:rPr>
      </w:pPr>
      <w:proofErr w:type="spellStart"/>
      <w:r>
        <w:rPr>
          <w:b/>
          <w:bCs/>
        </w:rPr>
        <w:t>Amoxicilina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Acido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Clavulanico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Sandoz</w:t>
      </w:r>
      <w:proofErr w:type="spellEnd"/>
      <w:r w:rsidR="00C21608" w:rsidRPr="00C21608">
        <w:rPr>
          <w:b/>
          <w:bCs/>
        </w:rPr>
        <w:t xml:space="preserve"> </w:t>
      </w:r>
      <w:r w:rsidR="00C21608" w:rsidRPr="00E05DEC">
        <w:rPr>
          <w:b/>
          <w:bCs/>
        </w:rPr>
        <w:t>sudėtyje yra natrio</w:t>
      </w:r>
    </w:p>
    <w:p w14:paraId="56EDC6DC" w14:textId="77777777" w:rsidR="00C21608" w:rsidRDefault="00C21608" w:rsidP="00C21608">
      <w:r w:rsidRPr="00857D68">
        <w:t xml:space="preserve">Šio vaisto </w:t>
      </w:r>
      <w:r>
        <w:t>sudėtyje</w:t>
      </w:r>
      <w:r w:rsidRPr="00857D68">
        <w:t xml:space="preserve"> yra mažiau kaip 1 </w:t>
      </w:r>
      <w:proofErr w:type="spellStart"/>
      <w:r w:rsidRPr="00857D68">
        <w:t>mmol</w:t>
      </w:r>
      <w:proofErr w:type="spellEnd"/>
      <w:r w:rsidRPr="00857D68">
        <w:t xml:space="preserve"> natrio (23 mg), t.</w:t>
      </w:r>
      <w:r>
        <w:t> </w:t>
      </w:r>
      <w:r w:rsidRPr="00857D68">
        <w:t>y. jis beveik neturi reikšmės.</w:t>
      </w:r>
    </w:p>
    <w:p w14:paraId="0ECA7CD1" w14:textId="77777777" w:rsidR="007B32AE" w:rsidRDefault="007B32AE" w:rsidP="00C21608"/>
    <w:p w14:paraId="1FFAFE21" w14:textId="48F3F87D" w:rsidR="007B32AE" w:rsidRDefault="007B32AE" w:rsidP="00C21608">
      <w:proofErr w:type="spellStart"/>
      <w:r>
        <w:rPr>
          <w:b/>
          <w:bCs/>
        </w:rPr>
        <w:t>Amoxicilina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Acido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Clavulanico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Sandoz</w:t>
      </w:r>
      <w:proofErr w:type="spellEnd"/>
      <w:r w:rsidRPr="00C21608">
        <w:rPr>
          <w:b/>
          <w:bCs/>
        </w:rPr>
        <w:t xml:space="preserve"> </w:t>
      </w:r>
      <w:r w:rsidRPr="00D52B99">
        <w:rPr>
          <w:b/>
          <w:bCs/>
        </w:rPr>
        <w:t xml:space="preserve">sudėtyje yra </w:t>
      </w:r>
      <w:proofErr w:type="spellStart"/>
      <w:r w:rsidRPr="00D52B99">
        <w:rPr>
          <w:b/>
          <w:bCs/>
        </w:rPr>
        <w:t>aspartamo</w:t>
      </w:r>
      <w:proofErr w:type="spellEnd"/>
    </w:p>
    <w:p w14:paraId="196E3148" w14:textId="56CBBE06" w:rsidR="00475D4C" w:rsidRDefault="00D52B99" w:rsidP="00C21608">
      <w:r w:rsidRPr="00D52B99">
        <w:t xml:space="preserve">Sudėtyje yra medžiagos, iš kurios susidaro </w:t>
      </w:r>
      <w:proofErr w:type="spellStart"/>
      <w:r w:rsidRPr="00D52B99">
        <w:t>fenilalaninas</w:t>
      </w:r>
      <w:proofErr w:type="spellEnd"/>
      <w:r w:rsidRPr="00D52B99">
        <w:t xml:space="preserve">. Gali būti kenksmingas sergantiems </w:t>
      </w:r>
      <w:proofErr w:type="spellStart"/>
      <w:r w:rsidRPr="00D52B99">
        <w:t>fenilketonurija</w:t>
      </w:r>
      <w:proofErr w:type="spellEnd"/>
      <w:r w:rsidRPr="00D52B99">
        <w:t>.</w:t>
      </w:r>
    </w:p>
    <w:p w14:paraId="65CC107F" w14:textId="77777777" w:rsidR="00D52B99" w:rsidRDefault="00D52B99" w:rsidP="00C21608"/>
    <w:p w14:paraId="3807408B" w14:textId="2DBE0B1B" w:rsidR="00D52B99" w:rsidRPr="00716452" w:rsidRDefault="00F90EBE" w:rsidP="00C21608">
      <w:pPr>
        <w:rPr>
          <w:b/>
          <w:bCs/>
        </w:rPr>
      </w:pPr>
      <w:r w:rsidRPr="00716452">
        <w:rPr>
          <w:b/>
          <w:bCs/>
        </w:rPr>
        <w:t xml:space="preserve">Kiekviename šio vaistinio preparato paruoštos suspensijos mililitre yra iki 0,6 mg </w:t>
      </w:r>
      <w:proofErr w:type="spellStart"/>
      <w:r w:rsidRPr="00716452">
        <w:rPr>
          <w:b/>
          <w:bCs/>
        </w:rPr>
        <w:t>benzilo</w:t>
      </w:r>
      <w:proofErr w:type="spellEnd"/>
      <w:r w:rsidRPr="00716452">
        <w:rPr>
          <w:b/>
          <w:bCs/>
        </w:rPr>
        <w:t xml:space="preserve"> alkoholio.</w:t>
      </w:r>
    </w:p>
    <w:p w14:paraId="1C2B53E6" w14:textId="4516A0C6" w:rsidR="00716452" w:rsidRDefault="00716452" w:rsidP="00716452">
      <w:r>
        <w:t>Negalima skirti neišnešiotiems kūdikiams ir naujagimiams.</w:t>
      </w:r>
    </w:p>
    <w:p w14:paraId="5DA85C7A" w14:textId="453E67AF" w:rsidR="00F90EBE" w:rsidRDefault="00716452" w:rsidP="00716452">
      <w:r>
        <w:lastRenderedPageBreak/>
        <w:t>Kūdikiams ir vaikams iki 3 metų gali sukelti toksinių ir alerginių reakcijų.</w:t>
      </w:r>
    </w:p>
    <w:p w14:paraId="1EF30913" w14:textId="77777777" w:rsidR="00716452" w:rsidRDefault="00716452" w:rsidP="00716452"/>
    <w:p w14:paraId="1035DD3D" w14:textId="26774251" w:rsidR="009E51FF" w:rsidRDefault="009E51FF" w:rsidP="009E51FF">
      <w:pPr>
        <w:rPr>
          <w:b/>
          <w:bCs/>
        </w:rPr>
      </w:pPr>
      <w:proofErr w:type="spellStart"/>
      <w:r>
        <w:rPr>
          <w:b/>
          <w:bCs/>
        </w:rPr>
        <w:t>Amoxicilina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Acido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Clavulanico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Sandoz</w:t>
      </w:r>
      <w:proofErr w:type="spellEnd"/>
      <w:r w:rsidRPr="00C21608">
        <w:rPr>
          <w:b/>
          <w:bCs/>
        </w:rPr>
        <w:t xml:space="preserve"> </w:t>
      </w:r>
      <w:r w:rsidRPr="00D52B99">
        <w:rPr>
          <w:b/>
          <w:bCs/>
        </w:rPr>
        <w:t xml:space="preserve">sudėtyje yra </w:t>
      </w:r>
      <w:proofErr w:type="spellStart"/>
      <w:r>
        <w:rPr>
          <w:b/>
          <w:bCs/>
        </w:rPr>
        <w:t>sorbitolio</w:t>
      </w:r>
      <w:proofErr w:type="spellEnd"/>
    </w:p>
    <w:p w14:paraId="21E58D9E" w14:textId="477D587C" w:rsidR="009E51FF" w:rsidRDefault="007D04FF" w:rsidP="009E51FF">
      <w:r w:rsidRPr="007D04FF">
        <w:t xml:space="preserve">Gali laisvinti vidurius. 1 g </w:t>
      </w:r>
      <w:proofErr w:type="spellStart"/>
      <w:r w:rsidRPr="007D04FF">
        <w:t>sorbitolio</w:t>
      </w:r>
      <w:proofErr w:type="spellEnd"/>
      <w:r w:rsidRPr="007D04FF">
        <w:t xml:space="preserve"> energinė vertė – 2,6 kcal.</w:t>
      </w:r>
    </w:p>
    <w:p w14:paraId="74A8FD3B" w14:textId="77777777" w:rsidR="00096B56" w:rsidRDefault="00096B56" w:rsidP="009E51FF"/>
    <w:p w14:paraId="7B281D2E" w14:textId="05BA3C14" w:rsidR="001A0E76" w:rsidRDefault="001A0E76" w:rsidP="001A0E76">
      <w:pPr>
        <w:rPr>
          <w:b/>
          <w:bCs/>
        </w:rPr>
      </w:pPr>
      <w:proofErr w:type="spellStart"/>
      <w:r>
        <w:rPr>
          <w:b/>
          <w:bCs/>
        </w:rPr>
        <w:t>Amoxicilina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Acido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Clavulanico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Sandoz</w:t>
      </w:r>
      <w:proofErr w:type="spellEnd"/>
      <w:r w:rsidRPr="00C21608">
        <w:rPr>
          <w:b/>
          <w:bCs/>
        </w:rPr>
        <w:t xml:space="preserve"> </w:t>
      </w:r>
      <w:r w:rsidRPr="00D52B99">
        <w:rPr>
          <w:b/>
          <w:bCs/>
        </w:rPr>
        <w:t xml:space="preserve">sudėtyje yra </w:t>
      </w:r>
      <w:r>
        <w:rPr>
          <w:b/>
          <w:bCs/>
        </w:rPr>
        <w:t>sieros dioksido</w:t>
      </w:r>
    </w:p>
    <w:p w14:paraId="4CF46419" w14:textId="53BC4495" w:rsidR="001A0E76" w:rsidRDefault="00595977" w:rsidP="001A0E76">
      <w:r w:rsidRPr="00595977">
        <w:t>Retais atvejais gali sukelti sunkių padidėjusio jautrumo reakcijų ir bronchų spazmą.</w:t>
      </w:r>
    </w:p>
    <w:p w14:paraId="14DBFA4C" w14:textId="77777777" w:rsidR="00C21608" w:rsidRDefault="00C21608" w:rsidP="00C44781"/>
    <w:p w14:paraId="3E2ECB26" w14:textId="4DAF44D2" w:rsidR="008C32CD" w:rsidRDefault="008C32CD" w:rsidP="008C32CD">
      <w:pPr>
        <w:rPr>
          <w:b/>
          <w:bCs/>
        </w:rPr>
      </w:pPr>
      <w:proofErr w:type="spellStart"/>
      <w:r>
        <w:rPr>
          <w:b/>
          <w:bCs/>
        </w:rPr>
        <w:t>Amoxicilina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Acido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Clavulanico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Sandoz</w:t>
      </w:r>
      <w:proofErr w:type="spellEnd"/>
      <w:r w:rsidRPr="00C21608">
        <w:rPr>
          <w:b/>
          <w:bCs/>
        </w:rPr>
        <w:t xml:space="preserve"> </w:t>
      </w:r>
      <w:r w:rsidRPr="00D52B99">
        <w:rPr>
          <w:b/>
          <w:bCs/>
        </w:rPr>
        <w:t xml:space="preserve">sudėtyje yra </w:t>
      </w:r>
      <w:r>
        <w:rPr>
          <w:b/>
          <w:bCs/>
        </w:rPr>
        <w:t>gliukozės</w:t>
      </w:r>
    </w:p>
    <w:p w14:paraId="5168D7E2" w14:textId="789E207D" w:rsidR="008C32CD" w:rsidRDefault="00947511" w:rsidP="00C44781">
      <w:r w:rsidRPr="00947511">
        <w:t>Jeigu gydytojas Jums yra sakęs, kad netoleruojate kokių nors angliavandenių, kreipkitės į jį prieš pradėdami vartoti šį vaistą.</w:t>
      </w:r>
    </w:p>
    <w:p w14:paraId="3A41C5F0" w14:textId="77777777" w:rsidR="002916A0" w:rsidRDefault="002916A0" w:rsidP="00C44781"/>
    <w:p w14:paraId="4835E2B7" w14:textId="2907CCAD" w:rsidR="002916A0" w:rsidRDefault="002916A0" w:rsidP="002916A0">
      <w:pPr>
        <w:rPr>
          <w:b/>
          <w:bCs/>
        </w:rPr>
      </w:pPr>
      <w:proofErr w:type="spellStart"/>
      <w:r>
        <w:rPr>
          <w:b/>
          <w:bCs/>
        </w:rPr>
        <w:t>Amoxicilina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Acido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Clavulanico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Sandoz</w:t>
      </w:r>
      <w:proofErr w:type="spellEnd"/>
      <w:r w:rsidRPr="00C21608">
        <w:rPr>
          <w:b/>
          <w:bCs/>
        </w:rPr>
        <w:t xml:space="preserve"> </w:t>
      </w:r>
      <w:r w:rsidRPr="00D52B99">
        <w:rPr>
          <w:b/>
          <w:bCs/>
        </w:rPr>
        <w:t xml:space="preserve">sudėtyje yra </w:t>
      </w:r>
      <w:r>
        <w:rPr>
          <w:b/>
          <w:bCs/>
        </w:rPr>
        <w:t>kalio</w:t>
      </w:r>
    </w:p>
    <w:p w14:paraId="03010B6A" w14:textId="113A7DB3" w:rsidR="002916A0" w:rsidRPr="00A174D9" w:rsidRDefault="002916A0" w:rsidP="00C44781">
      <w:r w:rsidRPr="002916A0">
        <w:t>Kiekviename šio vaisto mililitre paruoštos suspensijos yra 2,7 mg kalio.</w:t>
      </w:r>
      <w:r w:rsidR="003473B9">
        <w:t xml:space="preserve"> </w:t>
      </w:r>
      <w:r w:rsidR="003473B9" w:rsidRPr="003473B9">
        <w:t>Būtina atsižvelgti, jei sutrikusi inkstų funkcija arba kontroliuojamas kalio kiekis maiste.</w:t>
      </w:r>
    </w:p>
    <w:p w14:paraId="0DA9531B" w14:textId="77777777" w:rsidR="00C44781" w:rsidRPr="00BA6446" w:rsidRDefault="00C44781" w:rsidP="00C44781">
      <w:pPr>
        <w:tabs>
          <w:tab w:val="left" w:pos="567"/>
        </w:tabs>
        <w:ind w:left="567" w:hanging="567"/>
        <w:rPr>
          <w:szCs w:val="22"/>
        </w:rPr>
      </w:pPr>
    </w:p>
    <w:p w14:paraId="33E5E323" w14:textId="036465E9" w:rsidR="00C44781" w:rsidRPr="00BA6446" w:rsidRDefault="00C44781" w:rsidP="00C44781">
      <w:pPr>
        <w:numPr>
          <w:ilvl w:val="12"/>
          <w:numId w:val="0"/>
        </w:numP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BA6446">
        <w:rPr>
          <w:b/>
          <w:szCs w:val="22"/>
        </w:rPr>
        <w:t>3.</w:t>
      </w:r>
      <w:r w:rsidRPr="00BA6446">
        <w:rPr>
          <w:b/>
          <w:szCs w:val="22"/>
        </w:rPr>
        <w:tab/>
        <w:t xml:space="preserve">Kaip vartoti </w:t>
      </w:r>
      <w:proofErr w:type="spellStart"/>
      <w:r w:rsidR="001A18AF">
        <w:rPr>
          <w:b/>
          <w:szCs w:val="22"/>
        </w:rPr>
        <w:t>Amoxicilina</w:t>
      </w:r>
      <w:proofErr w:type="spellEnd"/>
      <w:r w:rsidR="001A18AF">
        <w:rPr>
          <w:b/>
          <w:szCs w:val="22"/>
        </w:rPr>
        <w:t xml:space="preserve"> </w:t>
      </w:r>
      <w:proofErr w:type="spellStart"/>
      <w:r w:rsidR="001A18AF">
        <w:rPr>
          <w:b/>
          <w:szCs w:val="22"/>
        </w:rPr>
        <w:t>Acido</w:t>
      </w:r>
      <w:proofErr w:type="spellEnd"/>
      <w:r w:rsidR="001A18AF">
        <w:rPr>
          <w:b/>
          <w:szCs w:val="22"/>
        </w:rPr>
        <w:t xml:space="preserve"> </w:t>
      </w:r>
      <w:proofErr w:type="spellStart"/>
      <w:r w:rsidR="001A18AF">
        <w:rPr>
          <w:b/>
          <w:szCs w:val="22"/>
        </w:rPr>
        <w:t>Clavulanico</w:t>
      </w:r>
      <w:proofErr w:type="spellEnd"/>
      <w:r w:rsidR="001A18AF">
        <w:rPr>
          <w:b/>
          <w:szCs w:val="22"/>
        </w:rPr>
        <w:t xml:space="preserve"> </w:t>
      </w:r>
      <w:proofErr w:type="spellStart"/>
      <w:r w:rsidR="001A18AF">
        <w:rPr>
          <w:b/>
          <w:szCs w:val="22"/>
        </w:rPr>
        <w:t>Sandoz</w:t>
      </w:r>
      <w:proofErr w:type="spellEnd"/>
    </w:p>
    <w:p w14:paraId="154795A0" w14:textId="77777777" w:rsidR="00C44781" w:rsidRPr="00BA6446" w:rsidRDefault="00C44781" w:rsidP="00C44781">
      <w:pPr>
        <w:tabs>
          <w:tab w:val="left" w:pos="567"/>
        </w:tabs>
        <w:ind w:left="567" w:hanging="567"/>
        <w:rPr>
          <w:szCs w:val="22"/>
        </w:rPr>
      </w:pPr>
    </w:p>
    <w:p w14:paraId="7643E1C8" w14:textId="32191435" w:rsidR="00C44781" w:rsidRPr="00BA6446" w:rsidRDefault="001A18AF" w:rsidP="00C44781">
      <w:pPr>
        <w:tabs>
          <w:tab w:val="left" w:pos="567"/>
        </w:tabs>
        <w:rPr>
          <w:szCs w:val="22"/>
        </w:rPr>
      </w:pPr>
      <w:proofErr w:type="spellStart"/>
      <w:r>
        <w:rPr>
          <w:szCs w:val="22"/>
        </w:rPr>
        <w:t>Amoxicilina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Acido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Clavulanico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Sandoz</w:t>
      </w:r>
      <w:proofErr w:type="spellEnd"/>
      <w:r w:rsidR="00C44781" w:rsidRPr="00BA6446">
        <w:rPr>
          <w:szCs w:val="22"/>
        </w:rPr>
        <w:t xml:space="preserve"> visada duokite tiksliai taip, kaip nurodė gydytojas. Jeigu abejojate, kreipkitės į gydytoją arba vaistininką. </w:t>
      </w:r>
    </w:p>
    <w:p w14:paraId="25399A83" w14:textId="77777777" w:rsidR="00C44781" w:rsidRPr="00BA6446" w:rsidRDefault="00C44781" w:rsidP="00C44781">
      <w:pPr>
        <w:tabs>
          <w:tab w:val="left" w:pos="567"/>
        </w:tabs>
        <w:rPr>
          <w:szCs w:val="22"/>
        </w:rPr>
      </w:pPr>
    </w:p>
    <w:p w14:paraId="2DE959F3" w14:textId="77777777" w:rsidR="00C44781" w:rsidRPr="00BA6446" w:rsidRDefault="00C44781" w:rsidP="00C44781">
      <w:pPr>
        <w:tabs>
          <w:tab w:val="left" w:pos="567"/>
        </w:tabs>
        <w:rPr>
          <w:i/>
          <w:szCs w:val="22"/>
        </w:rPr>
      </w:pPr>
      <w:r w:rsidRPr="00BA6446">
        <w:rPr>
          <w:i/>
          <w:szCs w:val="22"/>
        </w:rPr>
        <w:t>Suaugusieji ir vaikai sveriantys 40 kg ar daugiau</w:t>
      </w:r>
    </w:p>
    <w:p w14:paraId="6C2C8841" w14:textId="77777777" w:rsidR="00C44781" w:rsidRPr="00BA6446" w:rsidRDefault="00C44781" w:rsidP="00C44781">
      <w:pPr>
        <w:tabs>
          <w:tab w:val="left" w:pos="567"/>
        </w:tabs>
        <w:rPr>
          <w:szCs w:val="22"/>
        </w:rPr>
      </w:pPr>
      <w:r w:rsidRPr="00BA6446">
        <w:rPr>
          <w:szCs w:val="22"/>
        </w:rPr>
        <w:t xml:space="preserve">Ši </w:t>
      </w:r>
      <w:r>
        <w:rPr>
          <w:szCs w:val="22"/>
        </w:rPr>
        <w:t xml:space="preserve">geriamoji </w:t>
      </w:r>
      <w:r w:rsidRPr="00BA6446">
        <w:rPr>
          <w:szCs w:val="22"/>
        </w:rPr>
        <w:t>suspensija paprastai nevartojama suaugusiesiems ir vaikams, sveriantiems 40 kg ar daugiau.</w:t>
      </w:r>
    </w:p>
    <w:p w14:paraId="037422AC" w14:textId="77777777" w:rsidR="00C44781" w:rsidRPr="00BA6446" w:rsidRDefault="00C44781" w:rsidP="00C44781">
      <w:pPr>
        <w:tabs>
          <w:tab w:val="left" w:pos="567"/>
        </w:tabs>
        <w:ind w:left="567" w:hanging="567"/>
        <w:rPr>
          <w:szCs w:val="22"/>
        </w:rPr>
      </w:pPr>
      <w:r w:rsidRPr="00BA6446">
        <w:rPr>
          <w:szCs w:val="22"/>
        </w:rPr>
        <w:t>Pasitarkite su gydytoju arba vaistininku.</w:t>
      </w:r>
    </w:p>
    <w:p w14:paraId="1962DA1B" w14:textId="77777777" w:rsidR="00C44781" w:rsidRPr="00BA6446" w:rsidRDefault="00C44781" w:rsidP="00C44781">
      <w:pPr>
        <w:tabs>
          <w:tab w:val="left" w:pos="567"/>
        </w:tabs>
        <w:ind w:left="567" w:hanging="567"/>
        <w:rPr>
          <w:szCs w:val="22"/>
        </w:rPr>
      </w:pPr>
    </w:p>
    <w:p w14:paraId="00560B70" w14:textId="77777777" w:rsidR="00C44781" w:rsidRPr="00BA6446" w:rsidRDefault="00C44781" w:rsidP="00C44781">
      <w:pPr>
        <w:tabs>
          <w:tab w:val="left" w:pos="567"/>
        </w:tabs>
        <w:ind w:left="567" w:hanging="567"/>
        <w:rPr>
          <w:b/>
          <w:szCs w:val="22"/>
        </w:rPr>
      </w:pPr>
      <w:r w:rsidRPr="00BA6446">
        <w:rPr>
          <w:i/>
          <w:szCs w:val="22"/>
        </w:rPr>
        <w:t xml:space="preserve">Mažiau kaip 40 kg sveriantys vaikai </w:t>
      </w:r>
    </w:p>
    <w:p w14:paraId="00018210" w14:textId="77777777" w:rsidR="00C44781" w:rsidRPr="00BA6446" w:rsidRDefault="00C44781" w:rsidP="00C44781">
      <w:pPr>
        <w:tabs>
          <w:tab w:val="left" w:pos="567"/>
        </w:tabs>
        <w:rPr>
          <w:szCs w:val="22"/>
        </w:rPr>
      </w:pPr>
      <w:r w:rsidRPr="00BA6446">
        <w:rPr>
          <w:szCs w:val="22"/>
        </w:rPr>
        <w:t xml:space="preserve">Dozavimas nustatytas atsižvelgiant į kūno svorį kilogramais. </w:t>
      </w:r>
    </w:p>
    <w:p w14:paraId="54E74008" w14:textId="4CDEA145" w:rsidR="00C44781" w:rsidRPr="00BA6446" w:rsidRDefault="00C44781" w:rsidP="00C44781">
      <w:pPr>
        <w:tabs>
          <w:tab w:val="left" w:pos="567"/>
        </w:tabs>
        <w:rPr>
          <w:szCs w:val="22"/>
        </w:rPr>
      </w:pPr>
      <w:r w:rsidRPr="00BA6446">
        <w:rPr>
          <w:szCs w:val="22"/>
        </w:rPr>
        <w:t xml:space="preserve">Gydytojas nurodys, kiek </w:t>
      </w:r>
      <w:proofErr w:type="spellStart"/>
      <w:r w:rsidR="001A18AF">
        <w:rPr>
          <w:szCs w:val="22"/>
        </w:rPr>
        <w:t>Amoxicilina</w:t>
      </w:r>
      <w:proofErr w:type="spellEnd"/>
      <w:r w:rsidR="001A18AF">
        <w:rPr>
          <w:szCs w:val="22"/>
        </w:rPr>
        <w:t xml:space="preserve"> </w:t>
      </w:r>
      <w:proofErr w:type="spellStart"/>
      <w:r w:rsidR="001A18AF">
        <w:rPr>
          <w:szCs w:val="22"/>
        </w:rPr>
        <w:t>Acido</w:t>
      </w:r>
      <w:proofErr w:type="spellEnd"/>
      <w:r w:rsidR="001A18AF">
        <w:rPr>
          <w:szCs w:val="22"/>
        </w:rPr>
        <w:t xml:space="preserve"> </w:t>
      </w:r>
      <w:proofErr w:type="spellStart"/>
      <w:r w:rsidR="001A18AF">
        <w:rPr>
          <w:szCs w:val="22"/>
        </w:rPr>
        <w:t>Clavulanico</w:t>
      </w:r>
      <w:proofErr w:type="spellEnd"/>
      <w:r w:rsidR="001A18AF">
        <w:rPr>
          <w:szCs w:val="22"/>
        </w:rPr>
        <w:t xml:space="preserve"> </w:t>
      </w:r>
      <w:proofErr w:type="spellStart"/>
      <w:r w:rsidR="001A18AF">
        <w:rPr>
          <w:szCs w:val="22"/>
        </w:rPr>
        <w:t>Sandoz</w:t>
      </w:r>
      <w:proofErr w:type="spellEnd"/>
      <w:r w:rsidRPr="00BA6446">
        <w:rPr>
          <w:szCs w:val="22"/>
        </w:rPr>
        <w:t xml:space="preserve"> reikia duoti vaikui.</w:t>
      </w:r>
    </w:p>
    <w:p w14:paraId="46905F2A" w14:textId="77777777" w:rsidR="00C44781" w:rsidRPr="00BA6446" w:rsidRDefault="00C44781" w:rsidP="00C44781">
      <w:pPr>
        <w:tabs>
          <w:tab w:val="left" w:pos="567"/>
        </w:tabs>
        <w:rPr>
          <w:szCs w:val="22"/>
        </w:rPr>
      </w:pPr>
      <w:r w:rsidRPr="00BA6446">
        <w:rPr>
          <w:szCs w:val="22"/>
        </w:rPr>
        <w:t>Būsite aprūpintas plastikiniu matavimo šaukšt</w:t>
      </w:r>
      <w:r>
        <w:rPr>
          <w:szCs w:val="22"/>
        </w:rPr>
        <w:t>u</w:t>
      </w:r>
      <w:r w:rsidRPr="00BA6446">
        <w:rPr>
          <w:szCs w:val="22"/>
        </w:rPr>
        <w:t xml:space="preserve"> . Naudokite juos, kad kūdikiui ar vaikui duotumėte teisingą dozę. </w:t>
      </w:r>
    </w:p>
    <w:p w14:paraId="2B9FB403" w14:textId="77777777" w:rsidR="00C44781" w:rsidRPr="00BA6446" w:rsidRDefault="00C44781" w:rsidP="00C44781">
      <w:pPr>
        <w:tabs>
          <w:tab w:val="left" w:pos="567"/>
        </w:tabs>
        <w:rPr>
          <w:szCs w:val="22"/>
        </w:rPr>
      </w:pPr>
      <w:r w:rsidRPr="00BA6446">
        <w:rPr>
          <w:szCs w:val="22"/>
        </w:rPr>
        <w:t>Įprastinė paros dozė yra nuo 20 mg/5 mg iki 60 mg/15 mg kiekvienam kūno svorio kilogramui, išdalyta į tris lygias dalis.</w:t>
      </w:r>
    </w:p>
    <w:p w14:paraId="28C9A431" w14:textId="77777777" w:rsidR="00C44781" w:rsidRPr="00BA6446" w:rsidRDefault="00C44781" w:rsidP="00C44781">
      <w:pPr>
        <w:tabs>
          <w:tab w:val="left" w:pos="567"/>
        </w:tabs>
        <w:rPr>
          <w:szCs w:val="22"/>
        </w:rPr>
      </w:pPr>
    </w:p>
    <w:p w14:paraId="5AACC21E" w14:textId="77777777" w:rsidR="00C44781" w:rsidRPr="00BA6446" w:rsidRDefault="00C44781" w:rsidP="00C44781">
      <w:pPr>
        <w:tabs>
          <w:tab w:val="left" w:pos="567"/>
        </w:tabs>
        <w:ind w:left="567" w:hanging="567"/>
        <w:rPr>
          <w:i/>
          <w:szCs w:val="22"/>
        </w:rPr>
      </w:pPr>
      <w:r w:rsidRPr="00BA6446">
        <w:rPr>
          <w:i/>
          <w:szCs w:val="22"/>
        </w:rPr>
        <w:t>Pacientai, kurių inkstų ar kepenų funkcija sutrikusi</w:t>
      </w:r>
    </w:p>
    <w:p w14:paraId="309FDC54" w14:textId="3B9BE0FD" w:rsidR="00C44781" w:rsidRPr="00BA6446" w:rsidRDefault="00C44781" w:rsidP="00C44781">
      <w:pPr>
        <w:numPr>
          <w:ilvl w:val="0"/>
          <w:numId w:val="2"/>
        </w:numPr>
        <w:tabs>
          <w:tab w:val="left" w:pos="567"/>
        </w:tabs>
        <w:ind w:hanging="720"/>
        <w:rPr>
          <w:szCs w:val="22"/>
        </w:rPr>
      </w:pPr>
      <w:r w:rsidRPr="00BA6446">
        <w:rPr>
          <w:szCs w:val="22"/>
        </w:rPr>
        <w:t xml:space="preserve">Jei Jūsų vaiko inkstų funkcija sutrikusi, būtina mažinti vaisto dozę. Gydytojas gali parinkti kito stiprumo </w:t>
      </w:r>
      <w:proofErr w:type="spellStart"/>
      <w:r w:rsidR="001A18AF">
        <w:rPr>
          <w:szCs w:val="22"/>
        </w:rPr>
        <w:t>Amoxicilina</w:t>
      </w:r>
      <w:proofErr w:type="spellEnd"/>
      <w:r w:rsidR="001A18AF">
        <w:rPr>
          <w:szCs w:val="22"/>
        </w:rPr>
        <w:t xml:space="preserve"> </w:t>
      </w:r>
      <w:proofErr w:type="spellStart"/>
      <w:r w:rsidR="001A18AF">
        <w:rPr>
          <w:szCs w:val="22"/>
        </w:rPr>
        <w:t>Acido</w:t>
      </w:r>
      <w:proofErr w:type="spellEnd"/>
      <w:r w:rsidR="001A18AF">
        <w:rPr>
          <w:szCs w:val="22"/>
        </w:rPr>
        <w:t xml:space="preserve"> </w:t>
      </w:r>
      <w:proofErr w:type="spellStart"/>
      <w:r w:rsidR="001A18AF">
        <w:rPr>
          <w:szCs w:val="22"/>
        </w:rPr>
        <w:t>Clavulanico</w:t>
      </w:r>
      <w:proofErr w:type="spellEnd"/>
      <w:r w:rsidR="001A18AF">
        <w:rPr>
          <w:szCs w:val="22"/>
        </w:rPr>
        <w:t xml:space="preserve"> </w:t>
      </w:r>
      <w:proofErr w:type="spellStart"/>
      <w:r w:rsidR="001A18AF">
        <w:rPr>
          <w:szCs w:val="22"/>
        </w:rPr>
        <w:t>Sandoz</w:t>
      </w:r>
      <w:proofErr w:type="spellEnd"/>
      <w:r w:rsidRPr="00BA6446">
        <w:rPr>
          <w:szCs w:val="22"/>
        </w:rPr>
        <w:t xml:space="preserve"> ar kitą vaistą.</w:t>
      </w:r>
    </w:p>
    <w:p w14:paraId="7FD45DC6" w14:textId="77777777" w:rsidR="00C44781" w:rsidRPr="00BA6446" w:rsidRDefault="00C44781" w:rsidP="00C44781">
      <w:pPr>
        <w:numPr>
          <w:ilvl w:val="0"/>
          <w:numId w:val="2"/>
        </w:numPr>
        <w:tabs>
          <w:tab w:val="left" w:pos="567"/>
        </w:tabs>
        <w:ind w:hanging="720"/>
        <w:rPr>
          <w:szCs w:val="22"/>
        </w:rPr>
      </w:pPr>
      <w:r w:rsidRPr="00BA6446">
        <w:rPr>
          <w:szCs w:val="22"/>
        </w:rPr>
        <w:t>Jei Jūsų vaiko kepenų funkcija sutrikusi, gali tekti dažniau tirti kraują, kad būtų nustatyta, kaip veikia kepenys.</w:t>
      </w:r>
    </w:p>
    <w:p w14:paraId="111E7E47" w14:textId="77777777" w:rsidR="00C44781" w:rsidRDefault="00C44781" w:rsidP="00C44781">
      <w:pPr>
        <w:tabs>
          <w:tab w:val="left" w:pos="567"/>
        </w:tabs>
        <w:rPr>
          <w:szCs w:val="22"/>
        </w:rPr>
      </w:pPr>
    </w:p>
    <w:p w14:paraId="59DF1B52" w14:textId="03C8B709" w:rsidR="00C44781" w:rsidRDefault="00C44781" w:rsidP="00C44781">
      <w:pPr>
        <w:tabs>
          <w:tab w:val="left" w:pos="567"/>
        </w:tabs>
        <w:rPr>
          <w:i/>
          <w:szCs w:val="22"/>
        </w:rPr>
      </w:pPr>
      <w:r w:rsidRPr="00E95608">
        <w:rPr>
          <w:i/>
          <w:szCs w:val="22"/>
        </w:rPr>
        <w:t xml:space="preserve">Kaip paruošti </w:t>
      </w:r>
      <w:proofErr w:type="spellStart"/>
      <w:r w:rsidR="001A18AF">
        <w:rPr>
          <w:i/>
          <w:szCs w:val="22"/>
        </w:rPr>
        <w:t>Amoxicilina</w:t>
      </w:r>
      <w:proofErr w:type="spellEnd"/>
      <w:r w:rsidR="001A18AF">
        <w:rPr>
          <w:i/>
          <w:szCs w:val="22"/>
        </w:rPr>
        <w:t xml:space="preserve"> </w:t>
      </w:r>
      <w:proofErr w:type="spellStart"/>
      <w:r w:rsidR="001A18AF">
        <w:rPr>
          <w:i/>
          <w:szCs w:val="22"/>
        </w:rPr>
        <w:t>Acido</w:t>
      </w:r>
      <w:proofErr w:type="spellEnd"/>
      <w:r w:rsidR="001A18AF">
        <w:rPr>
          <w:i/>
          <w:szCs w:val="22"/>
        </w:rPr>
        <w:t xml:space="preserve"> </w:t>
      </w:r>
      <w:proofErr w:type="spellStart"/>
      <w:r w:rsidR="001A18AF">
        <w:rPr>
          <w:i/>
          <w:szCs w:val="22"/>
        </w:rPr>
        <w:t>Clavulanico</w:t>
      </w:r>
      <w:proofErr w:type="spellEnd"/>
      <w:r w:rsidR="001A18AF">
        <w:rPr>
          <w:i/>
          <w:szCs w:val="22"/>
        </w:rPr>
        <w:t xml:space="preserve"> </w:t>
      </w:r>
      <w:proofErr w:type="spellStart"/>
      <w:r w:rsidR="001A18AF">
        <w:rPr>
          <w:i/>
          <w:szCs w:val="22"/>
        </w:rPr>
        <w:t>Sandoz</w:t>
      </w:r>
      <w:proofErr w:type="spellEnd"/>
    </w:p>
    <w:p w14:paraId="5F27F519" w14:textId="77777777" w:rsidR="00C44781" w:rsidRDefault="00C44781" w:rsidP="00C44781">
      <w:pPr>
        <w:numPr>
          <w:ilvl w:val="12"/>
          <w:numId w:val="0"/>
        </w:numPr>
        <w:tabs>
          <w:tab w:val="left" w:pos="567"/>
        </w:tabs>
        <w:rPr>
          <w:szCs w:val="22"/>
        </w:rPr>
      </w:pPr>
      <w:r w:rsidRPr="00BA6446">
        <w:rPr>
          <w:szCs w:val="22"/>
        </w:rPr>
        <w:t>Patikrinkite, ar nepažeistas uždoris. Pakratykite butel</w:t>
      </w:r>
      <w:r>
        <w:rPr>
          <w:szCs w:val="22"/>
        </w:rPr>
        <w:t>iuką</w:t>
      </w:r>
      <w:r w:rsidRPr="00BA6446">
        <w:rPr>
          <w:szCs w:val="22"/>
        </w:rPr>
        <w:t>, kad milteliai susipurentų. Įpilkite žemiau nurodytą vandens kiekį, apverskite butel</w:t>
      </w:r>
      <w:r>
        <w:rPr>
          <w:szCs w:val="22"/>
        </w:rPr>
        <w:t>iuką</w:t>
      </w:r>
      <w:r w:rsidRPr="00BA6446">
        <w:rPr>
          <w:szCs w:val="22"/>
        </w:rPr>
        <w:t xml:space="preserve"> ir gerai pakratykite. Papildomai įpilkite vandens žemiau žymos ant buteli</w:t>
      </w:r>
      <w:r>
        <w:rPr>
          <w:szCs w:val="22"/>
        </w:rPr>
        <w:t>uk</w:t>
      </w:r>
      <w:r w:rsidRPr="00BA6446">
        <w:rPr>
          <w:szCs w:val="22"/>
        </w:rPr>
        <w:t>o etiketės ir gerai supurtykite. Tada įpilkite vandens iki žymos ir dar kartą gerai supurtykite.</w:t>
      </w:r>
      <w:r w:rsidRPr="00B161E0">
        <w:t xml:space="preserve"> </w:t>
      </w:r>
    </w:p>
    <w:p w14:paraId="1AF2B7E5" w14:textId="77777777" w:rsidR="00C44781" w:rsidRPr="00BA6446" w:rsidRDefault="00C44781" w:rsidP="00C44781">
      <w:pPr>
        <w:numPr>
          <w:ilvl w:val="12"/>
          <w:numId w:val="0"/>
        </w:numPr>
        <w:tabs>
          <w:tab w:val="left" w:pos="567"/>
        </w:tabs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0"/>
        <w:gridCol w:w="3003"/>
        <w:gridCol w:w="3017"/>
      </w:tblGrid>
      <w:tr w:rsidR="00C44781" w:rsidRPr="007B64B7" w14:paraId="6B254FD6" w14:textId="77777777" w:rsidTr="00180E7B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590AC" w14:textId="77777777" w:rsidR="00C44781" w:rsidRPr="007B64B7" w:rsidRDefault="00C44781" w:rsidP="00180E7B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szCs w:val="22"/>
              </w:rPr>
            </w:pPr>
            <w:r w:rsidRPr="007B64B7">
              <w:rPr>
                <w:szCs w:val="22"/>
              </w:rPr>
              <w:t>Stiprumas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C176F" w14:textId="77777777" w:rsidR="00C44781" w:rsidRPr="007B64B7" w:rsidRDefault="00C44781" w:rsidP="00180E7B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szCs w:val="22"/>
              </w:rPr>
            </w:pPr>
            <w:r w:rsidRPr="007B64B7">
              <w:rPr>
                <w:szCs w:val="22"/>
              </w:rPr>
              <w:t>Vandens kiekis, kurį reikia įpilti tirpinant (ml)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BEE63" w14:textId="77777777" w:rsidR="00C44781" w:rsidRPr="007B64B7" w:rsidRDefault="00C44781" w:rsidP="00180E7B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szCs w:val="22"/>
              </w:rPr>
            </w:pPr>
            <w:r w:rsidRPr="007B64B7">
              <w:rPr>
                <w:szCs w:val="22"/>
              </w:rPr>
              <w:t>Galutinis paruoštos geriamosios suspensijos kiekis (ml)</w:t>
            </w:r>
          </w:p>
        </w:tc>
      </w:tr>
      <w:tr w:rsidR="00C44781" w:rsidRPr="007B64B7" w14:paraId="715C6DC6" w14:textId="77777777" w:rsidTr="00180E7B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4B8F6" w14:textId="77777777" w:rsidR="00C44781" w:rsidRPr="007B64B7" w:rsidRDefault="00C44781" w:rsidP="00180E7B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szCs w:val="22"/>
              </w:rPr>
            </w:pPr>
            <w:r w:rsidRPr="007B64B7">
              <w:rPr>
                <w:szCs w:val="22"/>
              </w:rPr>
              <w:t>125 mg/31,25 mg/5 ml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85E5A" w14:textId="77777777" w:rsidR="00C44781" w:rsidRPr="007B64B7" w:rsidRDefault="00C44781" w:rsidP="00180E7B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szCs w:val="22"/>
                <w:lang w:val="en-US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88A3E" w14:textId="77777777" w:rsidR="00C44781" w:rsidRPr="007B64B7" w:rsidRDefault="00C44781" w:rsidP="00180E7B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szCs w:val="22"/>
              </w:rPr>
            </w:pPr>
            <w:r w:rsidRPr="007B64B7">
              <w:rPr>
                <w:szCs w:val="22"/>
              </w:rPr>
              <w:t>60</w:t>
            </w:r>
          </w:p>
        </w:tc>
      </w:tr>
      <w:tr w:rsidR="00C44781" w:rsidRPr="007B64B7" w14:paraId="0F2680D1" w14:textId="77777777" w:rsidTr="00180E7B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C2B83" w14:textId="77777777" w:rsidR="00C44781" w:rsidRPr="007B64B7" w:rsidRDefault="00C44781" w:rsidP="00180E7B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szCs w:val="22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DE754" w14:textId="77777777" w:rsidR="00C44781" w:rsidRPr="007B64B7" w:rsidRDefault="00C44781" w:rsidP="00180E7B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szCs w:val="22"/>
              </w:rPr>
            </w:pPr>
            <w:r w:rsidRPr="007B64B7">
              <w:rPr>
                <w:szCs w:val="22"/>
                <w:lang w:val="en-US"/>
              </w:rPr>
              <w:t>74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057D6" w14:textId="77777777" w:rsidR="00C44781" w:rsidRPr="007B64B7" w:rsidRDefault="00C44781" w:rsidP="00180E7B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szCs w:val="22"/>
              </w:rPr>
            </w:pPr>
            <w:r w:rsidRPr="007B64B7">
              <w:rPr>
                <w:szCs w:val="22"/>
              </w:rPr>
              <w:t>80</w:t>
            </w:r>
          </w:p>
        </w:tc>
      </w:tr>
      <w:tr w:rsidR="00C44781" w:rsidRPr="007B64B7" w14:paraId="15AD59EF" w14:textId="77777777" w:rsidTr="00180E7B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87DC2" w14:textId="77777777" w:rsidR="00C44781" w:rsidRPr="007B64B7" w:rsidRDefault="00C44781" w:rsidP="00180E7B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szCs w:val="22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D5F48" w14:textId="77777777" w:rsidR="00C44781" w:rsidRPr="007B64B7" w:rsidRDefault="00C44781" w:rsidP="00180E7B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szCs w:val="22"/>
              </w:rPr>
            </w:pPr>
            <w:r w:rsidRPr="007B64B7">
              <w:rPr>
                <w:szCs w:val="22"/>
              </w:rPr>
              <w:t>92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D24E6" w14:textId="77777777" w:rsidR="00C44781" w:rsidRPr="007B64B7" w:rsidRDefault="00C44781" w:rsidP="00180E7B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szCs w:val="22"/>
              </w:rPr>
            </w:pPr>
            <w:r w:rsidRPr="007B64B7">
              <w:rPr>
                <w:szCs w:val="22"/>
              </w:rPr>
              <w:t>100</w:t>
            </w:r>
          </w:p>
        </w:tc>
      </w:tr>
      <w:tr w:rsidR="00C44781" w:rsidRPr="007B64B7" w14:paraId="77AF01B2" w14:textId="77777777" w:rsidTr="00180E7B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FD927" w14:textId="77777777" w:rsidR="00C44781" w:rsidRPr="007B64B7" w:rsidRDefault="00C44781" w:rsidP="00180E7B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szCs w:val="22"/>
              </w:rPr>
            </w:pPr>
            <w:r w:rsidRPr="007B64B7">
              <w:rPr>
                <w:szCs w:val="22"/>
                <w:lang w:val="it-IT"/>
              </w:rPr>
              <w:t>250 mg/62,5 mg/5 ml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A70E8" w14:textId="77777777" w:rsidR="00C44781" w:rsidRPr="007B64B7" w:rsidRDefault="00C44781" w:rsidP="00180E7B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szCs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A2F8E" w14:textId="77777777" w:rsidR="00C44781" w:rsidRPr="007B64B7" w:rsidRDefault="00C44781" w:rsidP="00180E7B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szCs w:val="22"/>
              </w:rPr>
            </w:pPr>
            <w:r w:rsidRPr="007B64B7">
              <w:rPr>
                <w:szCs w:val="22"/>
              </w:rPr>
              <w:t>60</w:t>
            </w:r>
          </w:p>
        </w:tc>
      </w:tr>
      <w:tr w:rsidR="00C44781" w:rsidRPr="007B64B7" w14:paraId="3782D3C4" w14:textId="77777777" w:rsidTr="00180E7B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102D4" w14:textId="77777777" w:rsidR="00C44781" w:rsidRPr="007B64B7" w:rsidRDefault="00C44781" w:rsidP="00180E7B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szCs w:val="22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6278D" w14:textId="77777777" w:rsidR="00C44781" w:rsidRPr="007B64B7" w:rsidRDefault="00C44781" w:rsidP="00180E7B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szCs w:val="22"/>
              </w:rPr>
            </w:pPr>
            <w:r w:rsidRPr="007B64B7">
              <w:rPr>
                <w:szCs w:val="22"/>
              </w:rPr>
              <w:t>72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83054" w14:textId="77777777" w:rsidR="00C44781" w:rsidRPr="007B64B7" w:rsidRDefault="00C44781" w:rsidP="00180E7B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szCs w:val="22"/>
              </w:rPr>
            </w:pPr>
            <w:r w:rsidRPr="007B64B7">
              <w:rPr>
                <w:szCs w:val="22"/>
              </w:rPr>
              <w:t>80</w:t>
            </w:r>
          </w:p>
        </w:tc>
      </w:tr>
      <w:tr w:rsidR="00C44781" w:rsidRPr="007B64B7" w14:paraId="01C4C001" w14:textId="77777777" w:rsidTr="00180E7B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2EA75" w14:textId="77777777" w:rsidR="00C44781" w:rsidRPr="007B64B7" w:rsidRDefault="00C44781" w:rsidP="00180E7B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szCs w:val="22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965B1" w14:textId="77777777" w:rsidR="00C44781" w:rsidRPr="007B64B7" w:rsidRDefault="00C44781" w:rsidP="00180E7B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szCs w:val="22"/>
              </w:rPr>
            </w:pPr>
            <w:r w:rsidRPr="007B64B7">
              <w:rPr>
                <w:szCs w:val="22"/>
              </w:rPr>
              <w:t>90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F1350" w14:textId="77777777" w:rsidR="00C44781" w:rsidRPr="007B64B7" w:rsidRDefault="00C44781" w:rsidP="00180E7B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szCs w:val="22"/>
              </w:rPr>
            </w:pPr>
            <w:r w:rsidRPr="007B64B7">
              <w:rPr>
                <w:szCs w:val="22"/>
              </w:rPr>
              <w:t>100</w:t>
            </w:r>
          </w:p>
        </w:tc>
      </w:tr>
    </w:tbl>
    <w:p w14:paraId="740694F7" w14:textId="77777777" w:rsidR="00C44781" w:rsidRPr="00BA6446" w:rsidRDefault="00C44781" w:rsidP="00C44781">
      <w:pPr>
        <w:numPr>
          <w:ilvl w:val="12"/>
          <w:numId w:val="0"/>
        </w:numPr>
        <w:tabs>
          <w:tab w:val="left" w:pos="567"/>
        </w:tabs>
        <w:rPr>
          <w:szCs w:val="22"/>
        </w:rPr>
      </w:pPr>
      <w:r>
        <w:rPr>
          <w:szCs w:val="22"/>
        </w:rPr>
        <w:t>Paruošta geriamoji suspensija yra baltos arba beveik baltos išvaizdos su būdingu kvapu.</w:t>
      </w:r>
    </w:p>
    <w:p w14:paraId="3B8DC730" w14:textId="77777777" w:rsidR="00C44781" w:rsidRPr="00BA6446" w:rsidRDefault="00C44781" w:rsidP="00C44781">
      <w:pPr>
        <w:tabs>
          <w:tab w:val="left" w:pos="567"/>
        </w:tabs>
        <w:ind w:left="567" w:hanging="567"/>
        <w:rPr>
          <w:szCs w:val="22"/>
        </w:rPr>
      </w:pPr>
      <w:r w:rsidRPr="00BA6446">
        <w:rPr>
          <w:szCs w:val="22"/>
        </w:rPr>
        <w:t xml:space="preserve">Kiekvieną kartą prieš vartojant </w:t>
      </w:r>
      <w:r>
        <w:rPr>
          <w:szCs w:val="22"/>
        </w:rPr>
        <w:t>pa</w:t>
      </w:r>
      <w:r w:rsidRPr="00BA6446">
        <w:rPr>
          <w:szCs w:val="22"/>
        </w:rPr>
        <w:t>kratykite butel</w:t>
      </w:r>
      <w:r>
        <w:rPr>
          <w:szCs w:val="22"/>
        </w:rPr>
        <w:t>iuką</w:t>
      </w:r>
      <w:r w:rsidRPr="00BA6446">
        <w:rPr>
          <w:szCs w:val="22"/>
        </w:rPr>
        <w:t>.</w:t>
      </w:r>
    </w:p>
    <w:p w14:paraId="491F45CB" w14:textId="77777777" w:rsidR="00C44781" w:rsidRPr="00BA6446" w:rsidRDefault="00C44781" w:rsidP="00C44781">
      <w:pPr>
        <w:tabs>
          <w:tab w:val="left" w:pos="567"/>
        </w:tabs>
        <w:rPr>
          <w:szCs w:val="22"/>
        </w:rPr>
      </w:pPr>
    </w:p>
    <w:p w14:paraId="4FC54FEA" w14:textId="34208EAF" w:rsidR="00C44781" w:rsidRPr="00BA6446" w:rsidRDefault="00C44781" w:rsidP="00C44781">
      <w:pPr>
        <w:tabs>
          <w:tab w:val="left" w:pos="567"/>
        </w:tabs>
        <w:ind w:left="567" w:hanging="567"/>
        <w:rPr>
          <w:i/>
          <w:szCs w:val="22"/>
        </w:rPr>
      </w:pPr>
      <w:r w:rsidRPr="00BA6446">
        <w:rPr>
          <w:i/>
          <w:szCs w:val="22"/>
        </w:rPr>
        <w:t xml:space="preserve">Kaip vartoti </w:t>
      </w:r>
      <w:proofErr w:type="spellStart"/>
      <w:r w:rsidR="001A18AF">
        <w:rPr>
          <w:i/>
          <w:szCs w:val="22"/>
        </w:rPr>
        <w:t>Amoxicilina</w:t>
      </w:r>
      <w:proofErr w:type="spellEnd"/>
      <w:r w:rsidR="001A18AF">
        <w:rPr>
          <w:i/>
          <w:szCs w:val="22"/>
        </w:rPr>
        <w:t xml:space="preserve"> </w:t>
      </w:r>
      <w:proofErr w:type="spellStart"/>
      <w:r w:rsidR="001A18AF">
        <w:rPr>
          <w:i/>
          <w:szCs w:val="22"/>
        </w:rPr>
        <w:t>Acido</w:t>
      </w:r>
      <w:proofErr w:type="spellEnd"/>
      <w:r w:rsidR="001A18AF">
        <w:rPr>
          <w:i/>
          <w:szCs w:val="22"/>
        </w:rPr>
        <w:t xml:space="preserve"> </w:t>
      </w:r>
      <w:proofErr w:type="spellStart"/>
      <w:r w:rsidR="001A18AF">
        <w:rPr>
          <w:i/>
          <w:szCs w:val="22"/>
        </w:rPr>
        <w:t>Clavulanico</w:t>
      </w:r>
      <w:proofErr w:type="spellEnd"/>
      <w:r w:rsidR="001A18AF">
        <w:rPr>
          <w:i/>
          <w:szCs w:val="22"/>
        </w:rPr>
        <w:t xml:space="preserve"> </w:t>
      </w:r>
      <w:proofErr w:type="spellStart"/>
      <w:r w:rsidR="001A18AF">
        <w:rPr>
          <w:i/>
          <w:szCs w:val="22"/>
        </w:rPr>
        <w:t>Sandoz</w:t>
      </w:r>
      <w:proofErr w:type="spellEnd"/>
    </w:p>
    <w:p w14:paraId="5F97B5AC" w14:textId="77777777" w:rsidR="00C44781" w:rsidRPr="00BA6446" w:rsidRDefault="00C44781" w:rsidP="00C44781">
      <w:pPr>
        <w:numPr>
          <w:ilvl w:val="0"/>
          <w:numId w:val="4"/>
        </w:numPr>
        <w:tabs>
          <w:tab w:val="left" w:pos="567"/>
        </w:tabs>
        <w:ind w:hanging="720"/>
        <w:rPr>
          <w:szCs w:val="22"/>
        </w:rPr>
      </w:pPr>
      <w:r w:rsidRPr="00BA6446">
        <w:rPr>
          <w:szCs w:val="22"/>
        </w:rPr>
        <w:t>Kiekvieną kartą prieš vartojimą  gerai sukratykite butel</w:t>
      </w:r>
      <w:r>
        <w:rPr>
          <w:szCs w:val="22"/>
        </w:rPr>
        <w:t>iuką</w:t>
      </w:r>
      <w:r w:rsidRPr="00BA6446">
        <w:rPr>
          <w:szCs w:val="22"/>
        </w:rPr>
        <w:t>.</w:t>
      </w:r>
    </w:p>
    <w:p w14:paraId="5A217661" w14:textId="77777777" w:rsidR="00C44781" w:rsidRPr="00BA6446" w:rsidRDefault="00C44781" w:rsidP="00C44781">
      <w:pPr>
        <w:numPr>
          <w:ilvl w:val="0"/>
          <w:numId w:val="4"/>
        </w:numPr>
        <w:tabs>
          <w:tab w:val="left" w:pos="567"/>
        </w:tabs>
        <w:ind w:hanging="720"/>
        <w:rPr>
          <w:i/>
          <w:szCs w:val="22"/>
        </w:rPr>
      </w:pPr>
      <w:r w:rsidRPr="00BA6446">
        <w:rPr>
          <w:szCs w:val="22"/>
        </w:rPr>
        <w:t>Duokite vaisto valgymo pradžioje ar tuoj po valgio.</w:t>
      </w:r>
    </w:p>
    <w:p w14:paraId="50C73A7C" w14:textId="77777777" w:rsidR="00C44781" w:rsidRPr="00BA6446" w:rsidRDefault="00C44781" w:rsidP="00C44781">
      <w:pPr>
        <w:numPr>
          <w:ilvl w:val="0"/>
          <w:numId w:val="4"/>
        </w:numPr>
        <w:tabs>
          <w:tab w:val="clear" w:pos="720"/>
          <w:tab w:val="num" w:pos="567"/>
        </w:tabs>
        <w:ind w:left="567" w:hanging="567"/>
        <w:rPr>
          <w:i/>
          <w:szCs w:val="22"/>
        </w:rPr>
      </w:pPr>
      <w:r w:rsidRPr="00BA6446">
        <w:rPr>
          <w:szCs w:val="22"/>
        </w:rPr>
        <w:t>Duokite vaisto išdaliję lygiais intervalais per parą, ne mažiau kaip kas 4 valandas. Neduokite 2 dozių per viena valandą.</w:t>
      </w:r>
    </w:p>
    <w:p w14:paraId="061B7952" w14:textId="2A66FD22" w:rsidR="00C44781" w:rsidRPr="00BA6446" w:rsidRDefault="00C44781" w:rsidP="00C44781">
      <w:pPr>
        <w:numPr>
          <w:ilvl w:val="0"/>
          <w:numId w:val="4"/>
        </w:numPr>
        <w:tabs>
          <w:tab w:val="clear" w:pos="720"/>
          <w:tab w:val="num" w:pos="567"/>
        </w:tabs>
        <w:ind w:left="567" w:hanging="720"/>
        <w:rPr>
          <w:i/>
          <w:szCs w:val="22"/>
        </w:rPr>
      </w:pPr>
      <w:r w:rsidRPr="00BA6446">
        <w:rPr>
          <w:szCs w:val="22"/>
        </w:rPr>
        <w:t xml:space="preserve">Neduokite </w:t>
      </w:r>
      <w:proofErr w:type="spellStart"/>
      <w:r w:rsidR="001A18AF">
        <w:rPr>
          <w:szCs w:val="22"/>
        </w:rPr>
        <w:t>Amoxicilina</w:t>
      </w:r>
      <w:proofErr w:type="spellEnd"/>
      <w:r w:rsidR="001A18AF">
        <w:rPr>
          <w:szCs w:val="22"/>
        </w:rPr>
        <w:t xml:space="preserve"> </w:t>
      </w:r>
      <w:proofErr w:type="spellStart"/>
      <w:r w:rsidR="001A18AF">
        <w:rPr>
          <w:szCs w:val="22"/>
        </w:rPr>
        <w:t>Acido</w:t>
      </w:r>
      <w:proofErr w:type="spellEnd"/>
      <w:r w:rsidR="001A18AF">
        <w:rPr>
          <w:szCs w:val="22"/>
        </w:rPr>
        <w:t xml:space="preserve"> </w:t>
      </w:r>
      <w:proofErr w:type="spellStart"/>
      <w:r w:rsidR="001A18AF">
        <w:rPr>
          <w:szCs w:val="22"/>
        </w:rPr>
        <w:t>Clavulanico</w:t>
      </w:r>
      <w:proofErr w:type="spellEnd"/>
      <w:r w:rsidR="001A18AF">
        <w:rPr>
          <w:szCs w:val="22"/>
        </w:rPr>
        <w:t xml:space="preserve"> </w:t>
      </w:r>
      <w:proofErr w:type="spellStart"/>
      <w:r w:rsidR="001A18AF">
        <w:rPr>
          <w:szCs w:val="22"/>
        </w:rPr>
        <w:t>Sandoz</w:t>
      </w:r>
      <w:proofErr w:type="spellEnd"/>
      <w:r w:rsidRPr="00BA6446">
        <w:rPr>
          <w:szCs w:val="22"/>
        </w:rPr>
        <w:t xml:space="preserve"> ilgiau kaip 2 savaites. Jei vaikas vis dar blogai jaučiasi, kreipkitės į gydytoją.</w:t>
      </w:r>
    </w:p>
    <w:p w14:paraId="670A0332" w14:textId="77777777" w:rsidR="00C44781" w:rsidRPr="00BA6446" w:rsidRDefault="00C44781" w:rsidP="00C44781">
      <w:pPr>
        <w:tabs>
          <w:tab w:val="left" w:pos="567"/>
        </w:tabs>
        <w:ind w:left="567" w:hanging="567"/>
        <w:rPr>
          <w:i/>
          <w:szCs w:val="22"/>
        </w:rPr>
      </w:pPr>
    </w:p>
    <w:p w14:paraId="06298F27" w14:textId="3050424D" w:rsidR="00C44781" w:rsidRPr="00BA6446" w:rsidRDefault="00C44781" w:rsidP="00C44781">
      <w:pPr>
        <w:tabs>
          <w:tab w:val="left" w:pos="567"/>
        </w:tabs>
        <w:ind w:left="567" w:hanging="567"/>
        <w:rPr>
          <w:b/>
          <w:szCs w:val="22"/>
        </w:rPr>
      </w:pPr>
      <w:r>
        <w:rPr>
          <w:b/>
        </w:rPr>
        <w:t xml:space="preserve">Ką daryti </w:t>
      </w:r>
      <w:r>
        <w:rPr>
          <w:b/>
          <w:szCs w:val="22"/>
        </w:rPr>
        <w:t>p</w:t>
      </w:r>
      <w:r w:rsidRPr="00BA6446">
        <w:rPr>
          <w:b/>
          <w:szCs w:val="22"/>
        </w:rPr>
        <w:t xml:space="preserve">avartojus per didelę </w:t>
      </w:r>
      <w:proofErr w:type="spellStart"/>
      <w:r w:rsidR="001A18AF">
        <w:rPr>
          <w:b/>
          <w:szCs w:val="22"/>
        </w:rPr>
        <w:t>Amoxicilina</w:t>
      </w:r>
      <w:proofErr w:type="spellEnd"/>
      <w:r w:rsidR="001A18AF">
        <w:rPr>
          <w:b/>
          <w:szCs w:val="22"/>
        </w:rPr>
        <w:t xml:space="preserve"> </w:t>
      </w:r>
      <w:proofErr w:type="spellStart"/>
      <w:r w:rsidR="001A18AF">
        <w:rPr>
          <w:b/>
          <w:szCs w:val="22"/>
        </w:rPr>
        <w:t>Acido</w:t>
      </w:r>
      <w:proofErr w:type="spellEnd"/>
      <w:r w:rsidR="001A18AF">
        <w:rPr>
          <w:b/>
          <w:szCs w:val="22"/>
        </w:rPr>
        <w:t xml:space="preserve"> </w:t>
      </w:r>
      <w:proofErr w:type="spellStart"/>
      <w:r w:rsidR="001A18AF">
        <w:rPr>
          <w:b/>
          <w:szCs w:val="22"/>
        </w:rPr>
        <w:t>Clavulanico</w:t>
      </w:r>
      <w:proofErr w:type="spellEnd"/>
      <w:r w:rsidR="001A18AF">
        <w:rPr>
          <w:b/>
          <w:szCs w:val="22"/>
        </w:rPr>
        <w:t xml:space="preserve"> </w:t>
      </w:r>
      <w:proofErr w:type="spellStart"/>
      <w:r w:rsidR="001A18AF">
        <w:rPr>
          <w:b/>
          <w:szCs w:val="22"/>
        </w:rPr>
        <w:t>Sandoz</w:t>
      </w:r>
      <w:proofErr w:type="spellEnd"/>
      <w:r w:rsidRPr="00BA6446">
        <w:rPr>
          <w:b/>
          <w:szCs w:val="22"/>
        </w:rPr>
        <w:t xml:space="preserve"> dozę</w:t>
      </w:r>
    </w:p>
    <w:p w14:paraId="0365738F" w14:textId="0057FC27" w:rsidR="00C44781" w:rsidRPr="00BA6446" w:rsidRDefault="00C44781" w:rsidP="00C44781">
      <w:pPr>
        <w:tabs>
          <w:tab w:val="left" w:pos="567"/>
        </w:tabs>
        <w:rPr>
          <w:szCs w:val="22"/>
        </w:rPr>
      </w:pPr>
      <w:r w:rsidRPr="00BA6446">
        <w:rPr>
          <w:szCs w:val="22"/>
        </w:rPr>
        <w:t xml:space="preserve">Jei davėte vaikui per daug </w:t>
      </w:r>
      <w:proofErr w:type="spellStart"/>
      <w:r w:rsidR="001A18AF">
        <w:rPr>
          <w:szCs w:val="22"/>
        </w:rPr>
        <w:t>Amoxicilina</w:t>
      </w:r>
      <w:proofErr w:type="spellEnd"/>
      <w:r w:rsidR="001A18AF">
        <w:rPr>
          <w:szCs w:val="22"/>
        </w:rPr>
        <w:t xml:space="preserve"> </w:t>
      </w:r>
      <w:proofErr w:type="spellStart"/>
      <w:r w:rsidR="001A18AF">
        <w:rPr>
          <w:szCs w:val="22"/>
        </w:rPr>
        <w:t>Acido</w:t>
      </w:r>
      <w:proofErr w:type="spellEnd"/>
      <w:r w:rsidR="001A18AF">
        <w:rPr>
          <w:szCs w:val="22"/>
        </w:rPr>
        <w:t xml:space="preserve"> </w:t>
      </w:r>
      <w:proofErr w:type="spellStart"/>
      <w:r w:rsidR="001A18AF">
        <w:rPr>
          <w:szCs w:val="22"/>
        </w:rPr>
        <w:t>Clavulanico</w:t>
      </w:r>
      <w:proofErr w:type="spellEnd"/>
      <w:r w:rsidR="001A18AF">
        <w:rPr>
          <w:szCs w:val="22"/>
        </w:rPr>
        <w:t xml:space="preserve"> </w:t>
      </w:r>
      <w:proofErr w:type="spellStart"/>
      <w:r w:rsidR="001A18AF">
        <w:rPr>
          <w:szCs w:val="22"/>
        </w:rPr>
        <w:t>Sandoz</w:t>
      </w:r>
      <w:proofErr w:type="spellEnd"/>
      <w:r w:rsidRPr="00BA6446">
        <w:rPr>
          <w:szCs w:val="22"/>
        </w:rPr>
        <w:t>, gali pasireikšti skrandžio sutrikimo simptomai (pykinimas, vėmimas, viduriavimas) ar traukuliai. Kiek galint greičiau kreikitės į gydytoją. Pasiimkite su savimi vaisto dėžutę ar buteliuką, kad galėtumėte parodyti gydytojui.</w:t>
      </w:r>
    </w:p>
    <w:p w14:paraId="660EE4C0" w14:textId="77777777" w:rsidR="00C44781" w:rsidRPr="00BA6446" w:rsidRDefault="00C44781" w:rsidP="00C44781">
      <w:pPr>
        <w:tabs>
          <w:tab w:val="left" w:pos="567"/>
        </w:tabs>
        <w:ind w:left="567" w:hanging="567"/>
        <w:rPr>
          <w:szCs w:val="22"/>
        </w:rPr>
      </w:pPr>
    </w:p>
    <w:p w14:paraId="646A959B" w14:textId="6D66007A" w:rsidR="00C44781" w:rsidRPr="00BA6446" w:rsidRDefault="00C44781" w:rsidP="00C44781">
      <w:pPr>
        <w:tabs>
          <w:tab w:val="left" w:pos="567"/>
        </w:tabs>
        <w:ind w:left="567" w:hanging="567"/>
        <w:rPr>
          <w:b/>
          <w:szCs w:val="22"/>
        </w:rPr>
      </w:pPr>
      <w:r w:rsidRPr="00BA6446">
        <w:rPr>
          <w:b/>
          <w:szCs w:val="22"/>
        </w:rPr>
        <w:t xml:space="preserve">Pamiršus pavartoti </w:t>
      </w:r>
      <w:proofErr w:type="spellStart"/>
      <w:r w:rsidR="001A18AF">
        <w:rPr>
          <w:b/>
          <w:szCs w:val="22"/>
        </w:rPr>
        <w:t>Amoxicilina</w:t>
      </w:r>
      <w:proofErr w:type="spellEnd"/>
      <w:r w:rsidR="001A18AF">
        <w:rPr>
          <w:b/>
          <w:szCs w:val="22"/>
        </w:rPr>
        <w:t xml:space="preserve"> </w:t>
      </w:r>
      <w:proofErr w:type="spellStart"/>
      <w:r w:rsidR="001A18AF">
        <w:rPr>
          <w:b/>
          <w:szCs w:val="22"/>
        </w:rPr>
        <w:t>Acido</w:t>
      </w:r>
      <w:proofErr w:type="spellEnd"/>
      <w:r w:rsidR="001A18AF">
        <w:rPr>
          <w:b/>
          <w:szCs w:val="22"/>
        </w:rPr>
        <w:t xml:space="preserve"> </w:t>
      </w:r>
      <w:proofErr w:type="spellStart"/>
      <w:r w:rsidR="001A18AF">
        <w:rPr>
          <w:b/>
          <w:szCs w:val="22"/>
        </w:rPr>
        <w:t>Clavulanico</w:t>
      </w:r>
      <w:proofErr w:type="spellEnd"/>
      <w:r w:rsidR="001A18AF">
        <w:rPr>
          <w:b/>
          <w:szCs w:val="22"/>
        </w:rPr>
        <w:t xml:space="preserve"> </w:t>
      </w:r>
      <w:proofErr w:type="spellStart"/>
      <w:r w:rsidR="001A18AF">
        <w:rPr>
          <w:b/>
          <w:szCs w:val="22"/>
        </w:rPr>
        <w:t>Sandoz</w:t>
      </w:r>
      <w:proofErr w:type="spellEnd"/>
    </w:p>
    <w:p w14:paraId="67FA3ED0" w14:textId="77777777" w:rsidR="00C44781" w:rsidRPr="00BA6446" w:rsidRDefault="00C44781" w:rsidP="00C44781">
      <w:pPr>
        <w:tabs>
          <w:tab w:val="left" w:pos="567"/>
        </w:tabs>
        <w:rPr>
          <w:szCs w:val="22"/>
        </w:rPr>
      </w:pPr>
      <w:r w:rsidRPr="00BA6446">
        <w:rPr>
          <w:szCs w:val="22"/>
        </w:rPr>
        <w:t xml:space="preserve">Jeigu pamiršote laiku sugirdyti vaisto, padarykite tai, vos prisiminę. Nevartokite sekančios dozės per greitai, palaukite maždaug 4 valandas. </w:t>
      </w:r>
    </w:p>
    <w:p w14:paraId="064893CC" w14:textId="77777777" w:rsidR="00C44781" w:rsidRPr="00BA6446" w:rsidRDefault="00C44781" w:rsidP="00C44781">
      <w:pPr>
        <w:tabs>
          <w:tab w:val="left" w:pos="567"/>
        </w:tabs>
        <w:ind w:left="567" w:hanging="567"/>
        <w:rPr>
          <w:szCs w:val="22"/>
        </w:rPr>
      </w:pPr>
    </w:p>
    <w:p w14:paraId="295AB19B" w14:textId="4C63D883" w:rsidR="00C44781" w:rsidRPr="00BA6446" w:rsidRDefault="00C44781" w:rsidP="00C44781">
      <w:pPr>
        <w:tabs>
          <w:tab w:val="left" w:pos="567"/>
        </w:tabs>
        <w:ind w:left="567" w:hanging="567"/>
        <w:rPr>
          <w:b/>
          <w:szCs w:val="22"/>
        </w:rPr>
      </w:pPr>
      <w:r w:rsidRPr="00BA6446">
        <w:rPr>
          <w:b/>
          <w:szCs w:val="22"/>
        </w:rPr>
        <w:t xml:space="preserve">Nustojus vartoti </w:t>
      </w:r>
      <w:proofErr w:type="spellStart"/>
      <w:r w:rsidR="001A18AF">
        <w:rPr>
          <w:b/>
          <w:szCs w:val="22"/>
        </w:rPr>
        <w:t>Amoxicilina</w:t>
      </w:r>
      <w:proofErr w:type="spellEnd"/>
      <w:r w:rsidR="001A18AF">
        <w:rPr>
          <w:b/>
          <w:szCs w:val="22"/>
        </w:rPr>
        <w:t xml:space="preserve"> </w:t>
      </w:r>
      <w:proofErr w:type="spellStart"/>
      <w:r w:rsidR="001A18AF">
        <w:rPr>
          <w:b/>
          <w:szCs w:val="22"/>
        </w:rPr>
        <w:t>Acido</w:t>
      </w:r>
      <w:proofErr w:type="spellEnd"/>
      <w:r w:rsidR="001A18AF">
        <w:rPr>
          <w:b/>
          <w:szCs w:val="22"/>
        </w:rPr>
        <w:t xml:space="preserve"> </w:t>
      </w:r>
      <w:proofErr w:type="spellStart"/>
      <w:r w:rsidR="001A18AF">
        <w:rPr>
          <w:b/>
          <w:szCs w:val="22"/>
        </w:rPr>
        <w:t>Clavulanico</w:t>
      </w:r>
      <w:proofErr w:type="spellEnd"/>
      <w:r w:rsidR="001A18AF">
        <w:rPr>
          <w:b/>
          <w:szCs w:val="22"/>
        </w:rPr>
        <w:t xml:space="preserve"> </w:t>
      </w:r>
      <w:proofErr w:type="spellStart"/>
      <w:r w:rsidR="001A18AF">
        <w:rPr>
          <w:b/>
          <w:szCs w:val="22"/>
        </w:rPr>
        <w:t>Sandoz</w:t>
      </w:r>
      <w:proofErr w:type="spellEnd"/>
    </w:p>
    <w:p w14:paraId="175C5F81" w14:textId="2433302A" w:rsidR="00C44781" w:rsidRPr="00BA6446" w:rsidRDefault="00C44781" w:rsidP="00C44781">
      <w:pPr>
        <w:tabs>
          <w:tab w:val="left" w:pos="567"/>
        </w:tabs>
        <w:rPr>
          <w:szCs w:val="22"/>
        </w:rPr>
      </w:pPr>
      <w:r w:rsidRPr="00BA6446">
        <w:rPr>
          <w:szCs w:val="22"/>
        </w:rPr>
        <w:t xml:space="preserve">Duokite vaikui </w:t>
      </w:r>
      <w:proofErr w:type="spellStart"/>
      <w:r w:rsidR="001A18AF">
        <w:rPr>
          <w:szCs w:val="22"/>
        </w:rPr>
        <w:t>Amoxicilina</w:t>
      </w:r>
      <w:proofErr w:type="spellEnd"/>
      <w:r w:rsidR="001A18AF">
        <w:rPr>
          <w:szCs w:val="22"/>
        </w:rPr>
        <w:t xml:space="preserve"> </w:t>
      </w:r>
      <w:proofErr w:type="spellStart"/>
      <w:r w:rsidR="001A18AF">
        <w:rPr>
          <w:szCs w:val="22"/>
        </w:rPr>
        <w:t>Acido</w:t>
      </w:r>
      <w:proofErr w:type="spellEnd"/>
      <w:r w:rsidR="001A18AF">
        <w:rPr>
          <w:szCs w:val="22"/>
        </w:rPr>
        <w:t xml:space="preserve"> </w:t>
      </w:r>
      <w:proofErr w:type="spellStart"/>
      <w:r w:rsidR="001A18AF">
        <w:rPr>
          <w:szCs w:val="22"/>
        </w:rPr>
        <w:t>Clavulanico</w:t>
      </w:r>
      <w:proofErr w:type="spellEnd"/>
      <w:r w:rsidR="001A18AF">
        <w:rPr>
          <w:szCs w:val="22"/>
        </w:rPr>
        <w:t xml:space="preserve"> </w:t>
      </w:r>
      <w:proofErr w:type="spellStart"/>
      <w:r w:rsidR="001A18AF">
        <w:rPr>
          <w:szCs w:val="22"/>
        </w:rPr>
        <w:t>Sandoz</w:t>
      </w:r>
      <w:proofErr w:type="spellEnd"/>
      <w:r w:rsidRPr="00BA6446">
        <w:rPr>
          <w:szCs w:val="22"/>
        </w:rPr>
        <w:t xml:space="preserve">, kol baigsis gydymo kursas, net jei jis jaučiasi geriau. Kiekviena dozė padeda nugalėti infekciją. Jei liks gyvų bakterijų, liga atsinaujins. </w:t>
      </w:r>
    </w:p>
    <w:p w14:paraId="4DC88352" w14:textId="77777777" w:rsidR="00C44781" w:rsidRPr="00BA6446" w:rsidRDefault="00C44781" w:rsidP="00C44781">
      <w:pPr>
        <w:tabs>
          <w:tab w:val="left" w:pos="567"/>
        </w:tabs>
        <w:ind w:left="567" w:hanging="567"/>
        <w:rPr>
          <w:szCs w:val="22"/>
        </w:rPr>
      </w:pPr>
    </w:p>
    <w:p w14:paraId="2062C81E" w14:textId="77777777" w:rsidR="00C44781" w:rsidRPr="00BA6446" w:rsidRDefault="00C44781" w:rsidP="00C44781">
      <w:pPr>
        <w:tabs>
          <w:tab w:val="left" w:pos="567"/>
        </w:tabs>
        <w:rPr>
          <w:szCs w:val="22"/>
        </w:rPr>
      </w:pPr>
      <w:r w:rsidRPr="00BA6446">
        <w:rPr>
          <w:szCs w:val="22"/>
        </w:rPr>
        <w:t>Jeigu kiltų daugiau klausimų dėl šio vaisto vartojimo, kreipkitės į gydytoją arba vaistininką.</w:t>
      </w:r>
    </w:p>
    <w:p w14:paraId="08A3ECE3" w14:textId="77777777" w:rsidR="00C44781" w:rsidRPr="00BA6446" w:rsidRDefault="00C44781" w:rsidP="00C44781">
      <w:pPr>
        <w:tabs>
          <w:tab w:val="left" w:pos="567"/>
        </w:tabs>
        <w:ind w:left="567" w:hanging="567"/>
        <w:rPr>
          <w:szCs w:val="22"/>
        </w:rPr>
      </w:pPr>
    </w:p>
    <w:p w14:paraId="13C3669B" w14:textId="77777777" w:rsidR="00C44781" w:rsidRPr="00BA6446" w:rsidRDefault="00C44781" w:rsidP="00C44781">
      <w:pPr>
        <w:tabs>
          <w:tab w:val="left" w:pos="567"/>
        </w:tabs>
        <w:ind w:left="567" w:hanging="567"/>
        <w:rPr>
          <w:szCs w:val="22"/>
        </w:rPr>
      </w:pPr>
    </w:p>
    <w:p w14:paraId="4A440D3E" w14:textId="77777777" w:rsidR="00C44781" w:rsidRPr="00BA6446" w:rsidRDefault="00C44781" w:rsidP="00C44781">
      <w:pPr>
        <w:numPr>
          <w:ilvl w:val="12"/>
          <w:numId w:val="0"/>
        </w:numP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BA6446">
        <w:rPr>
          <w:b/>
          <w:caps/>
          <w:szCs w:val="22"/>
        </w:rPr>
        <w:t>4.</w:t>
      </w:r>
      <w:r w:rsidRPr="00BA6446">
        <w:rPr>
          <w:b/>
          <w:caps/>
          <w:szCs w:val="22"/>
        </w:rPr>
        <w:tab/>
      </w:r>
      <w:r w:rsidRPr="00BA6446">
        <w:rPr>
          <w:b/>
          <w:szCs w:val="22"/>
        </w:rPr>
        <w:t>Galimas šalutinis poveikis</w:t>
      </w:r>
    </w:p>
    <w:p w14:paraId="2FBCE18F" w14:textId="77777777" w:rsidR="00C44781" w:rsidRPr="00BA6446" w:rsidRDefault="00C44781" w:rsidP="00C44781">
      <w:pPr>
        <w:tabs>
          <w:tab w:val="left" w:pos="567"/>
        </w:tabs>
        <w:ind w:left="567" w:hanging="567"/>
        <w:rPr>
          <w:szCs w:val="22"/>
        </w:rPr>
      </w:pPr>
    </w:p>
    <w:p w14:paraId="7C260336" w14:textId="77777777" w:rsidR="00C44781" w:rsidRPr="00BA6446" w:rsidRDefault="00C44781" w:rsidP="00C44781">
      <w:pPr>
        <w:tabs>
          <w:tab w:val="left" w:pos="567"/>
        </w:tabs>
        <w:rPr>
          <w:szCs w:val="22"/>
        </w:rPr>
      </w:pPr>
      <w:r>
        <w:rPr>
          <w:szCs w:val="22"/>
        </w:rPr>
        <w:t>Šis vaistas</w:t>
      </w:r>
      <w:r w:rsidRPr="00BA6446">
        <w:rPr>
          <w:szCs w:val="22"/>
        </w:rPr>
        <w:t xml:space="preserve">, kaip ir visi kiti vaistai, gali sukelti šalutinį poveikį, nors jis pasireiškia ne visiems žmonėms. </w:t>
      </w:r>
    </w:p>
    <w:p w14:paraId="59562DC5" w14:textId="77777777" w:rsidR="00C44781" w:rsidRPr="00BA6446" w:rsidRDefault="00C44781" w:rsidP="00C44781">
      <w:pPr>
        <w:tabs>
          <w:tab w:val="left" w:pos="567"/>
        </w:tabs>
        <w:ind w:left="567" w:hanging="567"/>
        <w:rPr>
          <w:szCs w:val="22"/>
        </w:rPr>
      </w:pPr>
    </w:p>
    <w:p w14:paraId="5A26C1D8" w14:textId="77777777" w:rsidR="00C44781" w:rsidRPr="00BA6446" w:rsidRDefault="00C44781" w:rsidP="00C44781">
      <w:pPr>
        <w:tabs>
          <w:tab w:val="left" w:pos="567"/>
        </w:tabs>
        <w:rPr>
          <w:i/>
          <w:szCs w:val="22"/>
        </w:rPr>
      </w:pPr>
      <w:r w:rsidRPr="00BA6446">
        <w:rPr>
          <w:i/>
          <w:szCs w:val="22"/>
        </w:rPr>
        <w:t>Būklės į kurias reikia atkreipti dėmesį</w:t>
      </w:r>
    </w:p>
    <w:p w14:paraId="1BE76F29" w14:textId="77777777" w:rsidR="00C44781" w:rsidRDefault="00C44781" w:rsidP="00C44781">
      <w:pPr>
        <w:tabs>
          <w:tab w:val="left" w:pos="567"/>
        </w:tabs>
        <w:rPr>
          <w:rFonts w:eastAsia="Calibri"/>
          <w:noProof/>
          <w:szCs w:val="22"/>
          <w:u w:val="single"/>
        </w:rPr>
      </w:pPr>
    </w:p>
    <w:p w14:paraId="18A03CC2" w14:textId="77777777" w:rsidR="00C44781" w:rsidRPr="00BA6446" w:rsidRDefault="00C44781" w:rsidP="00C44781">
      <w:pPr>
        <w:tabs>
          <w:tab w:val="left" w:pos="567"/>
        </w:tabs>
        <w:rPr>
          <w:rFonts w:eastAsia="Calibri"/>
          <w:noProof/>
          <w:szCs w:val="22"/>
        </w:rPr>
      </w:pPr>
      <w:r w:rsidRPr="00BA6446">
        <w:rPr>
          <w:rFonts w:eastAsia="Calibri"/>
          <w:noProof/>
          <w:szCs w:val="22"/>
          <w:u w:val="single"/>
        </w:rPr>
        <w:t>Alerginės reakcijos</w:t>
      </w:r>
      <w:r w:rsidRPr="00BA6446">
        <w:rPr>
          <w:rFonts w:eastAsia="Calibri"/>
          <w:noProof/>
          <w:szCs w:val="22"/>
        </w:rPr>
        <w:t>:</w:t>
      </w:r>
    </w:p>
    <w:p w14:paraId="56478F2E" w14:textId="77777777" w:rsidR="00C44781" w:rsidRPr="00BA6446" w:rsidRDefault="00C44781" w:rsidP="00C44781">
      <w:pPr>
        <w:tabs>
          <w:tab w:val="left" w:pos="567"/>
        </w:tabs>
        <w:rPr>
          <w:rFonts w:eastAsia="Calibri"/>
          <w:noProof/>
          <w:szCs w:val="22"/>
        </w:rPr>
      </w:pPr>
      <w:r w:rsidRPr="00BA6446">
        <w:rPr>
          <w:rFonts w:eastAsia="Calibri"/>
          <w:noProof/>
          <w:szCs w:val="22"/>
        </w:rPr>
        <w:t>-</w:t>
      </w:r>
      <w:r w:rsidRPr="00BA6446">
        <w:rPr>
          <w:rFonts w:eastAsia="Calibri"/>
          <w:noProof/>
          <w:szCs w:val="22"/>
        </w:rPr>
        <w:tab/>
        <w:t>odos bėrimas;</w:t>
      </w:r>
    </w:p>
    <w:p w14:paraId="124CB41A" w14:textId="77777777" w:rsidR="00C44781" w:rsidRPr="00BA6446" w:rsidRDefault="00C44781" w:rsidP="00C44781">
      <w:pPr>
        <w:tabs>
          <w:tab w:val="left" w:pos="567"/>
        </w:tabs>
        <w:ind w:left="567" w:hanging="567"/>
        <w:rPr>
          <w:rFonts w:eastAsia="Calibri"/>
          <w:noProof/>
          <w:szCs w:val="22"/>
        </w:rPr>
      </w:pPr>
      <w:r w:rsidRPr="00BA6446">
        <w:rPr>
          <w:rFonts w:eastAsia="Calibri"/>
          <w:noProof/>
          <w:szCs w:val="22"/>
        </w:rPr>
        <w:t>-</w:t>
      </w:r>
      <w:r w:rsidRPr="00BA6446">
        <w:rPr>
          <w:rFonts w:eastAsia="Calibri"/>
          <w:noProof/>
          <w:szCs w:val="22"/>
        </w:rPr>
        <w:tab/>
        <w:t>kraujagyslių uždegimas (vaskulitas), kuris gali būti matomas kaip raudonos ar violetinės dėmės, pakilę virš odos paviršiaus, pažeidžiančios bet kurią kūno vietą;</w:t>
      </w:r>
    </w:p>
    <w:p w14:paraId="23A5FB80" w14:textId="77777777" w:rsidR="00C44781" w:rsidRPr="00BA6446" w:rsidRDefault="00C44781" w:rsidP="00C44781">
      <w:pPr>
        <w:tabs>
          <w:tab w:val="left" w:pos="567"/>
        </w:tabs>
        <w:rPr>
          <w:rFonts w:eastAsia="Calibri"/>
          <w:noProof/>
          <w:szCs w:val="22"/>
        </w:rPr>
      </w:pPr>
      <w:r w:rsidRPr="00BA6446">
        <w:rPr>
          <w:rFonts w:eastAsia="Calibri"/>
          <w:noProof/>
          <w:szCs w:val="22"/>
        </w:rPr>
        <w:t>-</w:t>
      </w:r>
      <w:r w:rsidRPr="00BA6446">
        <w:rPr>
          <w:rFonts w:eastAsia="Calibri"/>
          <w:noProof/>
          <w:szCs w:val="22"/>
        </w:rPr>
        <w:tab/>
        <w:t>karščiavimas, sąnarių skausmas, padidėję kaklo, pažastų ar kirkšnių limfmazgiai;</w:t>
      </w:r>
    </w:p>
    <w:p w14:paraId="31AE1DDD" w14:textId="77777777" w:rsidR="00C44781" w:rsidRPr="00BA6446" w:rsidRDefault="00C44781" w:rsidP="00C44781">
      <w:pPr>
        <w:tabs>
          <w:tab w:val="left" w:pos="567"/>
        </w:tabs>
        <w:ind w:left="567" w:hanging="567"/>
        <w:rPr>
          <w:rFonts w:eastAsia="Calibri"/>
          <w:noProof/>
          <w:szCs w:val="22"/>
        </w:rPr>
      </w:pPr>
      <w:r w:rsidRPr="00BA6446">
        <w:rPr>
          <w:rFonts w:eastAsia="Calibri"/>
          <w:noProof/>
          <w:szCs w:val="22"/>
        </w:rPr>
        <w:t>-</w:t>
      </w:r>
      <w:r w:rsidRPr="00BA6446">
        <w:rPr>
          <w:rFonts w:eastAsia="Calibri"/>
          <w:noProof/>
          <w:szCs w:val="22"/>
        </w:rPr>
        <w:tab/>
        <w:t>kvėpavimą apsunkinantis pabrinkimas (angioneurozinė edema), kartais pasireiškiantis veido ar burnos srityse;</w:t>
      </w:r>
    </w:p>
    <w:p w14:paraId="7FBC823F" w14:textId="77777777" w:rsidR="00C44781" w:rsidRDefault="00C44781" w:rsidP="00C44781">
      <w:pPr>
        <w:tabs>
          <w:tab w:val="left" w:pos="567"/>
        </w:tabs>
        <w:rPr>
          <w:rFonts w:eastAsia="Calibri"/>
          <w:noProof/>
          <w:szCs w:val="22"/>
        </w:rPr>
      </w:pPr>
      <w:r w:rsidRPr="00BA6446">
        <w:rPr>
          <w:rFonts w:eastAsia="Calibri"/>
          <w:noProof/>
          <w:szCs w:val="22"/>
        </w:rPr>
        <w:t>-</w:t>
      </w:r>
      <w:r w:rsidRPr="00BA6446">
        <w:rPr>
          <w:rFonts w:eastAsia="Calibri"/>
          <w:noProof/>
          <w:szCs w:val="22"/>
        </w:rPr>
        <w:tab/>
      </w:r>
      <w:r>
        <w:rPr>
          <w:noProof/>
          <w:szCs w:val="22"/>
        </w:rPr>
        <w:t>ūminis kraujotakos nepakankamumas (</w:t>
      </w:r>
      <w:r w:rsidRPr="00BA6446">
        <w:rPr>
          <w:rFonts w:eastAsia="Calibri"/>
          <w:noProof/>
          <w:szCs w:val="22"/>
        </w:rPr>
        <w:t>kolapsas</w:t>
      </w:r>
      <w:r>
        <w:rPr>
          <w:rFonts w:eastAsia="Calibri"/>
          <w:noProof/>
          <w:szCs w:val="22"/>
        </w:rPr>
        <w:t>);</w:t>
      </w:r>
    </w:p>
    <w:p w14:paraId="7DDD985A" w14:textId="77777777" w:rsidR="00C44781" w:rsidRPr="00BA6446" w:rsidRDefault="00C44781" w:rsidP="00C44781">
      <w:pPr>
        <w:pStyle w:val="BT-EMEASMCA"/>
        <w:ind w:left="567" w:hanging="567"/>
        <w:rPr>
          <w:rFonts w:eastAsia="Calibri"/>
          <w:noProof/>
        </w:rPr>
      </w:pPr>
      <w:r>
        <w:rPr>
          <w:rFonts w:eastAsia="Calibri"/>
          <w:noProof/>
        </w:rPr>
        <w:t>k</w:t>
      </w:r>
      <w:r w:rsidRPr="006653E0">
        <w:rPr>
          <w:rFonts w:eastAsia="Calibri"/>
          <w:noProof/>
        </w:rPr>
        <w:t>rūtinės skausmas pasireiškus alerginėms reakcijoms, kuris gali būti alergijos sukelto širdies smūgio (širdies priepuolio) simptomas (Kounis sindromas).</w:t>
      </w:r>
    </w:p>
    <w:p w14:paraId="392AC36F" w14:textId="77777777" w:rsidR="00C44781" w:rsidRPr="00BA6446" w:rsidRDefault="00C44781" w:rsidP="00C44781">
      <w:pPr>
        <w:tabs>
          <w:tab w:val="left" w:pos="567"/>
        </w:tabs>
        <w:rPr>
          <w:rFonts w:eastAsia="Calibri"/>
          <w:noProof/>
          <w:szCs w:val="22"/>
        </w:rPr>
      </w:pPr>
    </w:p>
    <w:p w14:paraId="38985437" w14:textId="4D6345EE" w:rsidR="00C44781" w:rsidRPr="00BA6446" w:rsidRDefault="00C44781" w:rsidP="00C44781">
      <w:pPr>
        <w:tabs>
          <w:tab w:val="left" w:pos="567"/>
        </w:tabs>
        <w:rPr>
          <w:rFonts w:eastAsia="Calibri"/>
          <w:noProof/>
          <w:szCs w:val="22"/>
        </w:rPr>
      </w:pPr>
      <w:r w:rsidRPr="00BA6446">
        <w:rPr>
          <w:rFonts w:eastAsia="Calibri"/>
          <w:noProof/>
          <w:szCs w:val="22"/>
        </w:rPr>
        <w:t xml:space="preserve">Atsiradus bet kuriam iš šių simptomų, nedelsiant kreipkitės į gydytoją. Nutraukite </w:t>
      </w:r>
      <w:r w:rsidR="001A18AF">
        <w:rPr>
          <w:rFonts w:eastAsia="Calibri"/>
          <w:noProof/>
          <w:szCs w:val="22"/>
        </w:rPr>
        <w:t>Amoxicilina Acido Clavulanico Sandoz</w:t>
      </w:r>
      <w:r w:rsidRPr="00BA6446">
        <w:rPr>
          <w:rFonts w:eastAsia="Calibri"/>
          <w:noProof/>
          <w:szCs w:val="22"/>
        </w:rPr>
        <w:t xml:space="preserve"> vartojimą.</w:t>
      </w:r>
    </w:p>
    <w:p w14:paraId="46E3821E" w14:textId="77777777" w:rsidR="00C44781" w:rsidRPr="00BA6446" w:rsidRDefault="00C44781" w:rsidP="00C44781">
      <w:pPr>
        <w:tabs>
          <w:tab w:val="left" w:pos="567"/>
        </w:tabs>
        <w:rPr>
          <w:rFonts w:eastAsia="Calibri"/>
          <w:noProof/>
          <w:szCs w:val="22"/>
        </w:rPr>
      </w:pPr>
    </w:p>
    <w:p w14:paraId="2103A552" w14:textId="77777777" w:rsidR="00C44781" w:rsidRPr="00BA6446" w:rsidRDefault="00C44781" w:rsidP="00C44781">
      <w:pPr>
        <w:tabs>
          <w:tab w:val="left" w:pos="567"/>
        </w:tabs>
        <w:rPr>
          <w:rFonts w:eastAsia="Calibri"/>
          <w:noProof/>
          <w:szCs w:val="22"/>
          <w:u w:val="single"/>
        </w:rPr>
      </w:pPr>
      <w:r w:rsidRPr="00BA6446">
        <w:rPr>
          <w:rFonts w:eastAsia="Calibri"/>
          <w:noProof/>
          <w:szCs w:val="22"/>
          <w:u w:val="single"/>
        </w:rPr>
        <w:t>Stor</w:t>
      </w:r>
      <w:r>
        <w:rPr>
          <w:rFonts w:eastAsia="Calibri"/>
          <w:noProof/>
          <w:szCs w:val="22"/>
          <w:u w:val="single"/>
        </w:rPr>
        <w:t>osios</w:t>
      </w:r>
      <w:r w:rsidRPr="00BA6446">
        <w:rPr>
          <w:rFonts w:eastAsia="Calibri"/>
          <w:noProof/>
          <w:szCs w:val="22"/>
          <w:u w:val="single"/>
        </w:rPr>
        <w:t xml:space="preserve"> žarn</w:t>
      </w:r>
      <w:r>
        <w:rPr>
          <w:rFonts w:eastAsia="Calibri"/>
          <w:noProof/>
          <w:szCs w:val="22"/>
          <w:u w:val="single"/>
        </w:rPr>
        <w:t>os</w:t>
      </w:r>
      <w:r w:rsidRPr="00BA6446">
        <w:rPr>
          <w:rFonts w:eastAsia="Calibri"/>
          <w:noProof/>
          <w:szCs w:val="22"/>
          <w:u w:val="single"/>
        </w:rPr>
        <w:t xml:space="preserve"> uždegimas</w:t>
      </w:r>
    </w:p>
    <w:p w14:paraId="23EA0E43" w14:textId="77777777" w:rsidR="00C44781" w:rsidRDefault="00C44781" w:rsidP="00C44781">
      <w:pPr>
        <w:tabs>
          <w:tab w:val="left" w:pos="567"/>
        </w:tabs>
        <w:rPr>
          <w:rFonts w:eastAsia="Calibri"/>
          <w:noProof/>
          <w:szCs w:val="22"/>
        </w:rPr>
      </w:pPr>
      <w:r w:rsidRPr="00BA6446">
        <w:rPr>
          <w:rFonts w:eastAsia="Calibri"/>
          <w:noProof/>
          <w:szCs w:val="22"/>
        </w:rPr>
        <w:t>Stor</w:t>
      </w:r>
      <w:r>
        <w:rPr>
          <w:rFonts w:eastAsia="Calibri"/>
          <w:noProof/>
          <w:szCs w:val="22"/>
        </w:rPr>
        <w:t>osios</w:t>
      </w:r>
      <w:r w:rsidRPr="00BA6446">
        <w:rPr>
          <w:rFonts w:eastAsia="Calibri"/>
          <w:noProof/>
          <w:szCs w:val="22"/>
        </w:rPr>
        <w:t xml:space="preserve"> žarn</w:t>
      </w:r>
      <w:r>
        <w:rPr>
          <w:rFonts w:eastAsia="Calibri"/>
          <w:noProof/>
          <w:szCs w:val="22"/>
        </w:rPr>
        <w:t>os</w:t>
      </w:r>
      <w:r w:rsidRPr="00BA6446">
        <w:rPr>
          <w:rFonts w:eastAsia="Calibri"/>
          <w:noProof/>
          <w:szCs w:val="22"/>
        </w:rPr>
        <w:t xml:space="preserve"> uždegimas sukelia viduriavimą vandeningomis išmatomis su paprastai su kraujo ir gleivių priemaiša, skrandžio ar pilvo skausmą ir (ar) karščiavimą.</w:t>
      </w:r>
    </w:p>
    <w:p w14:paraId="6531E127" w14:textId="77777777" w:rsidR="00C44781" w:rsidRPr="00461A91" w:rsidRDefault="00C44781" w:rsidP="00C44781">
      <w:pPr>
        <w:tabs>
          <w:tab w:val="left" w:pos="567"/>
        </w:tabs>
        <w:rPr>
          <w:rFonts w:eastAsia="Calibri"/>
          <w:noProof/>
          <w:szCs w:val="22"/>
          <w:u w:val="single"/>
        </w:rPr>
      </w:pPr>
      <w:r w:rsidRPr="00461A91">
        <w:rPr>
          <w:rFonts w:eastAsia="Calibri"/>
          <w:noProof/>
          <w:szCs w:val="22"/>
          <w:u w:val="single"/>
        </w:rPr>
        <w:t>Ūminis kasos uždegimas (ūminis pankreatitas).</w:t>
      </w:r>
    </w:p>
    <w:p w14:paraId="45977394" w14:textId="77777777" w:rsidR="00C44781" w:rsidRDefault="00C44781" w:rsidP="00C44781">
      <w:pPr>
        <w:tabs>
          <w:tab w:val="left" w:pos="567"/>
        </w:tabs>
        <w:rPr>
          <w:rFonts w:eastAsia="Calibri"/>
          <w:noProof/>
          <w:szCs w:val="22"/>
        </w:rPr>
      </w:pPr>
      <w:r w:rsidRPr="00427979">
        <w:rPr>
          <w:rFonts w:eastAsia="Calibri"/>
          <w:noProof/>
          <w:szCs w:val="22"/>
        </w:rPr>
        <w:t xml:space="preserve">Jei pajutote stiprų ir nepraeinantį skausmą pilvo srityje, tai gali būti ūminio pankreatito požymis. </w:t>
      </w:r>
    </w:p>
    <w:p w14:paraId="5E39C982" w14:textId="77777777" w:rsidR="00C44781" w:rsidRDefault="00C44781" w:rsidP="00C44781">
      <w:pPr>
        <w:tabs>
          <w:tab w:val="left" w:pos="567"/>
        </w:tabs>
        <w:rPr>
          <w:rFonts w:eastAsia="Calibri"/>
          <w:noProof/>
          <w:szCs w:val="22"/>
        </w:rPr>
      </w:pPr>
    </w:p>
    <w:p w14:paraId="69F46AC6" w14:textId="77777777" w:rsidR="00C44781" w:rsidRPr="00686761" w:rsidRDefault="00C44781" w:rsidP="00C44781">
      <w:pPr>
        <w:tabs>
          <w:tab w:val="left" w:pos="567"/>
        </w:tabs>
        <w:rPr>
          <w:rFonts w:eastAsia="Calibri"/>
          <w:noProof/>
          <w:szCs w:val="22"/>
        </w:rPr>
      </w:pPr>
      <w:r w:rsidRPr="00461A91">
        <w:rPr>
          <w:rFonts w:eastAsia="Calibri"/>
          <w:noProof/>
          <w:szCs w:val="22"/>
          <w:u w:val="single"/>
        </w:rPr>
        <w:t>Vaistų skelto enterokolito sindromas (VSES)</w:t>
      </w:r>
    </w:p>
    <w:p w14:paraId="60B11302" w14:textId="77777777" w:rsidR="00C44781" w:rsidRPr="00BA6446" w:rsidRDefault="00C44781" w:rsidP="00C44781">
      <w:pPr>
        <w:tabs>
          <w:tab w:val="left" w:pos="567"/>
        </w:tabs>
        <w:rPr>
          <w:rFonts w:eastAsia="Calibri"/>
          <w:noProof/>
          <w:szCs w:val="22"/>
        </w:rPr>
      </w:pPr>
      <w:r w:rsidRPr="00686761">
        <w:rPr>
          <w:rFonts w:eastAsia="Calibri"/>
          <w:noProof/>
          <w:szCs w:val="22"/>
        </w:rPr>
        <w:t xml:space="preserve">Gauta pranešimų apie VSES, kuris daugiausiai pasireiškė amoksiciliną </w:t>
      </w:r>
      <w:r>
        <w:rPr>
          <w:rFonts w:eastAsia="Calibri"/>
          <w:noProof/>
          <w:szCs w:val="22"/>
        </w:rPr>
        <w:t xml:space="preserve">/ </w:t>
      </w:r>
      <w:proofErr w:type="spellStart"/>
      <w:r w:rsidRPr="00461A91">
        <w:rPr>
          <w:bCs/>
          <w:szCs w:val="22"/>
        </w:rPr>
        <w:t>klavulano</w:t>
      </w:r>
      <w:proofErr w:type="spellEnd"/>
      <w:r w:rsidRPr="00461A91">
        <w:rPr>
          <w:bCs/>
          <w:szCs w:val="22"/>
        </w:rPr>
        <w:t xml:space="preserve"> rūgštį</w:t>
      </w:r>
      <w:r>
        <w:rPr>
          <w:b/>
          <w:bCs/>
          <w:szCs w:val="22"/>
        </w:rPr>
        <w:t xml:space="preserve"> </w:t>
      </w:r>
      <w:r w:rsidRPr="00686761">
        <w:rPr>
          <w:rFonts w:eastAsia="Calibri"/>
          <w:noProof/>
          <w:szCs w:val="22"/>
        </w:rPr>
        <w:t xml:space="preserve">vartojantiems vaikams. Tai yra tam tikro tipo alerginė reakcija, kurios pagrindinis simptomas yra pasikartojantis vėmimas (1-4 valandas po vaisto pavartojimo). Kiti simptomai gali būti pilvo skausmas, letargija, viduriavimas ir </w:t>
      </w:r>
      <w:r>
        <w:rPr>
          <w:rFonts w:eastAsia="Calibri"/>
          <w:noProof/>
          <w:szCs w:val="22"/>
        </w:rPr>
        <w:t xml:space="preserve"> kraujospūdžio sumažėjimas</w:t>
      </w:r>
      <w:r w:rsidRPr="00686761">
        <w:rPr>
          <w:rFonts w:eastAsia="Calibri"/>
          <w:noProof/>
          <w:szCs w:val="22"/>
        </w:rPr>
        <w:t>.</w:t>
      </w:r>
    </w:p>
    <w:p w14:paraId="04330ED8" w14:textId="77777777" w:rsidR="00C44781" w:rsidRPr="00BA6446" w:rsidRDefault="00C44781" w:rsidP="00C44781">
      <w:pPr>
        <w:tabs>
          <w:tab w:val="left" w:pos="567"/>
        </w:tabs>
        <w:rPr>
          <w:rFonts w:eastAsia="Calibri"/>
          <w:noProof/>
          <w:szCs w:val="22"/>
        </w:rPr>
      </w:pPr>
      <w:r w:rsidRPr="00BA6446">
        <w:rPr>
          <w:rFonts w:eastAsia="Calibri"/>
          <w:noProof/>
          <w:szCs w:val="22"/>
        </w:rPr>
        <w:lastRenderedPageBreak/>
        <w:t>Atsiradus šių simptomų, kiek galint greičiau kreipkitės į gydytoją.</w:t>
      </w:r>
    </w:p>
    <w:p w14:paraId="35CD2326" w14:textId="77777777" w:rsidR="00C44781" w:rsidRPr="00BA6446" w:rsidRDefault="00C44781" w:rsidP="00C44781">
      <w:pPr>
        <w:tabs>
          <w:tab w:val="left" w:pos="567"/>
        </w:tabs>
        <w:rPr>
          <w:rFonts w:eastAsia="Calibri"/>
          <w:noProof/>
          <w:szCs w:val="22"/>
        </w:rPr>
      </w:pPr>
    </w:p>
    <w:p w14:paraId="19CA48DE" w14:textId="77777777" w:rsidR="00C44781" w:rsidRPr="00BA6446" w:rsidRDefault="00C44781" w:rsidP="00C44781">
      <w:pPr>
        <w:tabs>
          <w:tab w:val="left" w:pos="567"/>
        </w:tabs>
        <w:rPr>
          <w:rFonts w:eastAsia="Calibri"/>
          <w:noProof/>
          <w:szCs w:val="22"/>
        </w:rPr>
      </w:pPr>
      <w:r w:rsidRPr="00461A91">
        <w:rPr>
          <w:b/>
        </w:rPr>
        <w:t xml:space="preserve">Labai </w:t>
      </w:r>
      <w:r w:rsidRPr="00671339">
        <w:rPr>
          <w:b/>
          <w:bCs/>
          <w:szCs w:val="22"/>
        </w:rPr>
        <w:t>dažni šalutinio poveikio reiškiniai</w:t>
      </w:r>
      <w:r w:rsidRPr="00671339">
        <w:rPr>
          <w:szCs w:val="22"/>
        </w:rPr>
        <w:t xml:space="preserve"> </w:t>
      </w:r>
      <w:r w:rsidRPr="006E137B">
        <w:rPr>
          <w:b/>
          <w:bCs/>
          <w:szCs w:val="22"/>
        </w:rPr>
        <w:t>(gali</w:t>
      </w:r>
      <w:r w:rsidRPr="00461A91">
        <w:rPr>
          <w:b/>
        </w:rPr>
        <w:t xml:space="preserve"> pasireikšti </w:t>
      </w:r>
      <w:r w:rsidRPr="006E137B">
        <w:rPr>
          <w:b/>
          <w:bCs/>
          <w:szCs w:val="22"/>
        </w:rPr>
        <w:t>ne rečiau</w:t>
      </w:r>
      <w:r w:rsidRPr="00461A91">
        <w:rPr>
          <w:b/>
        </w:rPr>
        <w:t xml:space="preserve"> kaip 1 iš 10 </w:t>
      </w:r>
      <w:r w:rsidRPr="006E137B">
        <w:rPr>
          <w:b/>
          <w:bCs/>
          <w:szCs w:val="22"/>
        </w:rPr>
        <w:t>asmenų):</w:t>
      </w:r>
    </w:p>
    <w:p w14:paraId="005A1AE2" w14:textId="77777777" w:rsidR="00C44781" w:rsidRPr="00BA6446" w:rsidRDefault="00C44781" w:rsidP="00C44781">
      <w:pPr>
        <w:tabs>
          <w:tab w:val="left" w:pos="567"/>
        </w:tabs>
        <w:rPr>
          <w:rFonts w:eastAsia="Calibri"/>
          <w:noProof/>
          <w:szCs w:val="22"/>
        </w:rPr>
      </w:pPr>
      <w:r w:rsidRPr="00BA6446">
        <w:rPr>
          <w:rFonts w:eastAsia="Calibri"/>
          <w:noProof/>
          <w:szCs w:val="22"/>
        </w:rPr>
        <w:t>-</w:t>
      </w:r>
      <w:r w:rsidRPr="00BA6446">
        <w:rPr>
          <w:rFonts w:eastAsia="Calibri"/>
          <w:noProof/>
          <w:szCs w:val="22"/>
        </w:rPr>
        <w:tab/>
        <w:t>Viduriavimas (suaugusiems).</w:t>
      </w:r>
    </w:p>
    <w:p w14:paraId="1BC6065A" w14:textId="77777777" w:rsidR="00C44781" w:rsidRPr="00BA6446" w:rsidRDefault="00C44781" w:rsidP="00C44781">
      <w:pPr>
        <w:tabs>
          <w:tab w:val="left" w:pos="567"/>
        </w:tabs>
        <w:rPr>
          <w:rFonts w:eastAsia="Calibri"/>
          <w:noProof/>
          <w:szCs w:val="22"/>
        </w:rPr>
      </w:pPr>
    </w:p>
    <w:p w14:paraId="16EE71A8" w14:textId="77777777" w:rsidR="00C44781" w:rsidRPr="00BA6446" w:rsidRDefault="00C44781" w:rsidP="00C44781">
      <w:pPr>
        <w:tabs>
          <w:tab w:val="left" w:pos="567"/>
        </w:tabs>
        <w:rPr>
          <w:rFonts w:eastAsia="Calibri"/>
          <w:noProof/>
          <w:szCs w:val="22"/>
        </w:rPr>
      </w:pPr>
      <w:r w:rsidRPr="00671339">
        <w:rPr>
          <w:b/>
          <w:bCs/>
          <w:szCs w:val="22"/>
        </w:rPr>
        <w:t>Dažni</w:t>
      </w:r>
      <w:r w:rsidRPr="00671339">
        <w:rPr>
          <w:szCs w:val="22"/>
        </w:rPr>
        <w:t xml:space="preserve"> </w:t>
      </w:r>
      <w:r w:rsidRPr="00671339">
        <w:rPr>
          <w:b/>
          <w:bCs/>
          <w:szCs w:val="22"/>
        </w:rPr>
        <w:t xml:space="preserve">šalutinio poveikio </w:t>
      </w:r>
      <w:r w:rsidRPr="006E137B">
        <w:rPr>
          <w:b/>
          <w:bCs/>
          <w:szCs w:val="22"/>
        </w:rPr>
        <w:t>reiškiniai</w:t>
      </w:r>
      <w:r w:rsidRPr="006E137B">
        <w:rPr>
          <w:b/>
          <w:bCs/>
          <w:i/>
          <w:iCs/>
          <w:szCs w:val="22"/>
        </w:rPr>
        <w:t xml:space="preserve"> </w:t>
      </w:r>
      <w:r w:rsidRPr="006E137B">
        <w:rPr>
          <w:b/>
          <w:bCs/>
          <w:szCs w:val="22"/>
        </w:rPr>
        <w:t>(gali</w:t>
      </w:r>
      <w:r w:rsidRPr="00461A91">
        <w:rPr>
          <w:b/>
        </w:rPr>
        <w:t xml:space="preserve"> pasireikšti </w:t>
      </w:r>
      <w:r w:rsidRPr="006E137B">
        <w:rPr>
          <w:b/>
          <w:bCs/>
          <w:szCs w:val="22"/>
        </w:rPr>
        <w:t>rečiau</w:t>
      </w:r>
      <w:r w:rsidRPr="00461A91">
        <w:rPr>
          <w:b/>
        </w:rPr>
        <w:t xml:space="preserve"> kaip 1 iš 10 </w:t>
      </w:r>
      <w:r w:rsidRPr="006E137B">
        <w:rPr>
          <w:b/>
          <w:bCs/>
          <w:szCs w:val="22"/>
        </w:rPr>
        <w:t>asmenų):</w:t>
      </w:r>
    </w:p>
    <w:p w14:paraId="548AFC6B" w14:textId="77777777" w:rsidR="00C44781" w:rsidRPr="00BA6446" w:rsidRDefault="00C44781" w:rsidP="00C44781">
      <w:pPr>
        <w:tabs>
          <w:tab w:val="left" w:pos="567"/>
        </w:tabs>
        <w:rPr>
          <w:rFonts w:eastAsia="Calibri"/>
          <w:noProof/>
          <w:szCs w:val="22"/>
        </w:rPr>
      </w:pPr>
      <w:r w:rsidRPr="00BA6446">
        <w:rPr>
          <w:rFonts w:eastAsia="Calibri"/>
          <w:noProof/>
          <w:szCs w:val="22"/>
        </w:rPr>
        <w:t>-</w:t>
      </w:r>
      <w:r w:rsidRPr="00BA6446">
        <w:rPr>
          <w:rFonts w:eastAsia="Calibri"/>
          <w:noProof/>
          <w:szCs w:val="22"/>
        </w:rPr>
        <w:tab/>
        <w:t>Pienligė (</w:t>
      </w:r>
      <w:r w:rsidRPr="00BA6446">
        <w:rPr>
          <w:rFonts w:eastAsia="Calibri"/>
          <w:i/>
          <w:noProof/>
          <w:szCs w:val="22"/>
        </w:rPr>
        <w:t xml:space="preserve">candida </w:t>
      </w:r>
      <w:r w:rsidRPr="00BA6446">
        <w:rPr>
          <w:rFonts w:eastAsia="Calibri"/>
          <w:noProof/>
          <w:szCs w:val="22"/>
        </w:rPr>
        <w:t>–mieliagrybių infekcija, pažeidžianti</w:t>
      </w:r>
      <w:r w:rsidRPr="00BA6446">
        <w:rPr>
          <w:rFonts w:eastAsia="Calibri"/>
          <w:i/>
          <w:noProof/>
          <w:szCs w:val="22"/>
        </w:rPr>
        <w:t xml:space="preserve"> </w:t>
      </w:r>
      <w:r w:rsidRPr="00BA6446">
        <w:rPr>
          <w:rFonts w:eastAsia="Calibri"/>
          <w:noProof/>
          <w:szCs w:val="22"/>
        </w:rPr>
        <w:t>makštį, burną ar odos klostes)</w:t>
      </w:r>
      <w:r>
        <w:rPr>
          <w:rFonts w:eastAsia="Calibri"/>
          <w:noProof/>
          <w:szCs w:val="22"/>
        </w:rPr>
        <w:t>;</w:t>
      </w:r>
    </w:p>
    <w:p w14:paraId="73026C29" w14:textId="77777777" w:rsidR="00C44781" w:rsidRPr="00BA6446" w:rsidRDefault="00C44781" w:rsidP="00C44781">
      <w:pPr>
        <w:tabs>
          <w:tab w:val="left" w:pos="567"/>
        </w:tabs>
        <w:rPr>
          <w:rFonts w:eastAsia="Calibri"/>
          <w:noProof/>
          <w:szCs w:val="22"/>
        </w:rPr>
      </w:pPr>
      <w:r w:rsidRPr="00BA6446">
        <w:rPr>
          <w:rFonts w:eastAsia="Calibri"/>
          <w:noProof/>
          <w:szCs w:val="22"/>
        </w:rPr>
        <w:t>-</w:t>
      </w:r>
      <w:r w:rsidRPr="00BA6446">
        <w:rPr>
          <w:rFonts w:eastAsia="Calibri"/>
          <w:noProof/>
          <w:szCs w:val="22"/>
        </w:rPr>
        <w:tab/>
        <w:t>Pykinimas, ypač vartojant dideles dozes</w:t>
      </w:r>
      <w:r>
        <w:rPr>
          <w:rFonts w:eastAsia="Calibri"/>
          <w:noProof/>
          <w:szCs w:val="22"/>
        </w:rPr>
        <w:t>;</w:t>
      </w:r>
      <w:r w:rsidRPr="00BA6446">
        <w:rPr>
          <w:rFonts w:eastAsia="Calibri"/>
          <w:noProof/>
          <w:szCs w:val="22"/>
        </w:rPr>
        <w:t xml:space="preserve"> </w:t>
      </w:r>
    </w:p>
    <w:p w14:paraId="3EFC5230" w14:textId="77777777" w:rsidR="00C44781" w:rsidRPr="00BA6446" w:rsidRDefault="00C44781" w:rsidP="00C44781">
      <w:pPr>
        <w:tabs>
          <w:tab w:val="left" w:pos="567"/>
        </w:tabs>
        <w:rPr>
          <w:rFonts w:eastAsia="Calibri"/>
          <w:noProof/>
          <w:szCs w:val="22"/>
        </w:rPr>
      </w:pPr>
      <w:r w:rsidRPr="00BA6446">
        <w:rPr>
          <w:rFonts w:eastAsia="Calibri"/>
          <w:noProof/>
          <w:szCs w:val="22"/>
        </w:rPr>
        <w:t>! Atsiradus šių sutrikimų, vartokite vaisto valgymo pradžioje.</w:t>
      </w:r>
    </w:p>
    <w:p w14:paraId="70E9C77D" w14:textId="77777777" w:rsidR="00C44781" w:rsidRPr="00BA6446" w:rsidRDefault="00C44781" w:rsidP="00C44781">
      <w:pPr>
        <w:tabs>
          <w:tab w:val="left" w:pos="567"/>
        </w:tabs>
        <w:rPr>
          <w:rFonts w:eastAsia="Calibri"/>
          <w:noProof/>
          <w:szCs w:val="22"/>
        </w:rPr>
      </w:pPr>
      <w:r w:rsidRPr="00BA6446">
        <w:rPr>
          <w:rFonts w:eastAsia="Calibri"/>
          <w:noProof/>
          <w:szCs w:val="22"/>
        </w:rPr>
        <w:t>-</w:t>
      </w:r>
      <w:r w:rsidRPr="00BA6446">
        <w:rPr>
          <w:rFonts w:eastAsia="Calibri"/>
          <w:noProof/>
          <w:szCs w:val="22"/>
        </w:rPr>
        <w:tab/>
        <w:t>Vėmimas</w:t>
      </w:r>
      <w:r>
        <w:rPr>
          <w:rFonts w:eastAsia="Calibri"/>
          <w:noProof/>
          <w:szCs w:val="22"/>
        </w:rPr>
        <w:t>;</w:t>
      </w:r>
    </w:p>
    <w:p w14:paraId="5396EE43" w14:textId="77777777" w:rsidR="00C44781" w:rsidRPr="00BA6446" w:rsidRDefault="00C44781" w:rsidP="00C44781">
      <w:pPr>
        <w:tabs>
          <w:tab w:val="left" w:pos="567"/>
        </w:tabs>
        <w:rPr>
          <w:rFonts w:eastAsia="Calibri"/>
          <w:noProof/>
          <w:szCs w:val="22"/>
        </w:rPr>
      </w:pPr>
      <w:r w:rsidRPr="00BA6446">
        <w:rPr>
          <w:rFonts w:eastAsia="Calibri"/>
          <w:noProof/>
          <w:szCs w:val="22"/>
        </w:rPr>
        <w:t>-</w:t>
      </w:r>
      <w:r w:rsidRPr="00BA6446">
        <w:rPr>
          <w:rFonts w:eastAsia="Calibri"/>
          <w:noProof/>
          <w:szCs w:val="22"/>
        </w:rPr>
        <w:tab/>
        <w:t>Viduriavimas (vaikams).</w:t>
      </w:r>
    </w:p>
    <w:p w14:paraId="603F50E3" w14:textId="77777777" w:rsidR="00C44781" w:rsidRPr="00BA6446" w:rsidRDefault="00C44781" w:rsidP="00C44781">
      <w:pPr>
        <w:tabs>
          <w:tab w:val="left" w:pos="567"/>
        </w:tabs>
        <w:rPr>
          <w:rFonts w:eastAsia="Calibri"/>
          <w:noProof/>
          <w:szCs w:val="22"/>
        </w:rPr>
      </w:pPr>
    </w:p>
    <w:p w14:paraId="780EF86B" w14:textId="77777777" w:rsidR="00C44781" w:rsidRPr="00461A91" w:rsidRDefault="00C44781" w:rsidP="00C44781">
      <w:pPr>
        <w:tabs>
          <w:tab w:val="left" w:pos="567"/>
        </w:tabs>
        <w:rPr>
          <w:rFonts w:eastAsia="Calibri"/>
          <w:b/>
        </w:rPr>
      </w:pPr>
      <w:r w:rsidRPr="006E137B">
        <w:rPr>
          <w:rFonts w:eastAsia="Calibri"/>
          <w:b/>
          <w:bCs/>
          <w:iCs/>
          <w:noProof/>
          <w:szCs w:val="22"/>
        </w:rPr>
        <w:t>Nedažni šalutinio poveikio reiškiniai (gali</w:t>
      </w:r>
      <w:r w:rsidRPr="00461A91">
        <w:rPr>
          <w:rFonts w:eastAsia="Calibri"/>
          <w:b/>
        </w:rPr>
        <w:t xml:space="preserve"> pasireikšti </w:t>
      </w:r>
      <w:r w:rsidRPr="006E137B">
        <w:rPr>
          <w:rFonts w:eastAsia="Calibri"/>
          <w:b/>
          <w:bCs/>
          <w:iCs/>
          <w:noProof/>
          <w:szCs w:val="22"/>
        </w:rPr>
        <w:t>rečiau</w:t>
      </w:r>
      <w:r w:rsidRPr="00461A91">
        <w:rPr>
          <w:rFonts w:eastAsia="Calibri"/>
          <w:b/>
        </w:rPr>
        <w:t xml:space="preserve"> kaip 1 iš 100 </w:t>
      </w:r>
      <w:r w:rsidRPr="006E137B">
        <w:rPr>
          <w:rFonts w:eastAsia="Calibri"/>
          <w:b/>
          <w:bCs/>
          <w:iCs/>
          <w:noProof/>
          <w:szCs w:val="22"/>
        </w:rPr>
        <w:t>asmenų):</w:t>
      </w:r>
    </w:p>
    <w:p w14:paraId="715D068C" w14:textId="77777777" w:rsidR="00C44781" w:rsidRPr="00BA6446" w:rsidRDefault="00C44781" w:rsidP="00C44781">
      <w:pPr>
        <w:tabs>
          <w:tab w:val="left" w:pos="567"/>
        </w:tabs>
        <w:rPr>
          <w:rFonts w:eastAsia="Calibri"/>
          <w:noProof/>
          <w:szCs w:val="22"/>
        </w:rPr>
      </w:pPr>
      <w:r w:rsidRPr="00BA6446">
        <w:rPr>
          <w:rFonts w:eastAsia="Calibri"/>
          <w:noProof/>
          <w:szCs w:val="22"/>
        </w:rPr>
        <w:t>-</w:t>
      </w:r>
      <w:r w:rsidRPr="00BA6446">
        <w:rPr>
          <w:rFonts w:eastAsia="Calibri"/>
          <w:noProof/>
          <w:szCs w:val="22"/>
        </w:rPr>
        <w:tab/>
        <w:t>Odos bėrimas, niežulys</w:t>
      </w:r>
      <w:r>
        <w:rPr>
          <w:rFonts w:eastAsia="Calibri"/>
          <w:noProof/>
          <w:szCs w:val="22"/>
        </w:rPr>
        <w:t>;</w:t>
      </w:r>
      <w:r w:rsidRPr="00BA6446">
        <w:rPr>
          <w:rFonts w:eastAsia="Calibri"/>
          <w:noProof/>
          <w:szCs w:val="22"/>
        </w:rPr>
        <w:t xml:space="preserve"> </w:t>
      </w:r>
    </w:p>
    <w:p w14:paraId="18D1156F" w14:textId="77777777" w:rsidR="00C44781" w:rsidRPr="00BA6446" w:rsidRDefault="00C44781" w:rsidP="00C44781">
      <w:pPr>
        <w:tabs>
          <w:tab w:val="left" w:pos="567"/>
        </w:tabs>
        <w:rPr>
          <w:rFonts w:eastAsia="Calibri"/>
          <w:noProof/>
          <w:szCs w:val="22"/>
        </w:rPr>
      </w:pPr>
      <w:r w:rsidRPr="00BA6446">
        <w:rPr>
          <w:rFonts w:eastAsia="Calibri"/>
          <w:noProof/>
          <w:szCs w:val="22"/>
        </w:rPr>
        <w:t>-</w:t>
      </w:r>
      <w:r w:rsidRPr="00BA6446">
        <w:rPr>
          <w:rFonts w:eastAsia="Calibri"/>
          <w:noProof/>
          <w:szCs w:val="22"/>
        </w:rPr>
        <w:tab/>
        <w:t>Dilgėlinė (niežtintis, virš odos paviršiaus pakilęs bėrimas)</w:t>
      </w:r>
      <w:r>
        <w:rPr>
          <w:rFonts w:eastAsia="Calibri"/>
          <w:noProof/>
          <w:szCs w:val="22"/>
        </w:rPr>
        <w:t>;</w:t>
      </w:r>
    </w:p>
    <w:p w14:paraId="282FFE72" w14:textId="77777777" w:rsidR="00C44781" w:rsidRPr="00BA6446" w:rsidRDefault="00C44781" w:rsidP="00C44781">
      <w:pPr>
        <w:tabs>
          <w:tab w:val="left" w:pos="567"/>
        </w:tabs>
        <w:rPr>
          <w:rFonts w:eastAsia="Calibri"/>
          <w:noProof/>
          <w:szCs w:val="22"/>
        </w:rPr>
      </w:pPr>
      <w:r w:rsidRPr="00BA6446">
        <w:rPr>
          <w:rFonts w:eastAsia="Calibri"/>
          <w:noProof/>
          <w:szCs w:val="22"/>
        </w:rPr>
        <w:t>-</w:t>
      </w:r>
      <w:r w:rsidRPr="00BA6446">
        <w:rPr>
          <w:rFonts w:eastAsia="Calibri"/>
          <w:noProof/>
          <w:szCs w:val="22"/>
        </w:rPr>
        <w:tab/>
        <w:t>Nevirškinimas</w:t>
      </w:r>
      <w:r>
        <w:rPr>
          <w:rFonts w:eastAsia="Calibri"/>
          <w:noProof/>
          <w:szCs w:val="22"/>
        </w:rPr>
        <w:t>;</w:t>
      </w:r>
    </w:p>
    <w:p w14:paraId="54411AF4" w14:textId="77777777" w:rsidR="00C44781" w:rsidRPr="00BA6446" w:rsidRDefault="00C44781" w:rsidP="00C44781">
      <w:pPr>
        <w:tabs>
          <w:tab w:val="left" w:pos="567"/>
        </w:tabs>
        <w:rPr>
          <w:rFonts w:eastAsia="Calibri"/>
          <w:noProof/>
          <w:szCs w:val="22"/>
        </w:rPr>
      </w:pPr>
      <w:r w:rsidRPr="00BA6446">
        <w:rPr>
          <w:rFonts w:eastAsia="Calibri"/>
          <w:noProof/>
          <w:szCs w:val="22"/>
        </w:rPr>
        <w:t>-</w:t>
      </w:r>
      <w:r w:rsidRPr="00BA6446">
        <w:rPr>
          <w:rFonts w:eastAsia="Calibri"/>
          <w:noProof/>
          <w:szCs w:val="22"/>
        </w:rPr>
        <w:tab/>
        <w:t>Svaigulys</w:t>
      </w:r>
      <w:r>
        <w:rPr>
          <w:rFonts w:eastAsia="Calibri"/>
          <w:noProof/>
          <w:szCs w:val="22"/>
        </w:rPr>
        <w:t>;</w:t>
      </w:r>
    </w:p>
    <w:p w14:paraId="60B3DDAD" w14:textId="77777777" w:rsidR="00C44781" w:rsidRPr="00BA6446" w:rsidRDefault="00C44781" w:rsidP="00C44781">
      <w:pPr>
        <w:tabs>
          <w:tab w:val="left" w:pos="567"/>
        </w:tabs>
        <w:rPr>
          <w:rFonts w:eastAsia="Calibri"/>
          <w:noProof/>
          <w:szCs w:val="22"/>
        </w:rPr>
      </w:pPr>
      <w:r w:rsidRPr="00BA6446">
        <w:rPr>
          <w:rFonts w:eastAsia="Calibri"/>
          <w:noProof/>
          <w:szCs w:val="22"/>
        </w:rPr>
        <w:t>-</w:t>
      </w:r>
      <w:r w:rsidRPr="00BA6446">
        <w:rPr>
          <w:rFonts w:eastAsia="Calibri"/>
          <w:noProof/>
          <w:szCs w:val="22"/>
        </w:rPr>
        <w:tab/>
        <w:t>Galvos skausmas.</w:t>
      </w:r>
    </w:p>
    <w:p w14:paraId="6F4C2A49" w14:textId="77777777" w:rsidR="00C44781" w:rsidRPr="00BA6446" w:rsidRDefault="00C44781" w:rsidP="00C44781">
      <w:pPr>
        <w:tabs>
          <w:tab w:val="left" w:pos="567"/>
        </w:tabs>
        <w:rPr>
          <w:rFonts w:eastAsia="Calibri"/>
          <w:noProof/>
          <w:szCs w:val="22"/>
        </w:rPr>
      </w:pPr>
    </w:p>
    <w:p w14:paraId="57FF16B3" w14:textId="77777777" w:rsidR="00C44781" w:rsidRPr="00461A91" w:rsidRDefault="00C44781" w:rsidP="00C44781">
      <w:pPr>
        <w:tabs>
          <w:tab w:val="left" w:pos="567"/>
        </w:tabs>
        <w:rPr>
          <w:rFonts w:eastAsia="Calibri"/>
          <w:b/>
        </w:rPr>
      </w:pPr>
      <w:r w:rsidRPr="00461A91">
        <w:rPr>
          <w:rFonts w:eastAsia="Calibri"/>
          <w:b/>
        </w:rPr>
        <w:t>Nedažnas nepageidaujamas poveikis kraujo tyrimams</w:t>
      </w:r>
    </w:p>
    <w:p w14:paraId="7016A552" w14:textId="77777777" w:rsidR="00C44781" w:rsidRPr="00BA6446" w:rsidRDefault="00C44781" w:rsidP="00C44781">
      <w:pPr>
        <w:tabs>
          <w:tab w:val="left" w:pos="567"/>
        </w:tabs>
        <w:rPr>
          <w:rFonts w:eastAsia="Calibri"/>
          <w:noProof/>
          <w:szCs w:val="22"/>
        </w:rPr>
      </w:pPr>
      <w:r w:rsidRPr="00BA6446">
        <w:rPr>
          <w:rFonts w:eastAsia="Calibri"/>
          <w:noProof/>
          <w:szCs w:val="22"/>
        </w:rPr>
        <w:t>-</w:t>
      </w:r>
      <w:r w:rsidRPr="00BA6446">
        <w:rPr>
          <w:rFonts w:eastAsia="Calibri"/>
          <w:noProof/>
          <w:szCs w:val="22"/>
        </w:rPr>
        <w:tab/>
        <w:t xml:space="preserve">Tam tikrų kepenų gaminamų medžiagų (fermentų), padidėjimas. </w:t>
      </w:r>
    </w:p>
    <w:p w14:paraId="2FD121E4" w14:textId="77777777" w:rsidR="00C44781" w:rsidRPr="00BA6446" w:rsidRDefault="00C44781" w:rsidP="00C44781">
      <w:pPr>
        <w:tabs>
          <w:tab w:val="left" w:pos="567"/>
        </w:tabs>
        <w:rPr>
          <w:rFonts w:eastAsia="Calibri"/>
          <w:noProof/>
          <w:szCs w:val="22"/>
        </w:rPr>
      </w:pPr>
    </w:p>
    <w:p w14:paraId="050DFF46" w14:textId="77777777" w:rsidR="00C44781" w:rsidRPr="00BA6446" w:rsidRDefault="00C44781" w:rsidP="00C44781">
      <w:pPr>
        <w:tabs>
          <w:tab w:val="left" w:pos="567"/>
        </w:tabs>
        <w:rPr>
          <w:rFonts w:eastAsia="Calibri"/>
          <w:noProof/>
          <w:szCs w:val="22"/>
        </w:rPr>
      </w:pPr>
      <w:r w:rsidRPr="006E137B">
        <w:rPr>
          <w:b/>
          <w:bCs/>
          <w:noProof/>
          <w:snapToGrid w:val="0"/>
          <w:szCs w:val="22"/>
        </w:rPr>
        <w:t>Reti šalutinio poveikio reiškiniai (gali</w:t>
      </w:r>
      <w:r w:rsidRPr="00461A91">
        <w:rPr>
          <w:b/>
        </w:rPr>
        <w:t xml:space="preserve"> pasireikšti </w:t>
      </w:r>
      <w:r w:rsidRPr="006E137B">
        <w:rPr>
          <w:b/>
          <w:bCs/>
          <w:noProof/>
          <w:snapToGrid w:val="0"/>
          <w:szCs w:val="22"/>
        </w:rPr>
        <w:t>rečiau</w:t>
      </w:r>
      <w:r w:rsidRPr="00461A91">
        <w:rPr>
          <w:b/>
        </w:rPr>
        <w:t xml:space="preserve"> kaip 1 iš </w:t>
      </w:r>
      <w:r w:rsidRPr="006E137B">
        <w:rPr>
          <w:b/>
          <w:bCs/>
          <w:noProof/>
          <w:snapToGrid w:val="0"/>
          <w:szCs w:val="22"/>
        </w:rPr>
        <w:t>1 000 asmenų):</w:t>
      </w:r>
    </w:p>
    <w:p w14:paraId="0506D2EF" w14:textId="77777777" w:rsidR="00C44781" w:rsidRPr="00BA6446" w:rsidRDefault="00C44781" w:rsidP="00C44781">
      <w:pPr>
        <w:tabs>
          <w:tab w:val="left" w:pos="567"/>
        </w:tabs>
        <w:ind w:left="567" w:hanging="567"/>
        <w:rPr>
          <w:rFonts w:eastAsia="Calibri"/>
          <w:noProof/>
          <w:szCs w:val="22"/>
        </w:rPr>
      </w:pPr>
      <w:r w:rsidRPr="00BA6446">
        <w:rPr>
          <w:rFonts w:eastAsia="Calibri"/>
          <w:noProof/>
          <w:szCs w:val="22"/>
        </w:rPr>
        <w:t>-</w:t>
      </w:r>
      <w:r w:rsidRPr="00BA6446">
        <w:rPr>
          <w:rFonts w:eastAsia="Calibri"/>
          <w:noProof/>
          <w:szCs w:val="22"/>
        </w:rPr>
        <w:tab/>
        <w:t>Odos bėrimas, iš kurio gali susidaryti pūslės, atrodantis kaip maži „taikiniai“ (centre tamsi dėmė, apsupta blykšesniu plotu, kurį supa su tamsaus žiedo kraštas – daugiaformė raudonė).</w:t>
      </w:r>
    </w:p>
    <w:p w14:paraId="71D6DEA2" w14:textId="77777777" w:rsidR="00C44781" w:rsidRPr="00BA6446" w:rsidRDefault="00C44781" w:rsidP="00C44781">
      <w:pPr>
        <w:tabs>
          <w:tab w:val="left" w:pos="567"/>
        </w:tabs>
        <w:rPr>
          <w:rFonts w:eastAsia="Calibri"/>
          <w:noProof/>
          <w:szCs w:val="22"/>
        </w:rPr>
      </w:pPr>
      <w:r>
        <w:rPr>
          <w:noProof/>
          <w:szCs w:val="22"/>
        </w:rPr>
        <w:t>→</w:t>
      </w:r>
      <w:r w:rsidRPr="002A68E3">
        <w:rPr>
          <w:noProof/>
          <w:szCs w:val="22"/>
        </w:rPr>
        <w:t xml:space="preserve"> </w:t>
      </w:r>
      <w:r w:rsidRPr="00427979">
        <w:rPr>
          <w:rFonts w:eastAsia="Calibri"/>
          <w:noProof/>
          <w:szCs w:val="22"/>
        </w:rPr>
        <w:t>Jeigu atsirado tokių simptomų, kiek galima greičiau kreipkitės patarimo į gydytoją.</w:t>
      </w:r>
    </w:p>
    <w:p w14:paraId="5B27D573" w14:textId="77777777" w:rsidR="00C44781" w:rsidRPr="00BA6446" w:rsidRDefault="00C44781" w:rsidP="00C44781">
      <w:pPr>
        <w:tabs>
          <w:tab w:val="left" w:pos="567"/>
        </w:tabs>
        <w:rPr>
          <w:rFonts w:eastAsia="Calibri"/>
          <w:noProof/>
          <w:szCs w:val="22"/>
        </w:rPr>
      </w:pPr>
    </w:p>
    <w:p w14:paraId="22348C7F" w14:textId="77777777" w:rsidR="00C44781" w:rsidRPr="00461A91" w:rsidRDefault="00C44781" w:rsidP="00C44781">
      <w:pPr>
        <w:tabs>
          <w:tab w:val="left" w:pos="567"/>
        </w:tabs>
        <w:rPr>
          <w:rFonts w:eastAsia="Calibri"/>
          <w:b/>
        </w:rPr>
      </w:pPr>
      <w:r w:rsidRPr="00461A91">
        <w:rPr>
          <w:rFonts w:eastAsia="Calibri"/>
          <w:b/>
        </w:rPr>
        <w:t>Retas nepageidaujamas poveikis kraujo tyrimams:</w:t>
      </w:r>
    </w:p>
    <w:p w14:paraId="54FEB74E" w14:textId="77777777" w:rsidR="00C44781" w:rsidRPr="00BA6446" w:rsidRDefault="00C44781" w:rsidP="00C44781">
      <w:pPr>
        <w:tabs>
          <w:tab w:val="left" w:pos="567"/>
        </w:tabs>
        <w:rPr>
          <w:rFonts w:eastAsia="Calibri"/>
          <w:noProof/>
          <w:szCs w:val="22"/>
        </w:rPr>
      </w:pPr>
      <w:r w:rsidRPr="00BA6446">
        <w:rPr>
          <w:rFonts w:eastAsia="Calibri"/>
          <w:noProof/>
          <w:szCs w:val="22"/>
        </w:rPr>
        <w:t>-</w:t>
      </w:r>
      <w:r w:rsidRPr="00BA6446">
        <w:rPr>
          <w:rFonts w:eastAsia="Calibri"/>
          <w:noProof/>
          <w:szCs w:val="22"/>
        </w:rPr>
        <w:tab/>
      </w:r>
      <w:r>
        <w:rPr>
          <w:rFonts w:eastAsia="Calibri"/>
          <w:noProof/>
          <w:szCs w:val="22"/>
        </w:rPr>
        <w:t>S</w:t>
      </w:r>
      <w:r w:rsidRPr="00BA6446">
        <w:rPr>
          <w:rFonts w:eastAsia="Calibri"/>
          <w:noProof/>
          <w:szCs w:val="22"/>
        </w:rPr>
        <w:t>umažėjęs ląstelių, dalyvaujančių krešėjime kiekis;</w:t>
      </w:r>
    </w:p>
    <w:p w14:paraId="4ACB1D00" w14:textId="77777777" w:rsidR="00C44781" w:rsidRPr="00BA6446" w:rsidRDefault="00C44781" w:rsidP="00C44781">
      <w:pPr>
        <w:tabs>
          <w:tab w:val="left" w:pos="567"/>
        </w:tabs>
        <w:rPr>
          <w:rFonts w:eastAsia="Calibri"/>
          <w:noProof/>
          <w:szCs w:val="22"/>
        </w:rPr>
      </w:pPr>
      <w:r w:rsidRPr="00BA6446">
        <w:rPr>
          <w:rFonts w:eastAsia="Calibri"/>
          <w:noProof/>
          <w:szCs w:val="22"/>
        </w:rPr>
        <w:t>-</w:t>
      </w:r>
      <w:r w:rsidRPr="00BA6446">
        <w:rPr>
          <w:rFonts w:eastAsia="Calibri"/>
          <w:noProof/>
          <w:szCs w:val="22"/>
        </w:rPr>
        <w:tab/>
      </w:r>
      <w:r>
        <w:rPr>
          <w:rFonts w:eastAsia="Calibri"/>
          <w:noProof/>
          <w:szCs w:val="22"/>
        </w:rPr>
        <w:t>S</w:t>
      </w:r>
      <w:r w:rsidRPr="00BA6446">
        <w:rPr>
          <w:rFonts w:eastAsia="Calibri"/>
          <w:noProof/>
          <w:szCs w:val="22"/>
        </w:rPr>
        <w:t>umažėjęs baltųjų kraujo kūnelių kiekis.</w:t>
      </w:r>
    </w:p>
    <w:p w14:paraId="6D2477E4" w14:textId="77777777" w:rsidR="00C44781" w:rsidRPr="00BA6446" w:rsidRDefault="00C44781" w:rsidP="00C44781">
      <w:pPr>
        <w:tabs>
          <w:tab w:val="left" w:pos="567"/>
        </w:tabs>
        <w:rPr>
          <w:rFonts w:eastAsia="Calibri"/>
          <w:noProof/>
          <w:szCs w:val="22"/>
        </w:rPr>
      </w:pPr>
    </w:p>
    <w:p w14:paraId="2B185F70" w14:textId="77777777" w:rsidR="00C44781" w:rsidRPr="00461A91" w:rsidRDefault="00C44781" w:rsidP="00C44781">
      <w:pPr>
        <w:tabs>
          <w:tab w:val="left" w:pos="567"/>
        </w:tabs>
        <w:rPr>
          <w:rFonts w:eastAsia="Calibri"/>
          <w:b/>
        </w:rPr>
      </w:pPr>
      <w:r w:rsidRPr="005D554B">
        <w:rPr>
          <w:b/>
          <w:bCs/>
          <w:noProof/>
          <w:snapToGrid w:val="0"/>
          <w:szCs w:val="22"/>
        </w:rPr>
        <w:t>Šalutinio poveikio reiškiniai, kurių</w:t>
      </w:r>
      <w:r w:rsidRPr="00461A91">
        <w:rPr>
          <w:b/>
        </w:rPr>
        <w:t xml:space="preserve"> dažnis nežinomas</w:t>
      </w:r>
      <w:r w:rsidRPr="005D554B">
        <w:rPr>
          <w:b/>
          <w:bCs/>
          <w:noProof/>
          <w:snapToGrid w:val="0"/>
          <w:szCs w:val="22"/>
        </w:rPr>
        <w:t xml:space="preserve"> (negali būti apskaičiuotas pagal turimus duomenis):</w:t>
      </w:r>
    </w:p>
    <w:p w14:paraId="61121E08" w14:textId="77777777" w:rsidR="00C44781" w:rsidRPr="00BA6446" w:rsidRDefault="00C44781" w:rsidP="00C44781">
      <w:pPr>
        <w:tabs>
          <w:tab w:val="left" w:pos="567"/>
        </w:tabs>
        <w:rPr>
          <w:rFonts w:eastAsia="Calibri"/>
          <w:noProof/>
          <w:szCs w:val="22"/>
        </w:rPr>
      </w:pPr>
      <w:r w:rsidRPr="00BA6446">
        <w:rPr>
          <w:rFonts w:eastAsia="Calibri"/>
          <w:noProof/>
          <w:szCs w:val="22"/>
        </w:rPr>
        <w:t>-</w:t>
      </w:r>
      <w:r w:rsidRPr="00BA6446">
        <w:rPr>
          <w:rFonts w:eastAsia="Calibri"/>
          <w:noProof/>
          <w:szCs w:val="22"/>
        </w:rPr>
        <w:tab/>
        <w:t>Alerginės reakcijos (žr. aukščiau)</w:t>
      </w:r>
      <w:r>
        <w:rPr>
          <w:rFonts w:eastAsia="Calibri"/>
          <w:noProof/>
          <w:szCs w:val="22"/>
        </w:rPr>
        <w:t>;</w:t>
      </w:r>
    </w:p>
    <w:p w14:paraId="0F170AA7" w14:textId="77777777" w:rsidR="00C44781" w:rsidRPr="00BA6446" w:rsidRDefault="00C44781" w:rsidP="00C44781">
      <w:pPr>
        <w:tabs>
          <w:tab w:val="left" w:pos="567"/>
        </w:tabs>
        <w:rPr>
          <w:rFonts w:eastAsia="Calibri"/>
          <w:noProof/>
          <w:szCs w:val="22"/>
        </w:rPr>
      </w:pPr>
      <w:r w:rsidRPr="00BA6446">
        <w:rPr>
          <w:rFonts w:eastAsia="Calibri"/>
          <w:noProof/>
          <w:szCs w:val="22"/>
        </w:rPr>
        <w:t>-</w:t>
      </w:r>
      <w:r w:rsidRPr="00BA6446">
        <w:rPr>
          <w:rFonts w:eastAsia="Calibri"/>
          <w:noProof/>
          <w:szCs w:val="22"/>
        </w:rPr>
        <w:tab/>
        <w:t>Stor</w:t>
      </w:r>
      <w:r>
        <w:rPr>
          <w:rFonts w:eastAsia="Calibri"/>
          <w:noProof/>
          <w:szCs w:val="22"/>
        </w:rPr>
        <w:t>osios</w:t>
      </w:r>
      <w:r w:rsidRPr="00BA6446">
        <w:rPr>
          <w:rFonts w:eastAsia="Calibri"/>
          <w:noProof/>
          <w:szCs w:val="22"/>
        </w:rPr>
        <w:t xml:space="preserve"> žarn</w:t>
      </w:r>
      <w:r>
        <w:rPr>
          <w:rFonts w:eastAsia="Calibri"/>
          <w:noProof/>
          <w:szCs w:val="22"/>
        </w:rPr>
        <w:t>os</w:t>
      </w:r>
      <w:r w:rsidRPr="00BA6446">
        <w:rPr>
          <w:rFonts w:eastAsia="Calibri"/>
          <w:noProof/>
          <w:szCs w:val="22"/>
        </w:rPr>
        <w:t xml:space="preserve"> uždegimas (žr. aukščiau)</w:t>
      </w:r>
      <w:r>
        <w:rPr>
          <w:rFonts w:eastAsia="Calibri"/>
          <w:noProof/>
          <w:szCs w:val="22"/>
        </w:rPr>
        <w:t>;</w:t>
      </w:r>
    </w:p>
    <w:p w14:paraId="020051CF" w14:textId="77777777" w:rsidR="00C44781" w:rsidRPr="00BA6446" w:rsidRDefault="00C44781" w:rsidP="00C44781">
      <w:pPr>
        <w:tabs>
          <w:tab w:val="left" w:pos="567"/>
        </w:tabs>
        <w:rPr>
          <w:rFonts w:eastAsia="Calibri"/>
          <w:noProof/>
          <w:szCs w:val="22"/>
        </w:rPr>
      </w:pPr>
      <w:r w:rsidRPr="00BA6446">
        <w:rPr>
          <w:rFonts w:eastAsia="Calibri"/>
          <w:noProof/>
          <w:szCs w:val="22"/>
        </w:rPr>
        <w:t>-</w:t>
      </w:r>
      <w:r w:rsidRPr="00BA6446">
        <w:rPr>
          <w:rFonts w:eastAsia="Calibri"/>
          <w:noProof/>
          <w:szCs w:val="22"/>
        </w:rPr>
        <w:tab/>
        <w:t>Sunkios odos reakcijos:</w:t>
      </w:r>
    </w:p>
    <w:p w14:paraId="614F1AF5" w14:textId="77777777" w:rsidR="00C44781" w:rsidRPr="00BA6446" w:rsidRDefault="00C44781" w:rsidP="00C44781">
      <w:pPr>
        <w:pStyle w:val="BT-EMEASMCA"/>
        <w:rPr>
          <w:rFonts w:eastAsia="Calibri"/>
          <w:noProof/>
        </w:rPr>
      </w:pPr>
      <w:r>
        <w:t>plačiai išplitęs odos išbėrimas, kuris gali pasireikšti pūslėmis ar odos lupimusi, ypač apie burną, nosį, akis ir lytinius organus (</w:t>
      </w:r>
      <w:proofErr w:type="spellStart"/>
      <w:r>
        <w:rPr>
          <w:i/>
          <w:iCs/>
        </w:rPr>
        <w:t>Stivenso</w:t>
      </w:r>
      <w:proofErr w:type="spellEnd"/>
      <w:r>
        <w:rPr>
          <w:i/>
          <w:iCs/>
        </w:rPr>
        <w:t>-Džonsono [</w:t>
      </w:r>
      <w:proofErr w:type="spellStart"/>
      <w:r>
        <w:rPr>
          <w:i/>
          <w:iCs/>
        </w:rPr>
        <w:t>Stevens-Johnson</w:t>
      </w:r>
      <w:proofErr w:type="spellEnd"/>
      <w:r>
        <w:rPr>
          <w:i/>
          <w:iCs/>
        </w:rPr>
        <w:t>] sindromas</w:t>
      </w:r>
      <w:r>
        <w:t xml:space="preserve">) ir sunkesnėmis formomis, dėl kurių pasireiškia išplitęs odos lupimasis (daugiau kaip 30 % kūno paviršiaus ploto – </w:t>
      </w:r>
      <w:r>
        <w:rPr>
          <w:i/>
          <w:iCs/>
        </w:rPr>
        <w:t xml:space="preserve">toksinė epidermio </w:t>
      </w:r>
      <w:proofErr w:type="spellStart"/>
      <w:r>
        <w:rPr>
          <w:i/>
          <w:iCs/>
        </w:rPr>
        <w:t>nekrolizė</w:t>
      </w:r>
      <w:proofErr w:type="spellEnd"/>
      <w:r>
        <w:t>);</w:t>
      </w:r>
    </w:p>
    <w:p w14:paraId="32CA2204" w14:textId="77777777" w:rsidR="00C44781" w:rsidRPr="00BA6446" w:rsidRDefault="00C44781" w:rsidP="00C44781">
      <w:pPr>
        <w:pStyle w:val="BT-EMEASMCA"/>
        <w:rPr>
          <w:rFonts w:eastAsia="Calibri"/>
          <w:noProof/>
        </w:rPr>
      </w:pPr>
      <w:r>
        <w:t>plačiai išplitęs raudonas odos išbėrimas, pasireiškiantis mažomis pūlingomis pūslėmis (</w:t>
      </w:r>
      <w:proofErr w:type="spellStart"/>
      <w:r>
        <w:rPr>
          <w:i/>
          <w:iCs/>
        </w:rPr>
        <w:t>buliozinis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eksfoliacinis</w:t>
      </w:r>
      <w:proofErr w:type="spellEnd"/>
      <w:r>
        <w:rPr>
          <w:i/>
          <w:iCs/>
        </w:rPr>
        <w:t xml:space="preserve"> dermatitas</w:t>
      </w:r>
      <w:r>
        <w:t>)</w:t>
      </w:r>
      <w:r w:rsidRPr="00BA6446">
        <w:rPr>
          <w:rFonts w:eastAsia="Calibri"/>
          <w:noProof/>
        </w:rPr>
        <w:t>;</w:t>
      </w:r>
    </w:p>
    <w:p w14:paraId="0F87CB59" w14:textId="77777777" w:rsidR="00C44781" w:rsidRDefault="00C44781" w:rsidP="00C44781">
      <w:pPr>
        <w:pStyle w:val="BT-EMEASMCA"/>
        <w:rPr>
          <w:rFonts w:eastAsia="Calibri"/>
          <w:noProof/>
        </w:rPr>
      </w:pPr>
      <w:r>
        <w:rPr>
          <w:rFonts w:eastAsia="Calibri"/>
          <w:noProof/>
        </w:rPr>
        <w:t>R</w:t>
      </w:r>
      <w:r w:rsidRPr="00BA6446">
        <w:rPr>
          <w:rFonts w:eastAsia="Calibri"/>
          <w:noProof/>
        </w:rPr>
        <w:t xml:space="preserve">audonas, žvynuotas </w:t>
      </w:r>
      <w:r>
        <w:rPr>
          <w:rFonts w:eastAsia="Calibri"/>
          <w:noProof/>
        </w:rPr>
        <w:t>iš</w:t>
      </w:r>
      <w:r w:rsidRPr="00BA6446">
        <w:rPr>
          <w:rFonts w:eastAsia="Calibri"/>
          <w:noProof/>
        </w:rPr>
        <w:t>bėrimas su poodiniais guzeliais ir pūslėmis (egzanteminė pustuliozė)</w:t>
      </w:r>
      <w:r>
        <w:rPr>
          <w:rFonts w:eastAsia="Calibri"/>
          <w:noProof/>
        </w:rPr>
        <w:t>;</w:t>
      </w:r>
    </w:p>
    <w:p w14:paraId="6790CB47" w14:textId="77777777" w:rsidR="00C44781" w:rsidRDefault="00C44781" w:rsidP="00C44781">
      <w:pPr>
        <w:pStyle w:val="BT-EMEASMCA"/>
        <w:rPr>
          <w:rFonts w:eastAsia="Calibri"/>
          <w:noProof/>
        </w:rPr>
      </w:pPr>
      <w:r>
        <w:rPr>
          <w:rFonts w:eastAsia="Calibri"/>
        </w:rPr>
        <w:t>Į</w:t>
      </w:r>
      <w:r w:rsidRPr="00461A91">
        <w:rPr>
          <w:rFonts w:eastAsia="Calibri"/>
        </w:rPr>
        <w:t xml:space="preserve"> gripą panašūs simptomai, pasireiškiantys kartu su išbėrimu, karščiavimu, patinusiais limfmazgiais, taip pat nuo normos nukrypę kraujo tyrimų rezultatai (įskaitant baltųjų kraujo ląstelių kiekio padidėjimą (</w:t>
      </w:r>
      <w:proofErr w:type="spellStart"/>
      <w:r w:rsidRPr="00461A91">
        <w:rPr>
          <w:rFonts w:eastAsia="Calibri"/>
        </w:rPr>
        <w:t>eozinofiliją</w:t>
      </w:r>
      <w:proofErr w:type="spellEnd"/>
      <w:r w:rsidRPr="00461A91">
        <w:rPr>
          <w:rFonts w:eastAsia="Calibri"/>
        </w:rPr>
        <w:t xml:space="preserve">) ir kepenų fermentų kiekio padidėjimą) (reakcija į vaistą su </w:t>
      </w:r>
      <w:proofErr w:type="spellStart"/>
      <w:r w:rsidRPr="00461A91">
        <w:rPr>
          <w:rFonts w:eastAsia="Calibri"/>
        </w:rPr>
        <w:t>eozinofilija</w:t>
      </w:r>
      <w:proofErr w:type="spellEnd"/>
      <w:r w:rsidRPr="00461A91">
        <w:rPr>
          <w:rFonts w:eastAsia="Calibri"/>
        </w:rPr>
        <w:t xml:space="preserve"> ir sisteminiais simptomais (</w:t>
      </w:r>
      <w:r w:rsidRPr="00461A91">
        <w:rPr>
          <w:rFonts w:eastAsia="Calibri"/>
          <w:i/>
        </w:rPr>
        <w:t>DRESS</w:t>
      </w:r>
      <w:r w:rsidRPr="00461A91">
        <w:rPr>
          <w:rFonts w:eastAsia="Calibri"/>
        </w:rPr>
        <w:t>)</w:t>
      </w:r>
      <w:r>
        <w:rPr>
          <w:rFonts w:eastAsia="Calibri"/>
          <w:noProof/>
        </w:rPr>
        <w:t>;</w:t>
      </w:r>
    </w:p>
    <w:p w14:paraId="38D35A9B" w14:textId="77777777" w:rsidR="00C44781" w:rsidRDefault="00C44781" w:rsidP="00C44781">
      <w:pPr>
        <w:pStyle w:val="BT-EMEASMCA"/>
        <w:tabs>
          <w:tab w:val="clear" w:pos="720"/>
          <w:tab w:val="num" w:pos="567"/>
        </w:tabs>
        <w:ind w:left="567" w:hanging="567"/>
      </w:pPr>
      <w:r>
        <w:rPr>
          <w:szCs w:val="22"/>
        </w:rPr>
        <w:t>I</w:t>
      </w:r>
      <w:r w:rsidRPr="00D17F78">
        <w:t xml:space="preserve">šbėrimas su pūslėmis, kurios išsidėsto ratu arba kaip perlų grandinėlės aplink centrinėje dalyje susiformavusį šašą (linijinė </w:t>
      </w:r>
      <w:proofErr w:type="spellStart"/>
      <w:r w:rsidRPr="00D17F78">
        <w:t>IgA</w:t>
      </w:r>
      <w:proofErr w:type="spellEnd"/>
      <w:r w:rsidRPr="00D17F78">
        <w:t xml:space="preserve"> liga)</w:t>
      </w:r>
      <w:r>
        <w:t>;</w:t>
      </w:r>
    </w:p>
    <w:p w14:paraId="1F47B0CC" w14:textId="77777777" w:rsidR="00C44781" w:rsidRPr="00BA6446" w:rsidRDefault="00C44781" w:rsidP="00C44781">
      <w:pPr>
        <w:pStyle w:val="BT-EMEASMCA"/>
        <w:tabs>
          <w:tab w:val="clear" w:pos="720"/>
          <w:tab w:val="num" w:pos="567"/>
        </w:tabs>
        <w:ind w:left="567" w:hanging="567"/>
      </w:pPr>
      <w:r>
        <w:t>G</w:t>
      </w:r>
      <w:r w:rsidRPr="00D17F78">
        <w:t>alvos ir nugaros smegenis gaubiančių membranų uždegimas (</w:t>
      </w:r>
      <w:proofErr w:type="spellStart"/>
      <w:r w:rsidRPr="00D17F78">
        <w:t>aseptinis</w:t>
      </w:r>
      <w:proofErr w:type="spellEnd"/>
      <w:r w:rsidRPr="00D17F78">
        <w:t xml:space="preserve"> meningitas).</w:t>
      </w:r>
    </w:p>
    <w:p w14:paraId="1C563656" w14:textId="77777777" w:rsidR="00C44781" w:rsidRPr="00BA6446" w:rsidRDefault="00C44781" w:rsidP="00C44781">
      <w:pPr>
        <w:pStyle w:val="BT-EMEASMCA"/>
        <w:numPr>
          <w:ilvl w:val="0"/>
          <w:numId w:val="0"/>
        </w:numPr>
        <w:rPr>
          <w:rFonts w:eastAsia="Calibri"/>
          <w:noProof/>
        </w:rPr>
      </w:pPr>
    </w:p>
    <w:p w14:paraId="326F4BDF" w14:textId="77777777" w:rsidR="00C44781" w:rsidRPr="00BA6446" w:rsidRDefault="00C44781" w:rsidP="00C44781">
      <w:pPr>
        <w:tabs>
          <w:tab w:val="left" w:pos="567"/>
        </w:tabs>
        <w:rPr>
          <w:rFonts w:eastAsia="Calibri"/>
          <w:noProof/>
          <w:szCs w:val="22"/>
        </w:rPr>
      </w:pPr>
      <w:r>
        <w:rPr>
          <w:noProof/>
          <w:szCs w:val="22"/>
        </w:rPr>
        <w:t xml:space="preserve">→ </w:t>
      </w:r>
      <w:r>
        <w:rPr>
          <w:szCs w:val="22"/>
        </w:rPr>
        <w:t>Jeigu atsirado tokių simptomų, kiek galima greičiau kreipkitės patarimo į gydytoją.</w:t>
      </w:r>
    </w:p>
    <w:p w14:paraId="72BE808D" w14:textId="77777777" w:rsidR="00C44781" w:rsidRPr="00BA6446" w:rsidRDefault="00C44781" w:rsidP="00C44781">
      <w:pPr>
        <w:tabs>
          <w:tab w:val="left" w:pos="567"/>
        </w:tabs>
        <w:rPr>
          <w:rFonts w:eastAsia="Calibri"/>
          <w:noProof/>
          <w:szCs w:val="22"/>
        </w:rPr>
      </w:pPr>
    </w:p>
    <w:p w14:paraId="11569990" w14:textId="77777777" w:rsidR="00C44781" w:rsidRPr="00BA6446" w:rsidRDefault="00C44781" w:rsidP="00C44781">
      <w:pPr>
        <w:tabs>
          <w:tab w:val="left" w:pos="567"/>
        </w:tabs>
        <w:rPr>
          <w:rFonts w:eastAsia="Calibri"/>
          <w:noProof/>
          <w:szCs w:val="22"/>
        </w:rPr>
      </w:pPr>
      <w:r w:rsidRPr="00BA6446">
        <w:rPr>
          <w:rFonts w:eastAsia="Calibri"/>
          <w:noProof/>
          <w:szCs w:val="22"/>
        </w:rPr>
        <w:t>Jeigu pasireiškė sunkus šalutinis poveikis arba pastebėjote šiame lapelyje nenurodytą šalutinį poveikį, pasakykite gydytojui arba vaistininkui.</w:t>
      </w:r>
    </w:p>
    <w:p w14:paraId="424DD200" w14:textId="77777777" w:rsidR="00C44781" w:rsidRPr="00BA6446" w:rsidRDefault="00C44781" w:rsidP="00C44781">
      <w:pPr>
        <w:tabs>
          <w:tab w:val="left" w:pos="567"/>
        </w:tabs>
        <w:rPr>
          <w:szCs w:val="22"/>
        </w:rPr>
      </w:pPr>
      <w:r w:rsidRPr="00BA6446">
        <w:rPr>
          <w:szCs w:val="22"/>
        </w:rPr>
        <w:t>-</w:t>
      </w:r>
      <w:r w:rsidRPr="00BA6446">
        <w:rPr>
          <w:szCs w:val="22"/>
        </w:rPr>
        <w:tab/>
        <w:t>Kepenų uždegimas (hepatitas)</w:t>
      </w:r>
      <w:r>
        <w:rPr>
          <w:szCs w:val="22"/>
        </w:rPr>
        <w:t>;</w:t>
      </w:r>
    </w:p>
    <w:p w14:paraId="3E7E15AE" w14:textId="77777777" w:rsidR="00C44781" w:rsidRPr="00BA6446" w:rsidRDefault="00C44781" w:rsidP="00C44781">
      <w:pPr>
        <w:tabs>
          <w:tab w:val="left" w:pos="567"/>
        </w:tabs>
        <w:ind w:left="567" w:hanging="567"/>
        <w:rPr>
          <w:szCs w:val="22"/>
        </w:rPr>
      </w:pPr>
      <w:r w:rsidRPr="00BA6446">
        <w:rPr>
          <w:szCs w:val="22"/>
        </w:rPr>
        <w:lastRenderedPageBreak/>
        <w:t>-</w:t>
      </w:r>
      <w:r w:rsidRPr="00BA6446">
        <w:rPr>
          <w:szCs w:val="22"/>
        </w:rPr>
        <w:tab/>
        <w:t xml:space="preserve">Padidėjusio </w:t>
      </w:r>
      <w:proofErr w:type="spellStart"/>
      <w:r w:rsidRPr="00BA6446">
        <w:rPr>
          <w:szCs w:val="22"/>
        </w:rPr>
        <w:t>bilirubino</w:t>
      </w:r>
      <w:proofErr w:type="spellEnd"/>
      <w:r w:rsidRPr="00BA6446">
        <w:rPr>
          <w:szCs w:val="22"/>
        </w:rPr>
        <w:t xml:space="preserve"> (kepenų gaminama medžiaga) kiekio sukelta gelta, dėl ko oda ir akių baltymai atrodo geltoni</w:t>
      </w:r>
      <w:r>
        <w:rPr>
          <w:szCs w:val="22"/>
        </w:rPr>
        <w:t>;</w:t>
      </w:r>
    </w:p>
    <w:p w14:paraId="06127939" w14:textId="77777777" w:rsidR="00C44781" w:rsidRPr="00BA6446" w:rsidRDefault="00C44781" w:rsidP="00C44781">
      <w:pPr>
        <w:tabs>
          <w:tab w:val="left" w:pos="567"/>
        </w:tabs>
        <w:ind w:left="720" w:hanging="720"/>
        <w:rPr>
          <w:szCs w:val="22"/>
        </w:rPr>
      </w:pPr>
      <w:r w:rsidRPr="00BA6446">
        <w:rPr>
          <w:szCs w:val="22"/>
        </w:rPr>
        <w:t>-</w:t>
      </w:r>
      <w:r w:rsidRPr="00BA6446">
        <w:rPr>
          <w:szCs w:val="22"/>
        </w:rPr>
        <w:tab/>
        <w:t>Inkstų vamzdelių uždegimas</w:t>
      </w:r>
      <w:r>
        <w:rPr>
          <w:szCs w:val="22"/>
        </w:rPr>
        <w:t>;</w:t>
      </w:r>
    </w:p>
    <w:p w14:paraId="0DC13E5A" w14:textId="77777777" w:rsidR="00C44781" w:rsidRPr="00BA6446" w:rsidRDefault="00C44781" w:rsidP="00C44781">
      <w:pPr>
        <w:tabs>
          <w:tab w:val="left" w:pos="567"/>
        </w:tabs>
        <w:ind w:left="720" w:hanging="720"/>
        <w:rPr>
          <w:szCs w:val="22"/>
        </w:rPr>
      </w:pPr>
      <w:r w:rsidRPr="00BA6446">
        <w:rPr>
          <w:szCs w:val="22"/>
        </w:rPr>
        <w:t>-</w:t>
      </w:r>
      <w:r w:rsidRPr="00BA6446">
        <w:rPr>
          <w:szCs w:val="22"/>
        </w:rPr>
        <w:tab/>
        <w:t>Pailgėjęs krešėjimo laikas</w:t>
      </w:r>
      <w:r>
        <w:rPr>
          <w:szCs w:val="22"/>
        </w:rPr>
        <w:t>;</w:t>
      </w:r>
    </w:p>
    <w:p w14:paraId="4981B07A" w14:textId="77777777" w:rsidR="00C44781" w:rsidRPr="00BA6446" w:rsidRDefault="00C44781" w:rsidP="00C44781">
      <w:pPr>
        <w:tabs>
          <w:tab w:val="left" w:pos="567"/>
        </w:tabs>
        <w:ind w:left="720" w:hanging="720"/>
        <w:rPr>
          <w:szCs w:val="22"/>
        </w:rPr>
      </w:pPr>
      <w:r w:rsidRPr="00BA6446">
        <w:rPr>
          <w:szCs w:val="22"/>
        </w:rPr>
        <w:t>-</w:t>
      </w:r>
      <w:r w:rsidRPr="00BA6446">
        <w:rPr>
          <w:szCs w:val="22"/>
        </w:rPr>
        <w:tab/>
        <w:t>Padidėjęs aktyvumas</w:t>
      </w:r>
      <w:r>
        <w:rPr>
          <w:szCs w:val="22"/>
        </w:rPr>
        <w:t>;</w:t>
      </w:r>
    </w:p>
    <w:p w14:paraId="0F5C117D" w14:textId="35BCCD75" w:rsidR="00C44781" w:rsidRPr="00BA6446" w:rsidRDefault="00C44781" w:rsidP="00C44781">
      <w:pPr>
        <w:tabs>
          <w:tab w:val="left" w:pos="567"/>
        </w:tabs>
        <w:ind w:left="567" w:hanging="567"/>
        <w:rPr>
          <w:szCs w:val="22"/>
        </w:rPr>
      </w:pPr>
      <w:r w:rsidRPr="00BA6446">
        <w:rPr>
          <w:szCs w:val="22"/>
        </w:rPr>
        <w:t>-</w:t>
      </w:r>
      <w:r w:rsidRPr="00BA6446">
        <w:rPr>
          <w:szCs w:val="22"/>
        </w:rPr>
        <w:tab/>
        <w:t xml:space="preserve">Traukuliai (vartojantiems dideles </w:t>
      </w:r>
      <w:proofErr w:type="spellStart"/>
      <w:r w:rsidR="001A18AF">
        <w:rPr>
          <w:szCs w:val="22"/>
        </w:rPr>
        <w:t>Amoxicilina</w:t>
      </w:r>
      <w:proofErr w:type="spellEnd"/>
      <w:r w:rsidR="001A18AF">
        <w:rPr>
          <w:szCs w:val="22"/>
        </w:rPr>
        <w:t xml:space="preserve"> </w:t>
      </w:r>
      <w:proofErr w:type="spellStart"/>
      <w:r w:rsidR="001A18AF">
        <w:rPr>
          <w:szCs w:val="22"/>
        </w:rPr>
        <w:t>Acido</w:t>
      </w:r>
      <w:proofErr w:type="spellEnd"/>
      <w:r w:rsidR="001A18AF">
        <w:rPr>
          <w:szCs w:val="22"/>
        </w:rPr>
        <w:t xml:space="preserve"> </w:t>
      </w:r>
      <w:proofErr w:type="spellStart"/>
      <w:r w:rsidR="001A18AF">
        <w:rPr>
          <w:szCs w:val="22"/>
        </w:rPr>
        <w:t>Clavulanico</w:t>
      </w:r>
      <w:proofErr w:type="spellEnd"/>
      <w:r w:rsidR="001A18AF">
        <w:rPr>
          <w:szCs w:val="22"/>
        </w:rPr>
        <w:t xml:space="preserve"> </w:t>
      </w:r>
      <w:proofErr w:type="spellStart"/>
      <w:r w:rsidR="001A18AF">
        <w:rPr>
          <w:szCs w:val="22"/>
        </w:rPr>
        <w:t>Sandoz</w:t>
      </w:r>
      <w:proofErr w:type="spellEnd"/>
      <w:r w:rsidRPr="00BA6446">
        <w:rPr>
          <w:szCs w:val="22"/>
        </w:rPr>
        <w:t xml:space="preserve"> dozes arba žmonėms, kurių inkstų funkcija sutrikusi)</w:t>
      </w:r>
      <w:r>
        <w:rPr>
          <w:szCs w:val="22"/>
        </w:rPr>
        <w:t>;</w:t>
      </w:r>
    </w:p>
    <w:p w14:paraId="5A17A1BB" w14:textId="77777777" w:rsidR="00C44781" w:rsidRPr="00BA6446" w:rsidRDefault="00C44781" w:rsidP="00C44781">
      <w:pPr>
        <w:tabs>
          <w:tab w:val="left" w:pos="567"/>
        </w:tabs>
        <w:ind w:left="720" w:hanging="720"/>
        <w:rPr>
          <w:szCs w:val="22"/>
        </w:rPr>
      </w:pPr>
      <w:r w:rsidRPr="00BA6446">
        <w:rPr>
          <w:szCs w:val="22"/>
        </w:rPr>
        <w:t>-</w:t>
      </w:r>
      <w:r w:rsidRPr="00BA6446">
        <w:rPr>
          <w:szCs w:val="22"/>
        </w:rPr>
        <w:tab/>
        <w:t>Juodas, gauruotas liežuvis</w:t>
      </w:r>
      <w:r>
        <w:rPr>
          <w:szCs w:val="22"/>
        </w:rPr>
        <w:t>;</w:t>
      </w:r>
    </w:p>
    <w:p w14:paraId="57A45B0C" w14:textId="77777777" w:rsidR="00C44781" w:rsidRPr="00BA6446" w:rsidRDefault="00C44781" w:rsidP="00C44781">
      <w:pPr>
        <w:tabs>
          <w:tab w:val="left" w:pos="567"/>
        </w:tabs>
        <w:ind w:left="720" w:hanging="720"/>
        <w:rPr>
          <w:szCs w:val="22"/>
        </w:rPr>
      </w:pPr>
      <w:r w:rsidRPr="00BA6446">
        <w:rPr>
          <w:szCs w:val="22"/>
        </w:rPr>
        <w:t>-</w:t>
      </w:r>
      <w:r w:rsidRPr="00BA6446">
        <w:rPr>
          <w:szCs w:val="22"/>
        </w:rPr>
        <w:tab/>
        <w:t xml:space="preserve">Dantų </w:t>
      </w:r>
      <w:proofErr w:type="spellStart"/>
      <w:r w:rsidRPr="00BA6446">
        <w:rPr>
          <w:szCs w:val="22"/>
        </w:rPr>
        <w:t>dėmėtumas</w:t>
      </w:r>
      <w:proofErr w:type="spellEnd"/>
      <w:r w:rsidRPr="00BA6446">
        <w:rPr>
          <w:szCs w:val="22"/>
        </w:rPr>
        <w:t xml:space="preserve"> (vaikams), paprastai pašalinamas šveičiant.</w:t>
      </w:r>
    </w:p>
    <w:p w14:paraId="5745CC93" w14:textId="77777777" w:rsidR="00C44781" w:rsidRPr="00BA6446" w:rsidRDefault="00C44781" w:rsidP="00C44781">
      <w:pPr>
        <w:tabs>
          <w:tab w:val="left" w:pos="567"/>
        </w:tabs>
        <w:rPr>
          <w:szCs w:val="22"/>
        </w:rPr>
      </w:pPr>
    </w:p>
    <w:p w14:paraId="2BC60EDA" w14:textId="77777777" w:rsidR="00C44781" w:rsidRPr="00461A91" w:rsidRDefault="00C44781" w:rsidP="00C44781">
      <w:pPr>
        <w:tabs>
          <w:tab w:val="left" w:pos="567"/>
        </w:tabs>
        <w:rPr>
          <w:b/>
          <w:i/>
        </w:rPr>
      </w:pPr>
      <w:r w:rsidRPr="00461A91">
        <w:rPr>
          <w:b/>
        </w:rPr>
        <w:t>Nepageidaujamas poveikis kraujo ir šlapimo tyrimams:</w:t>
      </w:r>
    </w:p>
    <w:p w14:paraId="683486CD" w14:textId="77777777" w:rsidR="00C44781" w:rsidRPr="00BA6446" w:rsidRDefault="00C44781" w:rsidP="00C44781">
      <w:pPr>
        <w:tabs>
          <w:tab w:val="left" w:pos="567"/>
        </w:tabs>
        <w:ind w:left="720" w:hanging="720"/>
        <w:rPr>
          <w:szCs w:val="22"/>
        </w:rPr>
      </w:pPr>
      <w:r w:rsidRPr="00BA6446">
        <w:rPr>
          <w:szCs w:val="22"/>
        </w:rPr>
        <w:t>-</w:t>
      </w:r>
      <w:r w:rsidRPr="00BA6446">
        <w:rPr>
          <w:szCs w:val="22"/>
        </w:rPr>
        <w:tab/>
      </w:r>
      <w:r>
        <w:rPr>
          <w:szCs w:val="22"/>
        </w:rPr>
        <w:t>S</w:t>
      </w:r>
      <w:r w:rsidRPr="00BA6446">
        <w:rPr>
          <w:szCs w:val="22"/>
        </w:rPr>
        <w:t>unkus baltųjų kraujo kūnelių kiekio sumažėjimas;</w:t>
      </w:r>
    </w:p>
    <w:p w14:paraId="42245CDC" w14:textId="77777777" w:rsidR="00C44781" w:rsidRPr="00BA6446" w:rsidRDefault="00C44781" w:rsidP="00C44781">
      <w:pPr>
        <w:tabs>
          <w:tab w:val="left" w:pos="567"/>
        </w:tabs>
        <w:ind w:left="720" w:hanging="720"/>
        <w:rPr>
          <w:szCs w:val="22"/>
        </w:rPr>
      </w:pPr>
      <w:r w:rsidRPr="00BA6446">
        <w:rPr>
          <w:szCs w:val="22"/>
        </w:rPr>
        <w:t>-</w:t>
      </w:r>
      <w:r w:rsidRPr="00BA6446">
        <w:rPr>
          <w:szCs w:val="22"/>
        </w:rPr>
        <w:tab/>
      </w:r>
      <w:r>
        <w:rPr>
          <w:szCs w:val="22"/>
        </w:rPr>
        <w:t>M</w:t>
      </w:r>
      <w:r w:rsidRPr="00BA6446">
        <w:rPr>
          <w:szCs w:val="22"/>
        </w:rPr>
        <w:t>ažas raudonųjų kraujo kūnelių kiekis (hemolizinė mažakraujystė);</w:t>
      </w:r>
    </w:p>
    <w:p w14:paraId="080B3D77" w14:textId="77777777" w:rsidR="00C44781" w:rsidRDefault="00C44781" w:rsidP="00C44781">
      <w:pPr>
        <w:tabs>
          <w:tab w:val="left" w:pos="567"/>
        </w:tabs>
        <w:ind w:left="720" w:hanging="720"/>
        <w:rPr>
          <w:szCs w:val="22"/>
        </w:rPr>
      </w:pPr>
      <w:r w:rsidRPr="00BA6446">
        <w:rPr>
          <w:szCs w:val="22"/>
        </w:rPr>
        <w:t>-</w:t>
      </w:r>
      <w:r w:rsidRPr="00BA6446">
        <w:rPr>
          <w:szCs w:val="22"/>
        </w:rPr>
        <w:tab/>
      </w:r>
      <w:r>
        <w:rPr>
          <w:szCs w:val="22"/>
        </w:rPr>
        <w:t>K</w:t>
      </w:r>
      <w:r w:rsidRPr="00BA6446">
        <w:rPr>
          <w:szCs w:val="22"/>
        </w:rPr>
        <w:t>ristalai šlapime</w:t>
      </w:r>
      <w:r>
        <w:rPr>
          <w:szCs w:val="22"/>
        </w:rPr>
        <w:t xml:space="preserve">, </w:t>
      </w:r>
      <w:r w:rsidRPr="00D17F78">
        <w:rPr>
          <w:szCs w:val="22"/>
        </w:rPr>
        <w:t>kurie gali sukelti ūminę inkstų pažaidą</w:t>
      </w:r>
      <w:r>
        <w:rPr>
          <w:szCs w:val="22"/>
        </w:rPr>
        <w:t>.</w:t>
      </w:r>
    </w:p>
    <w:p w14:paraId="3241B408" w14:textId="77777777" w:rsidR="00C44781" w:rsidRDefault="00C44781" w:rsidP="00C44781">
      <w:pPr>
        <w:tabs>
          <w:tab w:val="left" w:pos="567"/>
        </w:tabs>
        <w:ind w:left="720" w:hanging="720"/>
        <w:rPr>
          <w:szCs w:val="22"/>
        </w:rPr>
      </w:pPr>
    </w:p>
    <w:p w14:paraId="1DA45A6B" w14:textId="77777777" w:rsidR="00C44781" w:rsidRDefault="00C44781" w:rsidP="00C44781">
      <w:pPr>
        <w:rPr>
          <w:b/>
        </w:rPr>
      </w:pPr>
      <w:r>
        <w:rPr>
          <w:b/>
          <w:noProof/>
        </w:rPr>
        <w:t>Pranešimas apie šalutinį poveikį</w:t>
      </w:r>
    </w:p>
    <w:p w14:paraId="452D8799" w14:textId="49527165" w:rsidR="00C44781" w:rsidRDefault="00C44781" w:rsidP="00C44781">
      <w:pPr>
        <w:tabs>
          <w:tab w:val="left" w:pos="0"/>
        </w:tabs>
        <w:ind w:right="-449"/>
        <w:rPr>
          <w:noProof/>
        </w:rPr>
      </w:pPr>
      <w:r w:rsidRPr="006E137B">
        <w:rPr>
          <w:noProof/>
        </w:rPr>
        <w:t>Jeigu pasireiškė šalutinis poveikis, įskaitant šiame lapelyje nenurodytą, pasakykite gydytojui arba vaistininkui</w:t>
      </w:r>
      <w:r w:rsidR="00663BDB">
        <w:rPr>
          <w:noProof/>
        </w:rPr>
        <w:t>.</w:t>
      </w:r>
      <w:r w:rsidRPr="006E137B">
        <w:rPr>
          <w:noProof/>
        </w:rPr>
        <w:t xml:space="preserve"> </w:t>
      </w:r>
      <w:r w:rsidR="00663BDB" w:rsidRPr="00663BDB">
        <w:rPr>
          <w:noProof/>
        </w:rPr>
        <w:t>Pranešimą apie šalutinį poveikį galite užpildyti ir pateikti Valstybinės vaistų kontrolės tarnybos prie Lietuvos Respublikos sveikatos apsaugos ministerijos tinklalapyje https://vvkt.lrv.lt/lt/ nurodytais būdais arba paskambinti nemokamu telefonu 8 800 73 568. Pranešdami apie šalutinį poveikį galite mums padėti gauti daugiau informacijos apie šio vaisto saugumą</w:t>
      </w:r>
      <w:r w:rsidRPr="006E137B">
        <w:rPr>
          <w:noProof/>
        </w:rPr>
        <w:t>.</w:t>
      </w:r>
    </w:p>
    <w:p w14:paraId="7EB7D26B" w14:textId="77777777" w:rsidR="00C44781" w:rsidRPr="00BA6446" w:rsidRDefault="00C44781" w:rsidP="00C44781">
      <w:pPr>
        <w:tabs>
          <w:tab w:val="left" w:pos="0"/>
        </w:tabs>
        <w:rPr>
          <w:szCs w:val="22"/>
        </w:rPr>
      </w:pPr>
    </w:p>
    <w:p w14:paraId="6D104AE7" w14:textId="77777777" w:rsidR="00C44781" w:rsidRPr="00BA6446" w:rsidRDefault="00C44781" w:rsidP="00C44781">
      <w:pPr>
        <w:tabs>
          <w:tab w:val="left" w:pos="567"/>
        </w:tabs>
        <w:ind w:left="567" w:hanging="567"/>
        <w:rPr>
          <w:szCs w:val="22"/>
        </w:rPr>
      </w:pPr>
    </w:p>
    <w:p w14:paraId="25167FD3" w14:textId="7F0093BE" w:rsidR="00C44781" w:rsidRPr="00BA6446" w:rsidRDefault="00C44781" w:rsidP="00C44781">
      <w:pPr>
        <w:numPr>
          <w:ilvl w:val="12"/>
          <w:numId w:val="0"/>
        </w:numP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BA6446">
        <w:rPr>
          <w:b/>
          <w:caps/>
          <w:szCs w:val="22"/>
        </w:rPr>
        <w:t>5.</w:t>
      </w:r>
      <w:r w:rsidRPr="00BA6446">
        <w:rPr>
          <w:b/>
          <w:caps/>
          <w:szCs w:val="22"/>
        </w:rPr>
        <w:tab/>
      </w:r>
      <w:r w:rsidRPr="00BA6446">
        <w:rPr>
          <w:b/>
          <w:szCs w:val="22"/>
        </w:rPr>
        <w:t xml:space="preserve">Kaip laikyti </w:t>
      </w:r>
      <w:proofErr w:type="spellStart"/>
      <w:r w:rsidR="001A18AF">
        <w:rPr>
          <w:b/>
          <w:szCs w:val="22"/>
        </w:rPr>
        <w:t>Amoxicilina</w:t>
      </w:r>
      <w:proofErr w:type="spellEnd"/>
      <w:r w:rsidR="001A18AF">
        <w:rPr>
          <w:b/>
          <w:szCs w:val="22"/>
        </w:rPr>
        <w:t xml:space="preserve"> </w:t>
      </w:r>
      <w:proofErr w:type="spellStart"/>
      <w:r w:rsidR="001A18AF">
        <w:rPr>
          <w:b/>
          <w:szCs w:val="22"/>
        </w:rPr>
        <w:t>Acido</w:t>
      </w:r>
      <w:proofErr w:type="spellEnd"/>
      <w:r w:rsidR="001A18AF">
        <w:rPr>
          <w:b/>
          <w:szCs w:val="22"/>
        </w:rPr>
        <w:t xml:space="preserve"> </w:t>
      </w:r>
      <w:proofErr w:type="spellStart"/>
      <w:r w:rsidR="001A18AF">
        <w:rPr>
          <w:b/>
          <w:szCs w:val="22"/>
        </w:rPr>
        <w:t>Clavulanico</w:t>
      </w:r>
      <w:proofErr w:type="spellEnd"/>
      <w:r w:rsidR="001A18AF">
        <w:rPr>
          <w:b/>
          <w:szCs w:val="22"/>
        </w:rPr>
        <w:t xml:space="preserve"> </w:t>
      </w:r>
      <w:proofErr w:type="spellStart"/>
      <w:r w:rsidR="001A18AF">
        <w:rPr>
          <w:b/>
          <w:szCs w:val="22"/>
        </w:rPr>
        <w:t>Sandoz</w:t>
      </w:r>
      <w:proofErr w:type="spellEnd"/>
    </w:p>
    <w:p w14:paraId="6B327786" w14:textId="77777777" w:rsidR="00C44781" w:rsidRPr="00BA6446" w:rsidRDefault="00C44781" w:rsidP="00C44781">
      <w:pPr>
        <w:tabs>
          <w:tab w:val="left" w:pos="567"/>
        </w:tabs>
        <w:ind w:left="567" w:hanging="567"/>
        <w:rPr>
          <w:szCs w:val="22"/>
        </w:rPr>
      </w:pPr>
    </w:p>
    <w:p w14:paraId="0A204086" w14:textId="77777777" w:rsidR="00C44781" w:rsidRPr="00BA6446" w:rsidRDefault="00C44781" w:rsidP="00C44781">
      <w:pPr>
        <w:tabs>
          <w:tab w:val="left" w:pos="567"/>
        </w:tabs>
        <w:ind w:left="567" w:hanging="567"/>
        <w:outlineLvl w:val="0"/>
        <w:rPr>
          <w:szCs w:val="22"/>
        </w:rPr>
      </w:pPr>
      <w:r>
        <w:rPr>
          <w:szCs w:val="22"/>
        </w:rPr>
        <w:t>Šį vaistą laikykite</w:t>
      </w:r>
      <w:r w:rsidRPr="00BA6446">
        <w:rPr>
          <w:szCs w:val="22"/>
        </w:rPr>
        <w:t xml:space="preserve"> vaikams nepastebimoje ir nepasiekiamoje vietoje.</w:t>
      </w:r>
    </w:p>
    <w:p w14:paraId="45963F12" w14:textId="77777777" w:rsidR="00554513" w:rsidRDefault="00554513" w:rsidP="00C44781">
      <w:pPr>
        <w:tabs>
          <w:tab w:val="left" w:pos="567"/>
        </w:tabs>
        <w:ind w:left="567" w:hanging="567"/>
        <w:rPr>
          <w:szCs w:val="22"/>
        </w:rPr>
      </w:pPr>
    </w:p>
    <w:p w14:paraId="12581D70" w14:textId="0F944135" w:rsidR="00C44781" w:rsidRPr="00BA6446" w:rsidRDefault="00C44781" w:rsidP="00C44781">
      <w:pPr>
        <w:tabs>
          <w:tab w:val="left" w:pos="567"/>
        </w:tabs>
        <w:ind w:left="567" w:hanging="567"/>
        <w:rPr>
          <w:szCs w:val="22"/>
        </w:rPr>
      </w:pPr>
      <w:r w:rsidRPr="00BA6446">
        <w:rPr>
          <w:szCs w:val="22"/>
        </w:rPr>
        <w:t>Laikyti ne aukštesnėje kaip 25</w:t>
      </w:r>
      <w:r>
        <w:rPr>
          <w:szCs w:val="22"/>
        </w:rPr>
        <w:t> </w:t>
      </w:r>
      <w:r w:rsidRPr="00BA6446">
        <w:rPr>
          <w:szCs w:val="22"/>
        </w:rPr>
        <w:t>ºC temperatūroje.</w:t>
      </w:r>
    </w:p>
    <w:p w14:paraId="596E1379" w14:textId="77777777" w:rsidR="00C44781" w:rsidRPr="00BA6446" w:rsidRDefault="00C44781" w:rsidP="00C44781">
      <w:pPr>
        <w:tabs>
          <w:tab w:val="left" w:pos="567"/>
        </w:tabs>
        <w:ind w:left="567" w:hanging="567"/>
        <w:rPr>
          <w:szCs w:val="22"/>
        </w:rPr>
      </w:pPr>
      <w:r w:rsidRPr="00BA6446">
        <w:rPr>
          <w:szCs w:val="22"/>
        </w:rPr>
        <w:t xml:space="preserve">Laikyti gamintojo pakuotėje, kad </w:t>
      </w:r>
      <w:r>
        <w:rPr>
          <w:szCs w:val="22"/>
        </w:rPr>
        <w:t>vaistas</w:t>
      </w:r>
      <w:r w:rsidRPr="00BA6446">
        <w:rPr>
          <w:szCs w:val="22"/>
        </w:rPr>
        <w:t xml:space="preserve"> būtų apsaugotas nuo drėgmės ir šviesos.</w:t>
      </w:r>
    </w:p>
    <w:p w14:paraId="518900D7" w14:textId="77777777" w:rsidR="00554513" w:rsidRDefault="00554513" w:rsidP="00C44781">
      <w:pPr>
        <w:tabs>
          <w:tab w:val="left" w:pos="567"/>
        </w:tabs>
        <w:spacing w:line="260" w:lineRule="exact"/>
        <w:rPr>
          <w:szCs w:val="22"/>
          <w:lang w:val="cs-CZ"/>
        </w:rPr>
      </w:pPr>
    </w:p>
    <w:p w14:paraId="6EEDF53A" w14:textId="0FDB6DF1" w:rsidR="00C44781" w:rsidRDefault="00C44781" w:rsidP="00C44781">
      <w:pPr>
        <w:tabs>
          <w:tab w:val="left" w:pos="567"/>
        </w:tabs>
        <w:spacing w:line="260" w:lineRule="exact"/>
        <w:rPr>
          <w:noProof/>
          <w:szCs w:val="22"/>
          <w:lang w:val="cs-CZ"/>
        </w:rPr>
      </w:pPr>
      <w:r w:rsidRPr="00BA6446">
        <w:rPr>
          <w:szCs w:val="22"/>
          <w:lang w:val="cs-CZ"/>
        </w:rPr>
        <w:t>Paruoštą</w:t>
      </w:r>
      <w:r>
        <w:rPr>
          <w:szCs w:val="22"/>
          <w:lang w:val="cs-CZ"/>
        </w:rPr>
        <w:t xml:space="preserve"> geriamąją</w:t>
      </w:r>
      <w:r w:rsidRPr="00BA6446">
        <w:rPr>
          <w:szCs w:val="22"/>
          <w:lang w:val="cs-CZ"/>
        </w:rPr>
        <w:t xml:space="preserve"> suspensiją laikyti </w:t>
      </w:r>
      <w:r w:rsidRPr="00BA6446">
        <w:rPr>
          <w:noProof/>
          <w:szCs w:val="22"/>
          <w:lang w:val="cs-CZ"/>
        </w:rPr>
        <w:t>2</w:t>
      </w:r>
      <w:r>
        <w:rPr>
          <w:noProof/>
          <w:szCs w:val="22"/>
          <w:lang w:val="cs-CZ"/>
        </w:rPr>
        <w:t> </w:t>
      </w:r>
      <w:r w:rsidRPr="00BA6446">
        <w:rPr>
          <w:noProof/>
          <w:szCs w:val="22"/>
          <w:lang w:val="cs-CZ"/>
        </w:rPr>
        <w:t>°C-8</w:t>
      </w:r>
      <w:r>
        <w:rPr>
          <w:noProof/>
          <w:szCs w:val="22"/>
          <w:lang w:val="cs-CZ"/>
        </w:rPr>
        <w:t> </w:t>
      </w:r>
      <w:r w:rsidRPr="00BA6446">
        <w:rPr>
          <w:noProof/>
          <w:szCs w:val="22"/>
          <w:lang w:val="cs-CZ"/>
        </w:rPr>
        <w:t xml:space="preserve">°C temperatūroje (šaldytuve). </w:t>
      </w:r>
    </w:p>
    <w:p w14:paraId="39E59DF8" w14:textId="77777777" w:rsidR="00C44781" w:rsidRPr="00BA6446" w:rsidRDefault="00C44781" w:rsidP="00C44781">
      <w:pPr>
        <w:tabs>
          <w:tab w:val="left" w:pos="567"/>
        </w:tabs>
        <w:spacing w:line="260" w:lineRule="exact"/>
        <w:rPr>
          <w:noProof/>
          <w:szCs w:val="22"/>
          <w:lang w:val="cs-CZ"/>
        </w:rPr>
      </w:pPr>
    </w:p>
    <w:p w14:paraId="38E9FC26" w14:textId="77777777" w:rsidR="00C44781" w:rsidRPr="00BA6446" w:rsidRDefault="00C44781" w:rsidP="00C44781">
      <w:pPr>
        <w:tabs>
          <w:tab w:val="left" w:pos="567"/>
        </w:tabs>
        <w:spacing w:line="260" w:lineRule="exact"/>
        <w:rPr>
          <w:szCs w:val="22"/>
          <w:lang w:val="cs-CZ"/>
        </w:rPr>
      </w:pPr>
      <w:r w:rsidRPr="00BA6446">
        <w:rPr>
          <w:szCs w:val="22"/>
          <w:lang w:val="cs-CZ"/>
        </w:rPr>
        <w:t xml:space="preserve">Paruoštos </w:t>
      </w:r>
      <w:r>
        <w:rPr>
          <w:szCs w:val="22"/>
          <w:lang w:val="cs-CZ"/>
        </w:rPr>
        <w:t xml:space="preserve">geriamosios </w:t>
      </w:r>
      <w:r w:rsidRPr="00BA6446">
        <w:rPr>
          <w:szCs w:val="22"/>
          <w:lang w:val="cs-CZ"/>
        </w:rPr>
        <w:t xml:space="preserve">suspensijos tinkamumo laikas yra 7 paros. </w:t>
      </w:r>
    </w:p>
    <w:p w14:paraId="037B1B78" w14:textId="77777777" w:rsidR="00C44781" w:rsidRPr="00BA6446" w:rsidRDefault="00C44781" w:rsidP="00C44781">
      <w:pPr>
        <w:tabs>
          <w:tab w:val="left" w:pos="1125"/>
        </w:tabs>
        <w:ind w:left="567" w:hanging="567"/>
        <w:rPr>
          <w:szCs w:val="22"/>
        </w:rPr>
      </w:pPr>
    </w:p>
    <w:p w14:paraId="24D98005" w14:textId="77777777" w:rsidR="00C44781" w:rsidRPr="00BA6446" w:rsidRDefault="00C44781" w:rsidP="00C44781">
      <w:pPr>
        <w:tabs>
          <w:tab w:val="left" w:pos="567"/>
        </w:tabs>
        <w:rPr>
          <w:szCs w:val="22"/>
        </w:rPr>
      </w:pPr>
      <w:r w:rsidRPr="00BA6446">
        <w:rPr>
          <w:szCs w:val="22"/>
        </w:rPr>
        <w:t xml:space="preserve">Ant dėžutės ir etiketės </w:t>
      </w:r>
      <w:r>
        <w:rPr>
          <w:szCs w:val="22"/>
        </w:rPr>
        <w:t xml:space="preserve">po „EXP“ </w:t>
      </w:r>
      <w:r w:rsidRPr="00BA6446">
        <w:rPr>
          <w:szCs w:val="22"/>
        </w:rPr>
        <w:t xml:space="preserve">nurodytam tinkamumo laikui pasibaigus, </w:t>
      </w:r>
      <w:r>
        <w:rPr>
          <w:szCs w:val="22"/>
        </w:rPr>
        <w:t>šio vaisto</w:t>
      </w:r>
      <w:r w:rsidRPr="00BA6446">
        <w:rPr>
          <w:szCs w:val="22"/>
        </w:rPr>
        <w:t xml:space="preserve"> vartoti negalima.</w:t>
      </w:r>
    </w:p>
    <w:p w14:paraId="471106D9" w14:textId="77777777" w:rsidR="00C44781" w:rsidRPr="00BA6446" w:rsidRDefault="00C44781" w:rsidP="00C44781">
      <w:pPr>
        <w:tabs>
          <w:tab w:val="left" w:pos="567"/>
        </w:tabs>
        <w:ind w:left="567" w:hanging="567"/>
        <w:rPr>
          <w:szCs w:val="22"/>
        </w:rPr>
      </w:pPr>
    </w:p>
    <w:p w14:paraId="73409429" w14:textId="77777777" w:rsidR="00C44781" w:rsidRPr="00BA6446" w:rsidRDefault="00C44781" w:rsidP="00C44781">
      <w:pPr>
        <w:tabs>
          <w:tab w:val="left" w:pos="567"/>
        </w:tabs>
        <w:rPr>
          <w:szCs w:val="22"/>
        </w:rPr>
      </w:pPr>
      <w:r w:rsidRPr="00BA6446">
        <w:rPr>
          <w:szCs w:val="22"/>
        </w:rPr>
        <w:t>Vaistų negalima</w:t>
      </w:r>
      <w:r>
        <w:rPr>
          <w:szCs w:val="22"/>
        </w:rPr>
        <w:t xml:space="preserve"> išmesti</w:t>
      </w:r>
      <w:r w:rsidRPr="00BA6446">
        <w:rPr>
          <w:szCs w:val="22"/>
        </w:rPr>
        <w:t xml:space="preserve"> į kanalizaciją arba išmesti su buitinėmis atliekomis. Kaip </w:t>
      </w:r>
      <w:r>
        <w:rPr>
          <w:szCs w:val="22"/>
        </w:rPr>
        <w:t>išmesti</w:t>
      </w:r>
      <w:r w:rsidRPr="00BA6446">
        <w:rPr>
          <w:szCs w:val="22"/>
        </w:rPr>
        <w:t xml:space="preserve"> nereikalingus vaistus, klauskite vaistininko. Šios priemonės padės apsaugoti aplinką.</w:t>
      </w:r>
    </w:p>
    <w:p w14:paraId="0F80E73A" w14:textId="77777777" w:rsidR="00C44781" w:rsidRPr="00BA6446" w:rsidRDefault="00C44781" w:rsidP="00C44781">
      <w:pPr>
        <w:tabs>
          <w:tab w:val="left" w:pos="567"/>
        </w:tabs>
        <w:ind w:left="567" w:hanging="567"/>
        <w:rPr>
          <w:szCs w:val="22"/>
        </w:rPr>
      </w:pPr>
    </w:p>
    <w:p w14:paraId="5F335923" w14:textId="77777777" w:rsidR="00C44781" w:rsidRPr="00BA6446" w:rsidRDefault="00C44781" w:rsidP="00C44781">
      <w:pPr>
        <w:tabs>
          <w:tab w:val="left" w:pos="567"/>
        </w:tabs>
        <w:rPr>
          <w:szCs w:val="22"/>
        </w:rPr>
      </w:pPr>
    </w:p>
    <w:p w14:paraId="4FEF6EFA" w14:textId="77777777" w:rsidR="00C44781" w:rsidRPr="00BA6446" w:rsidRDefault="00C44781" w:rsidP="00C44781">
      <w:pPr>
        <w:numPr>
          <w:ilvl w:val="12"/>
          <w:numId w:val="0"/>
        </w:numPr>
        <w:tabs>
          <w:tab w:val="left" w:pos="567"/>
        </w:tabs>
        <w:ind w:left="567" w:hanging="567"/>
        <w:outlineLvl w:val="0"/>
        <w:rPr>
          <w:b/>
          <w:szCs w:val="22"/>
        </w:rPr>
      </w:pPr>
      <w:r w:rsidRPr="00BA6446">
        <w:rPr>
          <w:b/>
          <w:szCs w:val="22"/>
        </w:rPr>
        <w:t>6.</w:t>
      </w:r>
      <w:r w:rsidRPr="00BA6446">
        <w:rPr>
          <w:szCs w:val="22"/>
        </w:rPr>
        <w:tab/>
      </w:r>
      <w:r w:rsidRPr="00E95608">
        <w:rPr>
          <w:b/>
          <w:snapToGrid w:val="0"/>
        </w:rPr>
        <w:t>Pakuotės turinys ir kita informacija</w:t>
      </w:r>
    </w:p>
    <w:p w14:paraId="2F814FCD" w14:textId="77777777" w:rsidR="00C44781" w:rsidRPr="00BA6446" w:rsidRDefault="00C44781" w:rsidP="00C44781">
      <w:pPr>
        <w:tabs>
          <w:tab w:val="left" w:pos="567"/>
        </w:tabs>
        <w:ind w:left="567" w:hanging="567"/>
        <w:rPr>
          <w:szCs w:val="22"/>
        </w:rPr>
      </w:pPr>
    </w:p>
    <w:p w14:paraId="0EDF434B" w14:textId="6F98BF86" w:rsidR="00C44781" w:rsidRPr="00BA6446" w:rsidRDefault="001A18AF" w:rsidP="00C44781">
      <w:pPr>
        <w:tabs>
          <w:tab w:val="left" w:pos="567"/>
        </w:tabs>
        <w:ind w:left="567" w:hanging="567"/>
        <w:rPr>
          <w:szCs w:val="22"/>
        </w:rPr>
      </w:pPr>
      <w:proofErr w:type="spellStart"/>
      <w:r>
        <w:rPr>
          <w:b/>
          <w:szCs w:val="22"/>
        </w:rPr>
        <w:t>Amoxicilina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Acido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Clavulanico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Sandoz</w:t>
      </w:r>
      <w:proofErr w:type="spellEnd"/>
      <w:r w:rsidR="00C44781" w:rsidRPr="00BA6446">
        <w:rPr>
          <w:b/>
          <w:szCs w:val="22"/>
        </w:rPr>
        <w:t xml:space="preserve"> sudėtis</w:t>
      </w:r>
    </w:p>
    <w:p w14:paraId="2625433A" w14:textId="77777777" w:rsidR="00C44781" w:rsidRPr="00BA6446" w:rsidRDefault="00C44781" w:rsidP="00C44781">
      <w:pPr>
        <w:tabs>
          <w:tab w:val="left" w:pos="567"/>
        </w:tabs>
        <w:ind w:left="567" w:hanging="567"/>
        <w:rPr>
          <w:szCs w:val="22"/>
        </w:rPr>
      </w:pPr>
      <w:r w:rsidRPr="00BA6446">
        <w:rPr>
          <w:szCs w:val="22"/>
        </w:rPr>
        <w:t>-</w:t>
      </w:r>
      <w:r w:rsidRPr="00BA6446">
        <w:rPr>
          <w:szCs w:val="22"/>
        </w:rPr>
        <w:tab/>
        <w:t xml:space="preserve">Veikliosios medžiagos yra </w:t>
      </w:r>
      <w:proofErr w:type="spellStart"/>
      <w:r w:rsidRPr="00BA6446">
        <w:rPr>
          <w:szCs w:val="22"/>
        </w:rPr>
        <w:t>amoksicilinas</w:t>
      </w:r>
      <w:proofErr w:type="spellEnd"/>
      <w:r w:rsidRPr="00BA6446">
        <w:rPr>
          <w:szCs w:val="22"/>
        </w:rPr>
        <w:t xml:space="preserve"> (</w:t>
      </w:r>
      <w:proofErr w:type="spellStart"/>
      <w:r w:rsidRPr="00BA6446">
        <w:rPr>
          <w:szCs w:val="22"/>
        </w:rPr>
        <w:t>amoksicilino</w:t>
      </w:r>
      <w:proofErr w:type="spellEnd"/>
      <w:r w:rsidRPr="00BA6446">
        <w:rPr>
          <w:szCs w:val="22"/>
        </w:rPr>
        <w:t xml:space="preserve"> </w:t>
      </w:r>
      <w:proofErr w:type="spellStart"/>
      <w:r w:rsidRPr="00BA6446">
        <w:rPr>
          <w:szCs w:val="22"/>
        </w:rPr>
        <w:t>trihidrato</w:t>
      </w:r>
      <w:proofErr w:type="spellEnd"/>
      <w:r w:rsidRPr="00BA6446">
        <w:rPr>
          <w:szCs w:val="22"/>
        </w:rPr>
        <w:t xml:space="preserve"> pavidalu) ir </w:t>
      </w:r>
      <w:proofErr w:type="spellStart"/>
      <w:r w:rsidRPr="00BA6446">
        <w:rPr>
          <w:szCs w:val="22"/>
        </w:rPr>
        <w:t>klavulano</w:t>
      </w:r>
      <w:proofErr w:type="spellEnd"/>
      <w:r w:rsidRPr="00BA6446">
        <w:rPr>
          <w:szCs w:val="22"/>
        </w:rPr>
        <w:t xml:space="preserve"> rūgštis (kalio </w:t>
      </w:r>
      <w:proofErr w:type="spellStart"/>
      <w:r w:rsidRPr="00BA6446">
        <w:rPr>
          <w:szCs w:val="22"/>
        </w:rPr>
        <w:t>klavulanato</w:t>
      </w:r>
      <w:proofErr w:type="spellEnd"/>
      <w:r w:rsidRPr="00BA6446">
        <w:rPr>
          <w:szCs w:val="22"/>
        </w:rPr>
        <w:t xml:space="preserve"> pavidalu).</w:t>
      </w:r>
    </w:p>
    <w:p w14:paraId="7E90DDA3" w14:textId="4435C99C" w:rsidR="00C44781" w:rsidRPr="00BA6446" w:rsidRDefault="001A18AF" w:rsidP="00C44781">
      <w:pPr>
        <w:tabs>
          <w:tab w:val="left" w:pos="567"/>
        </w:tabs>
        <w:ind w:left="540"/>
        <w:rPr>
          <w:szCs w:val="22"/>
        </w:rPr>
      </w:pPr>
      <w:proofErr w:type="spellStart"/>
      <w:r>
        <w:rPr>
          <w:szCs w:val="22"/>
        </w:rPr>
        <w:t>Amoxicilina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Acido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Clavulanico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Sandoz</w:t>
      </w:r>
      <w:proofErr w:type="spellEnd"/>
      <w:r w:rsidR="00C44781" w:rsidRPr="00BA6446">
        <w:rPr>
          <w:szCs w:val="22"/>
        </w:rPr>
        <w:t xml:space="preserve"> 125 mg/31,25 mg milteliai geriamajai suspensijai yra 125 mg </w:t>
      </w:r>
      <w:proofErr w:type="spellStart"/>
      <w:r w:rsidR="00C44781" w:rsidRPr="00BA6446">
        <w:rPr>
          <w:szCs w:val="22"/>
        </w:rPr>
        <w:t>amoksicilino</w:t>
      </w:r>
      <w:proofErr w:type="spellEnd"/>
      <w:r w:rsidR="00C44781" w:rsidRPr="00BA6446">
        <w:rPr>
          <w:szCs w:val="22"/>
        </w:rPr>
        <w:t xml:space="preserve"> (</w:t>
      </w:r>
      <w:proofErr w:type="spellStart"/>
      <w:r w:rsidR="00C44781" w:rsidRPr="00BA6446">
        <w:rPr>
          <w:szCs w:val="22"/>
        </w:rPr>
        <w:t>amoksicilino</w:t>
      </w:r>
      <w:proofErr w:type="spellEnd"/>
      <w:r w:rsidR="00C44781" w:rsidRPr="00BA6446">
        <w:rPr>
          <w:szCs w:val="22"/>
        </w:rPr>
        <w:t xml:space="preserve"> </w:t>
      </w:r>
      <w:proofErr w:type="spellStart"/>
      <w:r w:rsidR="00C44781" w:rsidRPr="00BA6446">
        <w:rPr>
          <w:szCs w:val="22"/>
        </w:rPr>
        <w:t>trihidrato</w:t>
      </w:r>
      <w:proofErr w:type="spellEnd"/>
      <w:r w:rsidR="00C44781" w:rsidRPr="00BA6446">
        <w:rPr>
          <w:szCs w:val="22"/>
        </w:rPr>
        <w:t xml:space="preserve"> pavidalu) ir 31,25  mg </w:t>
      </w:r>
      <w:proofErr w:type="spellStart"/>
      <w:r w:rsidR="00C44781" w:rsidRPr="00BA6446">
        <w:rPr>
          <w:szCs w:val="22"/>
        </w:rPr>
        <w:t>klavulano</w:t>
      </w:r>
      <w:proofErr w:type="spellEnd"/>
      <w:r w:rsidR="00C44781" w:rsidRPr="00BA6446">
        <w:rPr>
          <w:szCs w:val="22"/>
        </w:rPr>
        <w:t xml:space="preserve"> rūgšties (kalio </w:t>
      </w:r>
      <w:proofErr w:type="spellStart"/>
      <w:r w:rsidR="00C44781" w:rsidRPr="00BA6446">
        <w:rPr>
          <w:szCs w:val="22"/>
        </w:rPr>
        <w:t>klavulanato</w:t>
      </w:r>
      <w:proofErr w:type="spellEnd"/>
      <w:r w:rsidR="00C44781" w:rsidRPr="00BA6446">
        <w:rPr>
          <w:szCs w:val="22"/>
        </w:rPr>
        <w:t xml:space="preserve"> pavidalu).</w:t>
      </w:r>
    </w:p>
    <w:p w14:paraId="38885E20" w14:textId="7719708A" w:rsidR="00C44781" w:rsidRPr="00BA6446" w:rsidRDefault="00C44781" w:rsidP="00C44781">
      <w:pPr>
        <w:tabs>
          <w:tab w:val="left" w:pos="567"/>
        </w:tabs>
        <w:ind w:left="567" w:hanging="567"/>
        <w:rPr>
          <w:szCs w:val="22"/>
        </w:rPr>
      </w:pPr>
      <w:r w:rsidRPr="00BA6446">
        <w:rPr>
          <w:szCs w:val="22"/>
        </w:rPr>
        <w:t>-</w:t>
      </w:r>
      <w:r w:rsidRPr="00BA6446">
        <w:rPr>
          <w:szCs w:val="22"/>
        </w:rPr>
        <w:tab/>
        <w:t xml:space="preserve">Pagalbinės medžiagos: </w:t>
      </w:r>
      <w:r w:rsidR="005015CA" w:rsidRPr="005015CA">
        <w:rPr>
          <w:szCs w:val="22"/>
        </w:rPr>
        <w:t xml:space="preserve">citrinų rūgštis, natrio citratas, </w:t>
      </w:r>
      <w:proofErr w:type="spellStart"/>
      <w:r w:rsidR="005015CA" w:rsidRPr="005015CA">
        <w:rPr>
          <w:szCs w:val="22"/>
        </w:rPr>
        <w:t>aspartamas</w:t>
      </w:r>
      <w:proofErr w:type="spellEnd"/>
      <w:r w:rsidR="005015CA" w:rsidRPr="005015CA">
        <w:rPr>
          <w:szCs w:val="22"/>
        </w:rPr>
        <w:t xml:space="preserve"> (E951), talkas, </w:t>
      </w:r>
      <w:proofErr w:type="spellStart"/>
      <w:r w:rsidR="005015CA" w:rsidRPr="005015CA">
        <w:rPr>
          <w:szCs w:val="22"/>
        </w:rPr>
        <w:t>guar</w:t>
      </w:r>
      <w:r w:rsidR="00663BDB">
        <w:rPr>
          <w:szCs w:val="22"/>
        </w:rPr>
        <w:t>as</w:t>
      </w:r>
      <w:proofErr w:type="spellEnd"/>
      <w:r w:rsidR="005015CA" w:rsidRPr="005015CA">
        <w:rPr>
          <w:szCs w:val="22"/>
        </w:rPr>
        <w:t xml:space="preserve">, </w:t>
      </w:r>
      <w:r w:rsidR="006340E6">
        <w:rPr>
          <w:szCs w:val="22"/>
        </w:rPr>
        <w:t xml:space="preserve">koloidinis bevandenis </w:t>
      </w:r>
      <w:r w:rsidR="005015CA" w:rsidRPr="005015CA">
        <w:rPr>
          <w:szCs w:val="22"/>
        </w:rPr>
        <w:t xml:space="preserve">silicio dioksidas, citrinų skonio </w:t>
      </w:r>
      <w:r w:rsidR="00EE548A">
        <w:rPr>
          <w:szCs w:val="22"/>
        </w:rPr>
        <w:t xml:space="preserve">kvapioji </w:t>
      </w:r>
      <w:r w:rsidR="005015CA" w:rsidRPr="005015CA">
        <w:rPr>
          <w:szCs w:val="22"/>
        </w:rPr>
        <w:t xml:space="preserve">medžiaga (sudėtyje yra gliukozės, </w:t>
      </w:r>
      <w:proofErr w:type="spellStart"/>
      <w:r w:rsidR="005015CA" w:rsidRPr="005015CA">
        <w:rPr>
          <w:szCs w:val="22"/>
        </w:rPr>
        <w:t>sorbitolio</w:t>
      </w:r>
      <w:proofErr w:type="spellEnd"/>
      <w:r w:rsidR="005015CA" w:rsidRPr="005015CA">
        <w:rPr>
          <w:szCs w:val="22"/>
        </w:rPr>
        <w:t xml:space="preserve"> (E420) ir sieros dioksido (E220)), persikų</w:t>
      </w:r>
      <w:r w:rsidR="00174839">
        <w:rPr>
          <w:szCs w:val="22"/>
        </w:rPr>
        <w:t xml:space="preserve"> </w:t>
      </w:r>
      <w:r w:rsidR="005015CA" w:rsidRPr="005015CA">
        <w:rPr>
          <w:szCs w:val="22"/>
        </w:rPr>
        <w:t>abrikosų</w:t>
      </w:r>
      <w:r w:rsidR="006E0524">
        <w:rPr>
          <w:szCs w:val="22"/>
        </w:rPr>
        <w:t xml:space="preserve"> skonio</w:t>
      </w:r>
      <w:r w:rsidR="005015CA" w:rsidRPr="005015CA">
        <w:rPr>
          <w:szCs w:val="22"/>
        </w:rPr>
        <w:t xml:space="preserve"> </w:t>
      </w:r>
      <w:r w:rsidR="00C71285">
        <w:rPr>
          <w:szCs w:val="22"/>
        </w:rPr>
        <w:t>kvapioji medžiaga (</w:t>
      </w:r>
      <w:r w:rsidR="005015CA" w:rsidRPr="005015CA">
        <w:rPr>
          <w:szCs w:val="22"/>
        </w:rPr>
        <w:t xml:space="preserve">sudėtyje yra </w:t>
      </w:r>
      <w:proofErr w:type="spellStart"/>
      <w:r w:rsidR="005015CA" w:rsidRPr="005015CA">
        <w:rPr>
          <w:szCs w:val="22"/>
        </w:rPr>
        <w:t>sorbitolio</w:t>
      </w:r>
      <w:proofErr w:type="spellEnd"/>
      <w:r w:rsidR="005015CA" w:rsidRPr="005015CA">
        <w:rPr>
          <w:szCs w:val="22"/>
        </w:rPr>
        <w:t xml:space="preserve"> (E420) ir sieros dioksido (E220)), apelsinų</w:t>
      </w:r>
      <w:r w:rsidR="00946477">
        <w:rPr>
          <w:szCs w:val="22"/>
        </w:rPr>
        <w:t xml:space="preserve"> </w:t>
      </w:r>
      <w:r w:rsidR="005015CA" w:rsidRPr="005015CA">
        <w:rPr>
          <w:szCs w:val="22"/>
        </w:rPr>
        <w:t>skonio</w:t>
      </w:r>
      <w:r w:rsidR="006E0524">
        <w:rPr>
          <w:szCs w:val="22"/>
        </w:rPr>
        <w:t xml:space="preserve"> kvapioji medžiaga</w:t>
      </w:r>
      <w:r w:rsidR="005015CA" w:rsidRPr="005015CA">
        <w:rPr>
          <w:szCs w:val="22"/>
        </w:rPr>
        <w:t xml:space="preserve"> (yra </w:t>
      </w:r>
      <w:proofErr w:type="spellStart"/>
      <w:r w:rsidR="005015CA" w:rsidRPr="005015CA">
        <w:rPr>
          <w:szCs w:val="22"/>
        </w:rPr>
        <w:t>benzilo</w:t>
      </w:r>
      <w:proofErr w:type="spellEnd"/>
      <w:r w:rsidR="005015CA" w:rsidRPr="005015CA">
        <w:rPr>
          <w:szCs w:val="22"/>
        </w:rPr>
        <w:t xml:space="preserve"> alkoholio).</w:t>
      </w:r>
    </w:p>
    <w:p w14:paraId="628FB176" w14:textId="77777777" w:rsidR="00C44781" w:rsidRPr="00BA6446" w:rsidRDefault="00C44781" w:rsidP="00C44781">
      <w:pPr>
        <w:tabs>
          <w:tab w:val="left" w:pos="567"/>
        </w:tabs>
        <w:ind w:left="567" w:hanging="567"/>
        <w:rPr>
          <w:szCs w:val="22"/>
        </w:rPr>
      </w:pPr>
    </w:p>
    <w:p w14:paraId="3D97F2C7" w14:textId="12A4F4D8" w:rsidR="00C44781" w:rsidRPr="00BA6446" w:rsidRDefault="001A18AF" w:rsidP="00C44781">
      <w:pPr>
        <w:tabs>
          <w:tab w:val="left" w:pos="567"/>
        </w:tabs>
        <w:ind w:left="567" w:hanging="567"/>
        <w:rPr>
          <w:color w:val="000000"/>
          <w:szCs w:val="22"/>
          <w:lang w:val="cs-CZ" w:eastAsia="lt-LT"/>
        </w:rPr>
      </w:pPr>
      <w:proofErr w:type="spellStart"/>
      <w:r>
        <w:rPr>
          <w:b/>
          <w:szCs w:val="22"/>
        </w:rPr>
        <w:t>Amoxicilina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Acido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Clavulanico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Sandoz</w:t>
      </w:r>
      <w:proofErr w:type="spellEnd"/>
      <w:r w:rsidR="00C44781" w:rsidRPr="00BA6446">
        <w:rPr>
          <w:b/>
          <w:szCs w:val="22"/>
        </w:rPr>
        <w:t xml:space="preserve"> išvaizda ir kiekis pakuotėje</w:t>
      </w:r>
    </w:p>
    <w:p w14:paraId="0949A040" w14:textId="77777777" w:rsidR="00C44781" w:rsidRPr="00BA6446" w:rsidRDefault="00C44781" w:rsidP="00C44781">
      <w:pPr>
        <w:tabs>
          <w:tab w:val="left" w:pos="567"/>
        </w:tabs>
        <w:spacing w:line="260" w:lineRule="exact"/>
        <w:rPr>
          <w:szCs w:val="22"/>
          <w:lang w:val="cs-CZ"/>
        </w:rPr>
      </w:pPr>
      <w:r w:rsidRPr="00BA6446">
        <w:rPr>
          <w:szCs w:val="22"/>
          <w:lang w:val="cs-CZ"/>
        </w:rPr>
        <w:t>Balti ar beveik balti, sausi, birūs milteliai</w:t>
      </w:r>
      <w:r>
        <w:rPr>
          <w:szCs w:val="22"/>
          <w:lang w:val="cs-CZ"/>
        </w:rPr>
        <w:t xml:space="preserve"> geriamajai suspensijai</w:t>
      </w:r>
      <w:r w:rsidRPr="00BA6446">
        <w:rPr>
          <w:szCs w:val="22"/>
          <w:lang w:val="cs-CZ"/>
        </w:rPr>
        <w:t>.</w:t>
      </w:r>
    </w:p>
    <w:p w14:paraId="68957690" w14:textId="5CB6F864" w:rsidR="00C44781" w:rsidRDefault="009F4E5E" w:rsidP="00C44781">
      <w:pPr>
        <w:tabs>
          <w:tab w:val="left" w:pos="567"/>
        </w:tabs>
        <w:spacing w:line="260" w:lineRule="exact"/>
        <w:rPr>
          <w:szCs w:val="22"/>
          <w:lang w:val="cs-CZ"/>
        </w:rPr>
      </w:pPr>
      <w:r w:rsidRPr="009F4E5E">
        <w:rPr>
          <w:szCs w:val="22"/>
          <w:lang w:val="cs-CZ"/>
        </w:rPr>
        <w:t>Paruošta naudoti suspensija yra balkšva.</w:t>
      </w:r>
    </w:p>
    <w:p w14:paraId="7F5B71CA" w14:textId="77777777" w:rsidR="009F4E5E" w:rsidRDefault="009F4E5E" w:rsidP="00C44781">
      <w:pPr>
        <w:tabs>
          <w:tab w:val="left" w:pos="567"/>
        </w:tabs>
        <w:spacing w:line="260" w:lineRule="exact"/>
        <w:rPr>
          <w:szCs w:val="22"/>
          <w:lang w:val="cs-CZ"/>
        </w:rPr>
      </w:pPr>
    </w:p>
    <w:p w14:paraId="06893C4D" w14:textId="6668D7BA" w:rsidR="004A3BE3" w:rsidRPr="00BA6446" w:rsidRDefault="00EF6F82" w:rsidP="00C44781">
      <w:pPr>
        <w:tabs>
          <w:tab w:val="left" w:pos="567"/>
        </w:tabs>
        <w:spacing w:line="260" w:lineRule="exact"/>
        <w:rPr>
          <w:szCs w:val="22"/>
          <w:lang w:val="cs-CZ"/>
        </w:rPr>
      </w:pPr>
      <w:r w:rsidRPr="00EF6F82">
        <w:rPr>
          <w:szCs w:val="22"/>
          <w:lang w:val="cs-CZ"/>
        </w:rPr>
        <w:t>Kartono dėžutėje yra</w:t>
      </w:r>
      <w:r w:rsidR="004A3BE3" w:rsidRPr="004A3BE3">
        <w:rPr>
          <w:szCs w:val="22"/>
          <w:lang w:val="cs-CZ"/>
        </w:rPr>
        <w:t>:</w:t>
      </w:r>
    </w:p>
    <w:p w14:paraId="2A9C6D89" w14:textId="7EF0163F" w:rsidR="0010564C" w:rsidRDefault="00C46F56" w:rsidP="00161FAA">
      <w:pPr>
        <w:pStyle w:val="Sraopastraipa"/>
        <w:numPr>
          <w:ilvl w:val="0"/>
          <w:numId w:val="6"/>
        </w:numPr>
        <w:spacing w:line="260" w:lineRule="exact"/>
        <w:ind w:left="426" w:hanging="284"/>
        <w:rPr>
          <w:szCs w:val="22"/>
          <w:lang w:val="cs-CZ"/>
        </w:rPr>
      </w:pPr>
      <w:r w:rsidRPr="00161FAA">
        <w:rPr>
          <w:szCs w:val="22"/>
          <w:lang w:val="cs-CZ"/>
        </w:rPr>
        <w:t>G</w:t>
      </w:r>
      <w:r w:rsidR="004A3BE3" w:rsidRPr="00161FAA">
        <w:rPr>
          <w:szCs w:val="22"/>
          <w:lang w:val="cs-CZ"/>
        </w:rPr>
        <w:t>intaro spalvos</w:t>
      </w:r>
      <w:r w:rsidR="00C44781" w:rsidRPr="00161FAA">
        <w:rPr>
          <w:szCs w:val="22"/>
          <w:lang w:val="cs-CZ"/>
        </w:rPr>
        <w:t xml:space="preserve"> stiklo buteliukas</w:t>
      </w:r>
      <w:r w:rsidR="00130310">
        <w:rPr>
          <w:szCs w:val="22"/>
          <w:lang w:val="cs-CZ"/>
        </w:rPr>
        <w:t>, kuriame yra</w:t>
      </w:r>
      <w:r w:rsidR="00B90FF6">
        <w:rPr>
          <w:szCs w:val="22"/>
          <w:lang w:val="cs-CZ"/>
        </w:rPr>
        <w:t xml:space="preserve"> </w:t>
      </w:r>
      <w:r w:rsidR="00B90FF6" w:rsidRPr="003A5B68">
        <w:rPr>
          <w:szCs w:val="22"/>
          <w:lang w:val="cs-CZ"/>
        </w:rPr>
        <w:t>9 g miltelių (100 ml suspensijai paruošti)</w:t>
      </w:r>
      <w:r w:rsidR="00B90FF6">
        <w:rPr>
          <w:szCs w:val="22"/>
          <w:lang w:val="cs-CZ"/>
        </w:rPr>
        <w:t>,</w:t>
      </w:r>
      <w:r w:rsidR="00161FAA" w:rsidRPr="00161FAA">
        <w:rPr>
          <w:szCs w:val="22"/>
          <w:lang w:val="cs-CZ"/>
        </w:rPr>
        <w:t xml:space="preserve"> </w:t>
      </w:r>
      <w:r w:rsidR="0029664E" w:rsidRPr="0029664E">
        <w:rPr>
          <w:szCs w:val="22"/>
          <w:lang w:val="cs-CZ"/>
        </w:rPr>
        <w:t>su vaikams sunkiai atidaromu uždariu ir sandarinimo membrana.</w:t>
      </w:r>
    </w:p>
    <w:p w14:paraId="054BF877" w14:textId="77777777" w:rsidR="00C40E84" w:rsidRPr="00161FAA" w:rsidRDefault="00C40E84" w:rsidP="00161FAA">
      <w:pPr>
        <w:pStyle w:val="Sraopastraipa"/>
        <w:numPr>
          <w:ilvl w:val="0"/>
          <w:numId w:val="6"/>
        </w:numPr>
        <w:spacing w:line="260" w:lineRule="exact"/>
        <w:ind w:left="426" w:hanging="284"/>
        <w:rPr>
          <w:szCs w:val="22"/>
          <w:lang w:val="cs-CZ"/>
        </w:rPr>
      </w:pPr>
      <w:r w:rsidRPr="00161FAA">
        <w:rPr>
          <w:szCs w:val="22"/>
          <w:lang w:val="cs-CZ"/>
        </w:rPr>
        <w:t>Matavimo šaukštas (5 ml) pagamintas iš polipropileno arba matavimo švirkštas (5 ml) su adapteriu iš polietileno/polipropileno.</w:t>
      </w:r>
    </w:p>
    <w:p w14:paraId="7474C5AD" w14:textId="77777777" w:rsidR="00C44781" w:rsidRDefault="00C44781" w:rsidP="00C44781">
      <w:pPr>
        <w:tabs>
          <w:tab w:val="left" w:pos="567"/>
        </w:tabs>
        <w:rPr>
          <w:szCs w:val="22"/>
        </w:rPr>
      </w:pPr>
    </w:p>
    <w:p w14:paraId="7163B313" w14:textId="77777777" w:rsidR="00554513" w:rsidRPr="00554513" w:rsidRDefault="00554513" w:rsidP="00554513">
      <w:pPr>
        <w:tabs>
          <w:tab w:val="left" w:pos="567"/>
        </w:tabs>
        <w:rPr>
          <w:b/>
          <w:szCs w:val="22"/>
        </w:rPr>
      </w:pPr>
      <w:r w:rsidRPr="00554513">
        <w:rPr>
          <w:b/>
          <w:szCs w:val="22"/>
        </w:rPr>
        <w:t>Registruotojas eksportuojančioje valstybėje ir gamintojas</w:t>
      </w:r>
    </w:p>
    <w:p w14:paraId="18D9C249" w14:textId="77777777" w:rsidR="00554513" w:rsidRPr="00554513" w:rsidRDefault="00554513" w:rsidP="00554513">
      <w:pPr>
        <w:tabs>
          <w:tab w:val="left" w:pos="567"/>
        </w:tabs>
        <w:rPr>
          <w:b/>
          <w:szCs w:val="22"/>
        </w:rPr>
      </w:pPr>
    </w:p>
    <w:p w14:paraId="74FF3106" w14:textId="77777777" w:rsidR="00554513" w:rsidRPr="00554513" w:rsidRDefault="00554513" w:rsidP="00554513">
      <w:pPr>
        <w:tabs>
          <w:tab w:val="left" w:pos="567"/>
        </w:tabs>
        <w:rPr>
          <w:b/>
          <w:szCs w:val="22"/>
        </w:rPr>
      </w:pPr>
      <w:r w:rsidRPr="00554513">
        <w:rPr>
          <w:b/>
          <w:szCs w:val="22"/>
        </w:rPr>
        <w:t>Registruotojas</w:t>
      </w:r>
    </w:p>
    <w:p w14:paraId="00F4F20F" w14:textId="77777777" w:rsidR="003A60C4" w:rsidRPr="003A60C4" w:rsidRDefault="003A60C4" w:rsidP="003A60C4">
      <w:pPr>
        <w:tabs>
          <w:tab w:val="left" w:pos="567"/>
        </w:tabs>
        <w:rPr>
          <w:bCs/>
          <w:szCs w:val="22"/>
        </w:rPr>
      </w:pPr>
      <w:proofErr w:type="spellStart"/>
      <w:r w:rsidRPr="003A60C4">
        <w:rPr>
          <w:bCs/>
          <w:szCs w:val="22"/>
        </w:rPr>
        <w:t>Sandoz</w:t>
      </w:r>
      <w:proofErr w:type="spellEnd"/>
      <w:r w:rsidRPr="003A60C4">
        <w:rPr>
          <w:bCs/>
          <w:szCs w:val="22"/>
        </w:rPr>
        <w:t xml:space="preserve"> </w:t>
      </w:r>
      <w:proofErr w:type="spellStart"/>
      <w:r w:rsidRPr="003A60C4">
        <w:rPr>
          <w:bCs/>
          <w:szCs w:val="22"/>
        </w:rPr>
        <w:t>Farmacêutica</w:t>
      </w:r>
      <w:proofErr w:type="spellEnd"/>
      <w:r w:rsidRPr="003A60C4">
        <w:rPr>
          <w:bCs/>
          <w:szCs w:val="22"/>
        </w:rPr>
        <w:t xml:space="preserve"> </w:t>
      </w:r>
      <w:proofErr w:type="spellStart"/>
      <w:r w:rsidRPr="003A60C4">
        <w:rPr>
          <w:bCs/>
          <w:szCs w:val="22"/>
        </w:rPr>
        <w:t>Lda</w:t>
      </w:r>
      <w:proofErr w:type="spellEnd"/>
      <w:r w:rsidRPr="003A60C4">
        <w:rPr>
          <w:bCs/>
          <w:szCs w:val="22"/>
        </w:rPr>
        <w:t>.</w:t>
      </w:r>
    </w:p>
    <w:p w14:paraId="4FF6DF2C" w14:textId="77777777" w:rsidR="003A60C4" w:rsidRPr="003A60C4" w:rsidRDefault="003A60C4" w:rsidP="003A60C4">
      <w:pPr>
        <w:tabs>
          <w:tab w:val="left" w:pos="567"/>
        </w:tabs>
        <w:rPr>
          <w:bCs/>
          <w:szCs w:val="22"/>
        </w:rPr>
      </w:pPr>
      <w:proofErr w:type="spellStart"/>
      <w:r w:rsidRPr="003A60C4">
        <w:rPr>
          <w:bCs/>
          <w:szCs w:val="22"/>
        </w:rPr>
        <w:t>Avenida</w:t>
      </w:r>
      <w:proofErr w:type="spellEnd"/>
      <w:r w:rsidRPr="003A60C4">
        <w:rPr>
          <w:bCs/>
          <w:szCs w:val="22"/>
        </w:rPr>
        <w:t xml:space="preserve"> </w:t>
      </w:r>
      <w:proofErr w:type="spellStart"/>
      <w:r w:rsidRPr="003A60C4">
        <w:rPr>
          <w:bCs/>
          <w:szCs w:val="22"/>
        </w:rPr>
        <w:t>Professor</w:t>
      </w:r>
      <w:proofErr w:type="spellEnd"/>
      <w:r w:rsidRPr="003A60C4">
        <w:rPr>
          <w:bCs/>
          <w:szCs w:val="22"/>
        </w:rPr>
        <w:t xml:space="preserve"> </w:t>
      </w:r>
      <w:proofErr w:type="spellStart"/>
      <w:r w:rsidRPr="003A60C4">
        <w:rPr>
          <w:bCs/>
          <w:szCs w:val="22"/>
        </w:rPr>
        <w:t>Doutor</w:t>
      </w:r>
      <w:proofErr w:type="spellEnd"/>
      <w:r w:rsidRPr="003A60C4">
        <w:rPr>
          <w:bCs/>
          <w:szCs w:val="22"/>
        </w:rPr>
        <w:t xml:space="preserve"> </w:t>
      </w:r>
      <w:proofErr w:type="spellStart"/>
      <w:r w:rsidRPr="003A60C4">
        <w:rPr>
          <w:bCs/>
          <w:szCs w:val="22"/>
        </w:rPr>
        <w:t>Cavaco</w:t>
      </w:r>
      <w:proofErr w:type="spellEnd"/>
      <w:r w:rsidRPr="003A60C4">
        <w:rPr>
          <w:bCs/>
          <w:szCs w:val="22"/>
        </w:rPr>
        <w:t xml:space="preserve"> Silva, n.º 10E</w:t>
      </w:r>
    </w:p>
    <w:p w14:paraId="4CDC7DE4" w14:textId="77777777" w:rsidR="003A60C4" w:rsidRPr="003A60C4" w:rsidRDefault="003A60C4" w:rsidP="003A60C4">
      <w:pPr>
        <w:tabs>
          <w:tab w:val="left" w:pos="567"/>
        </w:tabs>
        <w:rPr>
          <w:bCs/>
          <w:szCs w:val="22"/>
        </w:rPr>
      </w:pPr>
      <w:proofErr w:type="spellStart"/>
      <w:r w:rsidRPr="003A60C4">
        <w:rPr>
          <w:bCs/>
          <w:szCs w:val="22"/>
        </w:rPr>
        <w:t>Taguspark</w:t>
      </w:r>
      <w:proofErr w:type="spellEnd"/>
    </w:p>
    <w:p w14:paraId="41D67024" w14:textId="77777777" w:rsidR="003A60C4" w:rsidRPr="003A60C4" w:rsidRDefault="003A60C4" w:rsidP="003A60C4">
      <w:pPr>
        <w:tabs>
          <w:tab w:val="left" w:pos="567"/>
        </w:tabs>
        <w:rPr>
          <w:bCs/>
          <w:szCs w:val="22"/>
        </w:rPr>
      </w:pPr>
      <w:r w:rsidRPr="003A60C4">
        <w:rPr>
          <w:bCs/>
          <w:szCs w:val="22"/>
        </w:rPr>
        <w:t xml:space="preserve">2740-255 Porto </w:t>
      </w:r>
      <w:proofErr w:type="spellStart"/>
      <w:r w:rsidRPr="003A60C4">
        <w:rPr>
          <w:bCs/>
          <w:szCs w:val="22"/>
        </w:rPr>
        <w:t>Salvo</w:t>
      </w:r>
      <w:proofErr w:type="spellEnd"/>
    </w:p>
    <w:p w14:paraId="7D08B075" w14:textId="60AA2857" w:rsidR="00554513" w:rsidRPr="003A60C4" w:rsidRDefault="003A60C4" w:rsidP="003A60C4">
      <w:pPr>
        <w:tabs>
          <w:tab w:val="left" w:pos="567"/>
        </w:tabs>
        <w:rPr>
          <w:bCs/>
          <w:szCs w:val="22"/>
        </w:rPr>
      </w:pPr>
      <w:r w:rsidRPr="003A60C4">
        <w:rPr>
          <w:bCs/>
          <w:szCs w:val="22"/>
        </w:rPr>
        <w:t>Portugalija</w:t>
      </w:r>
    </w:p>
    <w:p w14:paraId="6583B9BC" w14:textId="77777777" w:rsidR="003A60C4" w:rsidRPr="00554513" w:rsidRDefault="003A60C4" w:rsidP="003A60C4">
      <w:pPr>
        <w:tabs>
          <w:tab w:val="left" w:pos="567"/>
        </w:tabs>
        <w:rPr>
          <w:b/>
          <w:szCs w:val="22"/>
        </w:rPr>
      </w:pPr>
    </w:p>
    <w:p w14:paraId="51666D51" w14:textId="77777777" w:rsidR="00554513" w:rsidRPr="00554513" w:rsidRDefault="00554513" w:rsidP="00554513">
      <w:pPr>
        <w:tabs>
          <w:tab w:val="left" w:pos="567"/>
        </w:tabs>
        <w:rPr>
          <w:b/>
          <w:szCs w:val="22"/>
        </w:rPr>
      </w:pPr>
      <w:r w:rsidRPr="00554513">
        <w:rPr>
          <w:b/>
          <w:szCs w:val="22"/>
        </w:rPr>
        <w:t>Gamintojas</w:t>
      </w:r>
    </w:p>
    <w:p w14:paraId="45A69394" w14:textId="77777777" w:rsidR="00AB6A46" w:rsidRPr="00AB6A46" w:rsidRDefault="00AB6A46" w:rsidP="00AB6A46">
      <w:pPr>
        <w:tabs>
          <w:tab w:val="left" w:pos="567"/>
        </w:tabs>
        <w:rPr>
          <w:bCs/>
          <w:szCs w:val="22"/>
        </w:rPr>
      </w:pPr>
      <w:proofErr w:type="spellStart"/>
      <w:r w:rsidRPr="00AB6A46">
        <w:rPr>
          <w:bCs/>
          <w:szCs w:val="22"/>
        </w:rPr>
        <w:t>Sandoz</w:t>
      </w:r>
      <w:proofErr w:type="spellEnd"/>
      <w:r w:rsidRPr="00AB6A46">
        <w:rPr>
          <w:bCs/>
          <w:szCs w:val="22"/>
        </w:rPr>
        <w:t xml:space="preserve"> </w:t>
      </w:r>
      <w:proofErr w:type="spellStart"/>
      <w:r w:rsidRPr="00AB6A46">
        <w:rPr>
          <w:bCs/>
          <w:szCs w:val="22"/>
        </w:rPr>
        <w:t>GmbH</w:t>
      </w:r>
      <w:proofErr w:type="spellEnd"/>
    </w:p>
    <w:p w14:paraId="227867F0" w14:textId="77777777" w:rsidR="00AB6A46" w:rsidRPr="00AB6A46" w:rsidRDefault="00AB6A46" w:rsidP="00AB6A46">
      <w:pPr>
        <w:tabs>
          <w:tab w:val="left" w:pos="567"/>
        </w:tabs>
        <w:rPr>
          <w:bCs/>
          <w:szCs w:val="22"/>
        </w:rPr>
      </w:pPr>
      <w:proofErr w:type="spellStart"/>
      <w:r w:rsidRPr="00AB6A46">
        <w:rPr>
          <w:bCs/>
          <w:szCs w:val="22"/>
        </w:rPr>
        <w:t>Biochemiestrasse</w:t>
      </w:r>
      <w:proofErr w:type="spellEnd"/>
      <w:r w:rsidRPr="00AB6A46">
        <w:rPr>
          <w:bCs/>
          <w:szCs w:val="22"/>
        </w:rPr>
        <w:t xml:space="preserve"> 10</w:t>
      </w:r>
    </w:p>
    <w:p w14:paraId="00382D7F" w14:textId="77777777" w:rsidR="00AB6A46" w:rsidRPr="00AB6A46" w:rsidRDefault="00AB6A46" w:rsidP="00AB6A46">
      <w:pPr>
        <w:tabs>
          <w:tab w:val="left" w:pos="567"/>
        </w:tabs>
        <w:rPr>
          <w:bCs/>
          <w:szCs w:val="22"/>
        </w:rPr>
      </w:pPr>
      <w:r w:rsidRPr="00AB6A46">
        <w:rPr>
          <w:bCs/>
          <w:szCs w:val="22"/>
        </w:rPr>
        <w:t xml:space="preserve">6250 </w:t>
      </w:r>
      <w:proofErr w:type="spellStart"/>
      <w:r w:rsidRPr="00AB6A46">
        <w:rPr>
          <w:bCs/>
          <w:szCs w:val="22"/>
        </w:rPr>
        <w:t>Kundl</w:t>
      </w:r>
      <w:proofErr w:type="spellEnd"/>
    </w:p>
    <w:p w14:paraId="617C9D28" w14:textId="0636034F" w:rsidR="00554513" w:rsidRPr="00AB6A46" w:rsidRDefault="00AB6A46" w:rsidP="00AB6A46">
      <w:pPr>
        <w:tabs>
          <w:tab w:val="left" w:pos="567"/>
        </w:tabs>
        <w:rPr>
          <w:bCs/>
          <w:szCs w:val="22"/>
        </w:rPr>
      </w:pPr>
      <w:r w:rsidRPr="00AB6A46">
        <w:rPr>
          <w:bCs/>
          <w:szCs w:val="22"/>
        </w:rPr>
        <w:t>Austrija</w:t>
      </w:r>
    </w:p>
    <w:p w14:paraId="04A5F47B" w14:textId="77777777" w:rsidR="00554513" w:rsidRPr="00554513" w:rsidRDefault="00554513" w:rsidP="00554513">
      <w:pPr>
        <w:tabs>
          <w:tab w:val="left" w:pos="567"/>
        </w:tabs>
        <w:rPr>
          <w:b/>
          <w:szCs w:val="22"/>
        </w:rPr>
      </w:pPr>
    </w:p>
    <w:p w14:paraId="6DA0CA34" w14:textId="77777777" w:rsidR="00554513" w:rsidRPr="00554513" w:rsidRDefault="00554513" w:rsidP="00554513">
      <w:pPr>
        <w:tabs>
          <w:tab w:val="left" w:pos="567"/>
        </w:tabs>
        <w:rPr>
          <w:szCs w:val="22"/>
        </w:rPr>
      </w:pPr>
      <w:r w:rsidRPr="00554513">
        <w:rPr>
          <w:b/>
          <w:szCs w:val="22"/>
        </w:rPr>
        <w:t xml:space="preserve">Lygiagretus importuotojas </w:t>
      </w:r>
      <w:r w:rsidRPr="00554513">
        <w:rPr>
          <w:b/>
          <w:szCs w:val="22"/>
        </w:rPr>
        <w:br/>
      </w:r>
      <w:r w:rsidRPr="00554513">
        <w:rPr>
          <w:szCs w:val="22"/>
        </w:rPr>
        <w:t>UAB „</w:t>
      </w:r>
      <w:proofErr w:type="spellStart"/>
      <w:r w:rsidRPr="00554513">
        <w:rPr>
          <w:szCs w:val="22"/>
        </w:rPr>
        <w:t>Niromed</w:t>
      </w:r>
      <w:proofErr w:type="spellEnd"/>
      <w:r w:rsidRPr="00554513">
        <w:rPr>
          <w:szCs w:val="22"/>
        </w:rPr>
        <w:t>“</w:t>
      </w:r>
      <w:r w:rsidRPr="00554513">
        <w:rPr>
          <w:b/>
          <w:szCs w:val="22"/>
        </w:rPr>
        <w:br/>
      </w:r>
      <w:r w:rsidRPr="00554513">
        <w:rPr>
          <w:szCs w:val="22"/>
        </w:rPr>
        <w:t>Žirmūnų g. 139A</w:t>
      </w:r>
      <w:r w:rsidRPr="00554513">
        <w:rPr>
          <w:b/>
          <w:szCs w:val="22"/>
        </w:rPr>
        <w:br/>
      </w:r>
      <w:r w:rsidRPr="00554513">
        <w:rPr>
          <w:szCs w:val="22"/>
        </w:rPr>
        <w:t>LT-09120 Vilnius</w:t>
      </w:r>
      <w:r w:rsidRPr="00554513">
        <w:rPr>
          <w:szCs w:val="22"/>
        </w:rPr>
        <w:br/>
        <w:t>Lietuva</w:t>
      </w:r>
    </w:p>
    <w:p w14:paraId="4C7A1D95" w14:textId="77777777" w:rsidR="00554513" w:rsidRPr="00554513" w:rsidRDefault="00554513" w:rsidP="00554513">
      <w:pPr>
        <w:tabs>
          <w:tab w:val="left" w:pos="567"/>
        </w:tabs>
        <w:rPr>
          <w:b/>
          <w:szCs w:val="22"/>
        </w:rPr>
      </w:pPr>
    </w:p>
    <w:p w14:paraId="03CDBE2A" w14:textId="77777777" w:rsidR="00554513" w:rsidRPr="00554513" w:rsidRDefault="00554513" w:rsidP="00554513">
      <w:pPr>
        <w:tabs>
          <w:tab w:val="left" w:pos="567"/>
        </w:tabs>
        <w:rPr>
          <w:b/>
          <w:bCs/>
          <w:szCs w:val="22"/>
        </w:rPr>
      </w:pPr>
      <w:r w:rsidRPr="00554513">
        <w:rPr>
          <w:b/>
          <w:bCs/>
          <w:szCs w:val="22"/>
        </w:rPr>
        <w:t>Perpakavo</w:t>
      </w:r>
    </w:p>
    <w:p w14:paraId="07050D5B" w14:textId="77777777" w:rsidR="00554513" w:rsidRPr="00554513" w:rsidRDefault="00554513" w:rsidP="00554513">
      <w:pPr>
        <w:tabs>
          <w:tab w:val="left" w:pos="567"/>
        </w:tabs>
        <w:rPr>
          <w:szCs w:val="22"/>
        </w:rPr>
      </w:pPr>
      <w:r w:rsidRPr="00554513">
        <w:rPr>
          <w:szCs w:val="22"/>
        </w:rPr>
        <w:t xml:space="preserve">LABOR </w:t>
      </w:r>
      <w:proofErr w:type="spellStart"/>
      <w:r w:rsidRPr="00554513">
        <w:rPr>
          <w:szCs w:val="22"/>
        </w:rPr>
        <w:t>Przedsiębiorstwo</w:t>
      </w:r>
      <w:proofErr w:type="spellEnd"/>
      <w:r w:rsidRPr="00554513">
        <w:rPr>
          <w:szCs w:val="22"/>
        </w:rPr>
        <w:t xml:space="preserve"> </w:t>
      </w:r>
      <w:proofErr w:type="spellStart"/>
      <w:r w:rsidRPr="00554513">
        <w:rPr>
          <w:szCs w:val="22"/>
        </w:rPr>
        <w:t>Farmaceutyczno-Chemiczne</w:t>
      </w:r>
      <w:proofErr w:type="spellEnd"/>
      <w:r w:rsidRPr="00554513">
        <w:rPr>
          <w:szCs w:val="22"/>
        </w:rPr>
        <w:t xml:space="preserve"> sp. z </w:t>
      </w:r>
      <w:proofErr w:type="spellStart"/>
      <w:r w:rsidRPr="00554513">
        <w:rPr>
          <w:szCs w:val="22"/>
        </w:rPr>
        <w:t>o.o</w:t>
      </w:r>
      <w:proofErr w:type="spellEnd"/>
      <w:r w:rsidRPr="00554513">
        <w:rPr>
          <w:szCs w:val="22"/>
        </w:rPr>
        <w:t>.</w:t>
      </w:r>
    </w:p>
    <w:p w14:paraId="67DE0318" w14:textId="77777777" w:rsidR="00554513" w:rsidRPr="00554513" w:rsidRDefault="00554513" w:rsidP="00554513">
      <w:pPr>
        <w:tabs>
          <w:tab w:val="left" w:pos="567"/>
        </w:tabs>
        <w:rPr>
          <w:szCs w:val="22"/>
        </w:rPr>
      </w:pPr>
      <w:proofErr w:type="spellStart"/>
      <w:r w:rsidRPr="00554513">
        <w:rPr>
          <w:szCs w:val="22"/>
        </w:rPr>
        <w:t>Ul</w:t>
      </w:r>
      <w:proofErr w:type="spellEnd"/>
      <w:r w:rsidRPr="00554513">
        <w:rPr>
          <w:szCs w:val="22"/>
        </w:rPr>
        <w:t xml:space="preserve">. </w:t>
      </w:r>
      <w:proofErr w:type="spellStart"/>
      <w:r w:rsidRPr="00554513">
        <w:rPr>
          <w:szCs w:val="22"/>
        </w:rPr>
        <w:t>Długosza</w:t>
      </w:r>
      <w:proofErr w:type="spellEnd"/>
      <w:r w:rsidRPr="00554513">
        <w:rPr>
          <w:szCs w:val="22"/>
        </w:rPr>
        <w:t xml:space="preserve"> 49,</w:t>
      </w:r>
    </w:p>
    <w:p w14:paraId="4B29A1E9" w14:textId="77777777" w:rsidR="00554513" w:rsidRPr="00554513" w:rsidRDefault="00554513" w:rsidP="00554513">
      <w:pPr>
        <w:tabs>
          <w:tab w:val="left" w:pos="567"/>
        </w:tabs>
        <w:rPr>
          <w:szCs w:val="22"/>
        </w:rPr>
      </w:pPr>
      <w:r w:rsidRPr="00554513">
        <w:rPr>
          <w:szCs w:val="22"/>
        </w:rPr>
        <w:t xml:space="preserve">51-162 </w:t>
      </w:r>
      <w:proofErr w:type="spellStart"/>
      <w:r w:rsidRPr="00554513">
        <w:rPr>
          <w:szCs w:val="22"/>
        </w:rPr>
        <w:t>Wrocław</w:t>
      </w:r>
      <w:proofErr w:type="spellEnd"/>
      <w:r w:rsidRPr="00554513">
        <w:rPr>
          <w:szCs w:val="22"/>
        </w:rPr>
        <w:t>,</w:t>
      </w:r>
    </w:p>
    <w:p w14:paraId="17353A98" w14:textId="77777777" w:rsidR="00554513" w:rsidRPr="00554513" w:rsidRDefault="00554513" w:rsidP="00554513">
      <w:pPr>
        <w:tabs>
          <w:tab w:val="left" w:pos="567"/>
        </w:tabs>
        <w:rPr>
          <w:szCs w:val="22"/>
        </w:rPr>
      </w:pPr>
      <w:r w:rsidRPr="00554513">
        <w:rPr>
          <w:szCs w:val="22"/>
        </w:rPr>
        <w:t>Lenkija</w:t>
      </w:r>
    </w:p>
    <w:p w14:paraId="70158F9D" w14:textId="77777777" w:rsidR="00554513" w:rsidRPr="00554513" w:rsidRDefault="00554513" w:rsidP="00554513">
      <w:pPr>
        <w:tabs>
          <w:tab w:val="left" w:pos="567"/>
        </w:tabs>
        <w:rPr>
          <w:szCs w:val="22"/>
        </w:rPr>
      </w:pPr>
    </w:p>
    <w:p w14:paraId="0633754C" w14:textId="77777777" w:rsidR="00554513" w:rsidRPr="00554513" w:rsidRDefault="00554513" w:rsidP="00554513">
      <w:pPr>
        <w:tabs>
          <w:tab w:val="left" w:pos="567"/>
        </w:tabs>
        <w:rPr>
          <w:szCs w:val="22"/>
        </w:rPr>
      </w:pPr>
      <w:r w:rsidRPr="00554513">
        <w:rPr>
          <w:szCs w:val="22"/>
        </w:rPr>
        <w:t>arba</w:t>
      </w:r>
    </w:p>
    <w:p w14:paraId="7F279070" w14:textId="77777777" w:rsidR="00554513" w:rsidRPr="00554513" w:rsidRDefault="00554513" w:rsidP="00554513">
      <w:pPr>
        <w:tabs>
          <w:tab w:val="left" w:pos="567"/>
        </w:tabs>
        <w:rPr>
          <w:szCs w:val="22"/>
        </w:rPr>
      </w:pPr>
    </w:p>
    <w:p w14:paraId="2BDD22DB" w14:textId="77777777" w:rsidR="00554513" w:rsidRPr="00554513" w:rsidRDefault="00554513" w:rsidP="00554513">
      <w:pPr>
        <w:tabs>
          <w:tab w:val="left" w:pos="567"/>
        </w:tabs>
        <w:rPr>
          <w:szCs w:val="22"/>
        </w:rPr>
      </w:pPr>
      <w:r w:rsidRPr="00554513">
        <w:rPr>
          <w:szCs w:val="22"/>
        </w:rPr>
        <w:t>UAB „Entafarma“</w:t>
      </w:r>
    </w:p>
    <w:p w14:paraId="5D8F034C" w14:textId="77777777" w:rsidR="00554513" w:rsidRPr="00554513" w:rsidRDefault="00554513" w:rsidP="00554513">
      <w:pPr>
        <w:tabs>
          <w:tab w:val="left" w:pos="567"/>
        </w:tabs>
        <w:rPr>
          <w:szCs w:val="22"/>
        </w:rPr>
      </w:pPr>
      <w:proofErr w:type="spellStart"/>
      <w:r w:rsidRPr="00554513">
        <w:rPr>
          <w:szCs w:val="22"/>
        </w:rPr>
        <w:t>Klonėnų</w:t>
      </w:r>
      <w:proofErr w:type="spellEnd"/>
      <w:r w:rsidRPr="00554513">
        <w:rPr>
          <w:szCs w:val="22"/>
        </w:rPr>
        <w:t xml:space="preserve"> vs. 1,</w:t>
      </w:r>
    </w:p>
    <w:p w14:paraId="527E6F59" w14:textId="77777777" w:rsidR="00554513" w:rsidRPr="00554513" w:rsidRDefault="00554513" w:rsidP="00554513">
      <w:pPr>
        <w:tabs>
          <w:tab w:val="left" w:pos="567"/>
        </w:tabs>
        <w:rPr>
          <w:szCs w:val="22"/>
        </w:rPr>
      </w:pPr>
      <w:r w:rsidRPr="00554513">
        <w:rPr>
          <w:szCs w:val="22"/>
        </w:rPr>
        <w:t>LT-19156 Širvintų r. sav.</w:t>
      </w:r>
    </w:p>
    <w:p w14:paraId="57828305" w14:textId="77777777" w:rsidR="00554513" w:rsidRPr="00554513" w:rsidRDefault="00554513" w:rsidP="00554513">
      <w:pPr>
        <w:tabs>
          <w:tab w:val="left" w:pos="567"/>
        </w:tabs>
        <w:rPr>
          <w:szCs w:val="22"/>
        </w:rPr>
      </w:pPr>
      <w:r w:rsidRPr="00554513">
        <w:rPr>
          <w:szCs w:val="22"/>
        </w:rPr>
        <w:t>Lietuva</w:t>
      </w:r>
    </w:p>
    <w:p w14:paraId="1EFF7219" w14:textId="77777777" w:rsidR="00554513" w:rsidRDefault="00554513" w:rsidP="00C44781">
      <w:pPr>
        <w:tabs>
          <w:tab w:val="left" w:pos="567"/>
        </w:tabs>
        <w:rPr>
          <w:szCs w:val="22"/>
        </w:rPr>
      </w:pPr>
    </w:p>
    <w:p w14:paraId="5FD5C82F" w14:textId="77777777" w:rsidR="00554513" w:rsidRPr="00BA6446" w:rsidRDefault="00554513" w:rsidP="00C44781">
      <w:pPr>
        <w:tabs>
          <w:tab w:val="left" w:pos="567"/>
        </w:tabs>
        <w:rPr>
          <w:szCs w:val="22"/>
        </w:rPr>
      </w:pPr>
    </w:p>
    <w:p w14:paraId="3ED085C5" w14:textId="09834562" w:rsidR="00C44781" w:rsidRPr="00BA6446" w:rsidRDefault="00C44781" w:rsidP="00C44781">
      <w:pPr>
        <w:tabs>
          <w:tab w:val="left" w:pos="567"/>
        </w:tabs>
        <w:rPr>
          <w:szCs w:val="22"/>
        </w:rPr>
      </w:pPr>
      <w:r w:rsidRPr="00BA6446">
        <w:rPr>
          <w:b/>
          <w:bCs/>
          <w:szCs w:val="22"/>
        </w:rPr>
        <w:t>Šis pakuotės lapelis</w:t>
      </w:r>
      <w:r w:rsidRPr="00BA6446">
        <w:rPr>
          <w:b/>
          <w:szCs w:val="22"/>
        </w:rPr>
        <w:t xml:space="preserve"> paskutinį kartą patvirtintas</w:t>
      </w:r>
      <w:r>
        <w:rPr>
          <w:b/>
          <w:szCs w:val="22"/>
        </w:rPr>
        <w:t xml:space="preserve"> </w:t>
      </w:r>
      <w:r w:rsidR="00ED4540" w:rsidRPr="00ED4540">
        <w:rPr>
          <w:b/>
          <w:iCs/>
          <w:szCs w:val="22"/>
        </w:rPr>
        <w:t>2024-12-23</w:t>
      </w:r>
    </w:p>
    <w:p w14:paraId="60A89D39" w14:textId="77777777" w:rsidR="00C44781" w:rsidRDefault="00C44781" w:rsidP="00C44781">
      <w:pPr>
        <w:tabs>
          <w:tab w:val="left" w:pos="567"/>
        </w:tabs>
        <w:rPr>
          <w:szCs w:val="22"/>
        </w:rPr>
      </w:pPr>
    </w:p>
    <w:p w14:paraId="2E11BB30" w14:textId="656589C7" w:rsidR="00063223" w:rsidRDefault="00391125" w:rsidP="00C44781">
      <w:r w:rsidRPr="00391125">
        <w:rPr>
          <w:szCs w:val="22"/>
        </w:rPr>
        <w:t>Išsami informacija apie šį vaistą pateikiama Valstybinės vaistų kontrolės tarnybos prie Lietuvos Respublikos sveikatos apsaugos ministerijos tinklalapyje https://vvkt.lrv.lt/lt/.</w:t>
      </w:r>
    </w:p>
    <w:p w14:paraId="23B1F286" w14:textId="77777777" w:rsidR="00C44781" w:rsidRDefault="00C44781" w:rsidP="00C44781"/>
    <w:p w14:paraId="07422AA7" w14:textId="76368E5F" w:rsidR="00063223" w:rsidRPr="000D1C0B" w:rsidRDefault="00063223" w:rsidP="00063223">
      <w:pPr>
        <w:rPr>
          <w:i/>
          <w:iCs/>
        </w:rPr>
      </w:pPr>
      <w:r w:rsidRPr="00433814">
        <w:rPr>
          <w:i/>
          <w:iCs/>
        </w:rPr>
        <w:t>Lygiagrečiai importuojamas vaistas nuo referencinio vaisto skiriasi</w:t>
      </w:r>
      <w:r>
        <w:rPr>
          <w:i/>
          <w:iCs/>
        </w:rPr>
        <w:t xml:space="preserve"> tinkamumo laiku: referencinio vaisto – 2 metai, lygiagrečiai importuojamo – 3 metai; pagalbinėmis medžiagomis: referencinio vaisto sudėtyje yra </w:t>
      </w:r>
      <w:proofErr w:type="spellStart"/>
      <w:r w:rsidRPr="000D1C0B">
        <w:rPr>
          <w:i/>
          <w:iCs/>
        </w:rPr>
        <w:t>ksantano</w:t>
      </w:r>
      <w:proofErr w:type="spellEnd"/>
      <w:r w:rsidRPr="000D1C0B">
        <w:rPr>
          <w:i/>
          <w:iCs/>
        </w:rPr>
        <w:t xml:space="preserve"> lipai, </w:t>
      </w:r>
      <w:proofErr w:type="spellStart"/>
      <w:r w:rsidRPr="000D1C0B">
        <w:rPr>
          <w:i/>
          <w:iCs/>
        </w:rPr>
        <w:t>hipromeliozė</w:t>
      </w:r>
      <w:proofErr w:type="spellEnd"/>
      <w:r w:rsidRPr="000D1C0B">
        <w:rPr>
          <w:i/>
          <w:iCs/>
        </w:rPr>
        <w:t xml:space="preserve">, </w:t>
      </w:r>
      <w:proofErr w:type="spellStart"/>
      <w:r w:rsidRPr="000D1C0B">
        <w:rPr>
          <w:i/>
          <w:iCs/>
        </w:rPr>
        <w:t>siloidas</w:t>
      </w:r>
      <w:proofErr w:type="spellEnd"/>
      <w:r w:rsidRPr="000D1C0B">
        <w:rPr>
          <w:i/>
          <w:iCs/>
        </w:rPr>
        <w:t xml:space="preserve"> A1-1, sacharino natrio druska, braškių </w:t>
      </w:r>
      <w:r w:rsidR="00BA68DD">
        <w:rPr>
          <w:i/>
          <w:iCs/>
        </w:rPr>
        <w:t>kvapioji</w:t>
      </w:r>
      <w:r w:rsidRPr="000D1C0B">
        <w:rPr>
          <w:i/>
          <w:iCs/>
        </w:rPr>
        <w:t xml:space="preserve"> medžiag</w:t>
      </w:r>
      <w:r>
        <w:rPr>
          <w:i/>
          <w:iCs/>
        </w:rPr>
        <w:t xml:space="preserve">a, </w:t>
      </w:r>
      <w:r w:rsidRPr="00644002">
        <w:rPr>
          <w:i/>
          <w:iCs/>
        </w:rPr>
        <w:t>gintaro rūgštis</w:t>
      </w:r>
      <w:r>
        <w:rPr>
          <w:i/>
          <w:iCs/>
        </w:rPr>
        <w:t xml:space="preserve">, lygiagrečiai importuojamo - </w:t>
      </w:r>
      <w:r w:rsidRPr="00361F95">
        <w:rPr>
          <w:i/>
          <w:iCs/>
        </w:rPr>
        <w:t xml:space="preserve">citrinų rūgštis, natrio citratas, </w:t>
      </w:r>
      <w:proofErr w:type="spellStart"/>
      <w:r w:rsidRPr="00361F95">
        <w:rPr>
          <w:i/>
          <w:iCs/>
        </w:rPr>
        <w:t>aspartamas</w:t>
      </w:r>
      <w:proofErr w:type="spellEnd"/>
      <w:r w:rsidRPr="00361F95">
        <w:rPr>
          <w:i/>
          <w:iCs/>
        </w:rPr>
        <w:t xml:space="preserve"> (E951), talkas, </w:t>
      </w:r>
      <w:proofErr w:type="spellStart"/>
      <w:r w:rsidRPr="00361F95">
        <w:rPr>
          <w:i/>
          <w:iCs/>
        </w:rPr>
        <w:t>guar</w:t>
      </w:r>
      <w:r w:rsidR="00BA68DD">
        <w:rPr>
          <w:i/>
          <w:iCs/>
        </w:rPr>
        <w:t>as</w:t>
      </w:r>
      <w:proofErr w:type="spellEnd"/>
      <w:r w:rsidRPr="00361F95">
        <w:rPr>
          <w:i/>
          <w:iCs/>
        </w:rPr>
        <w:t xml:space="preserve">, </w:t>
      </w:r>
      <w:r w:rsidR="009A1718">
        <w:rPr>
          <w:i/>
          <w:iCs/>
        </w:rPr>
        <w:t xml:space="preserve">abrikosų ir </w:t>
      </w:r>
      <w:r w:rsidRPr="00750305">
        <w:rPr>
          <w:i/>
          <w:iCs/>
        </w:rPr>
        <w:t>apelsinų skonio</w:t>
      </w:r>
      <w:r>
        <w:rPr>
          <w:i/>
          <w:iCs/>
        </w:rPr>
        <w:t xml:space="preserve"> </w:t>
      </w:r>
      <w:r w:rsidR="005A06FF">
        <w:rPr>
          <w:i/>
          <w:iCs/>
        </w:rPr>
        <w:t>kvapioji</w:t>
      </w:r>
      <w:r>
        <w:rPr>
          <w:i/>
          <w:iCs/>
        </w:rPr>
        <w:t xml:space="preserve"> medžiaga (</w:t>
      </w:r>
      <w:r w:rsidRPr="00B159EA">
        <w:rPr>
          <w:i/>
          <w:iCs/>
        </w:rPr>
        <w:t xml:space="preserve">yra </w:t>
      </w:r>
      <w:proofErr w:type="spellStart"/>
      <w:r w:rsidRPr="00B159EA">
        <w:rPr>
          <w:i/>
          <w:iCs/>
        </w:rPr>
        <w:t>benzilo</w:t>
      </w:r>
      <w:proofErr w:type="spellEnd"/>
      <w:r w:rsidRPr="00B159EA">
        <w:rPr>
          <w:i/>
          <w:iCs/>
        </w:rPr>
        <w:t xml:space="preserve"> alkoholio</w:t>
      </w:r>
      <w:r>
        <w:rPr>
          <w:i/>
          <w:iCs/>
        </w:rPr>
        <w:t>)</w:t>
      </w:r>
      <w:r w:rsidR="009A1718">
        <w:rPr>
          <w:i/>
          <w:iCs/>
        </w:rPr>
        <w:t>,</w:t>
      </w:r>
      <w:r w:rsidR="00654988">
        <w:rPr>
          <w:i/>
          <w:iCs/>
        </w:rPr>
        <w:t xml:space="preserve"> </w:t>
      </w:r>
      <w:r w:rsidR="00654988" w:rsidRPr="00654988">
        <w:rPr>
          <w:i/>
          <w:iCs/>
        </w:rPr>
        <w:t>laikymo s</w:t>
      </w:r>
      <w:r w:rsidR="00654988">
        <w:rPr>
          <w:i/>
          <w:iCs/>
        </w:rPr>
        <w:t>ą</w:t>
      </w:r>
      <w:r w:rsidR="00654988" w:rsidRPr="00654988">
        <w:rPr>
          <w:i/>
          <w:iCs/>
        </w:rPr>
        <w:t>lygomis: referencinį vaistą papildomai negalima užšaldyti.</w:t>
      </w:r>
    </w:p>
    <w:p w14:paraId="5CDAB048" w14:textId="77777777" w:rsidR="00E7340C" w:rsidRDefault="00E7340C"/>
    <w:sectPr w:rsidR="00E7340C" w:rsidSect="001E1CD6">
      <w:headerReference w:type="default" r:id="rId7"/>
      <w:footerReference w:type="even" r:id="rId8"/>
      <w:footerReference w:type="default" r:id="rId9"/>
      <w:footnotePr>
        <w:numStart w:val="2"/>
      </w:footnotePr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1719B2" w14:textId="77777777" w:rsidR="004D3B65" w:rsidRDefault="004D3B65">
      <w:r>
        <w:separator/>
      </w:r>
    </w:p>
  </w:endnote>
  <w:endnote w:type="continuationSeparator" w:id="0">
    <w:p w14:paraId="6CF18A48" w14:textId="77777777" w:rsidR="004D3B65" w:rsidRDefault="004D3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0BD50" w14:textId="77777777" w:rsidR="005D5DBE" w:rsidRDefault="00B90FF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6</w:t>
    </w:r>
    <w:r>
      <w:rPr>
        <w:rStyle w:val="Puslapionumeris"/>
      </w:rPr>
      <w:fldChar w:fldCharType="end"/>
    </w:r>
  </w:p>
  <w:p w14:paraId="1CEB7ABC" w14:textId="77777777" w:rsidR="005D5DBE" w:rsidRDefault="005D5DBE">
    <w:pPr>
      <w:pStyle w:val="Porat"/>
      <w:ind w:right="360"/>
      <w:rPr>
        <w:lang w:val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7F9CB" w14:textId="77777777" w:rsidR="005D5DBE" w:rsidRDefault="005D5DBE">
    <w:pPr>
      <w:pStyle w:val="Porat"/>
      <w:framePr w:wrap="around" w:vAnchor="text" w:hAnchor="margin" w:xAlign="right" w:y="1"/>
      <w:rPr>
        <w:rStyle w:val="Puslapionumeris"/>
      </w:rPr>
    </w:pPr>
  </w:p>
  <w:p w14:paraId="3E86951F" w14:textId="77777777" w:rsidR="005D5DBE" w:rsidRDefault="00B90FF6">
    <w:pPr>
      <w:pStyle w:val="Porat"/>
      <w:ind w:right="360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  <w:noProof/>
      </w:rPr>
      <w:t>5</w:t>
    </w:r>
    <w:r>
      <w:rPr>
        <w:rStyle w:val="Puslapionumeri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0A4CF1" w14:textId="77777777" w:rsidR="004D3B65" w:rsidRDefault="004D3B65">
      <w:r>
        <w:separator/>
      </w:r>
    </w:p>
  </w:footnote>
  <w:footnote w:type="continuationSeparator" w:id="0">
    <w:p w14:paraId="0BB5E108" w14:textId="77777777" w:rsidR="004D3B65" w:rsidRDefault="004D3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1B9B8" w14:textId="77777777" w:rsidR="005D5DBE" w:rsidRDefault="005D5DB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1E408B"/>
    <w:multiLevelType w:val="hybridMultilevel"/>
    <w:tmpl w:val="999467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13182"/>
    <w:multiLevelType w:val="hybridMultilevel"/>
    <w:tmpl w:val="0F5EEFA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238FD"/>
    <w:multiLevelType w:val="hybridMultilevel"/>
    <w:tmpl w:val="AC4C59DE"/>
    <w:lvl w:ilvl="0" w:tplc="E9585574">
      <w:start w:val="2"/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5B04EA"/>
    <w:multiLevelType w:val="hybridMultilevel"/>
    <w:tmpl w:val="9536DB5C"/>
    <w:lvl w:ilvl="0" w:tplc="09F6854E">
      <w:start w:val="1"/>
      <w:numFmt w:val="bullet"/>
      <w:pStyle w:val="BT-EMEASMCA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BA5117"/>
    <w:multiLevelType w:val="hybridMultilevel"/>
    <w:tmpl w:val="2658863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94941"/>
    <w:multiLevelType w:val="hybridMultilevel"/>
    <w:tmpl w:val="B86C92C0"/>
    <w:lvl w:ilvl="0" w:tplc="1D767F8C">
      <w:start w:val="4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7765734">
    <w:abstractNumId w:val="2"/>
  </w:num>
  <w:num w:numId="2" w16cid:durableId="1718625642">
    <w:abstractNumId w:val="1"/>
  </w:num>
  <w:num w:numId="3" w16cid:durableId="2100523341">
    <w:abstractNumId w:val="5"/>
  </w:num>
  <w:num w:numId="4" w16cid:durableId="932976673">
    <w:abstractNumId w:val="4"/>
  </w:num>
  <w:num w:numId="5" w16cid:durableId="1057558003">
    <w:abstractNumId w:val="3"/>
  </w:num>
  <w:num w:numId="6" w16cid:durableId="629282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115"/>
    <w:rsid w:val="00015E31"/>
    <w:rsid w:val="00063223"/>
    <w:rsid w:val="00093FB5"/>
    <w:rsid w:val="00096B56"/>
    <w:rsid w:val="00103687"/>
    <w:rsid w:val="0010564C"/>
    <w:rsid w:val="00130310"/>
    <w:rsid w:val="00161FAA"/>
    <w:rsid w:val="001739C9"/>
    <w:rsid w:val="00174839"/>
    <w:rsid w:val="001A0E76"/>
    <w:rsid w:val="001A18AF"/>
    <w:rsid w:val="001E1CD6"/>
    <w:rsid w:val="002916A0"/>
    <w:rsid w:val="0029664E"/>
    <w:rsid w:val="002F2D2A"/>
    <w:rsid w:val="003473B9"/>
    <w:rsid w:val="00375F79"/>
    <w:rsid w:val="00391125"/>
    <w:rsid w:val="003A5B68"/>
    <w:rsid w:val="003A60C4"/>
    <w:rsid w:val="003F1EA4"/>
    <w:rsid w:val="00475D4C"/>
    <w:rsid w:val="004A3BE3"/>
    <w:rsid w:val="004D3B65"/>
    <w:rsid w:val="005015CA"/>
    <w:rsid w:val="00554513"/>
    <w:rsid w:val="00595977"/>
    <w:rsid w:val="005A06FF"/>
    <w:rsid w:val="005C65C2"/>
    <w:rsid w:val="005D5DBE"/>
    <w:rsid w:val="006340E6"/>
    <w:rsid w:val="006409B7"/>
    <w:rsid w:val="00654988"/>
    <w:rsid w:val="00663BDB"/>
    <w:rsid w:val="006E0524"/>
    <w:rsid w:val="00707121"/>
    <w:rsid w:val="00716452"/>
    <w:rsid w:val="007B32AE"/>
    <w:rsid w:val="007D04FF"/>
    <w:rsid w:val="008C32CD"/>
    <w:rsid w:val="00946477"/>
    <w:rsid w:val="00947511"/>
    <w:rsid w:val="009A1718"/>
    <w:rsid w:val="009E51FF"/>
    <w:rsid w:val="009F4E5E"/>
    <w:rsid w:val="00A024CA"/>
    <w:rsid w:val="00A82115"/>
    <w:rsid w:val="00AB6A46"/>
    <w:rsid w:val="00B90FF6"/>
    <w:rsid w:val="00BA1455"/>
    <w:rsid w:val="00BA68DD"/>
    <w:rsid w:val="00C046E4"/>
    <w:rsid w:val="00C21608"/>
    <w:rsid w:val="00C340C6"/>
    <w:rsid w:val="00C40E84"/>
    <w:rsid w:val="00C44781"/>
    <w:rsid w:val="00C46F56"/>
    <w:rsid w:val="00C71285"/>
    <w:rsid w:val="00C7784E"/>
    <w:rsid w:val="00D52B99"/>
    <w:rsid w:val="00E50D72"/>
    <w:rsid w:val="00E7340C"/>
    <w:rsid w:val="00ED4540"/>
    <w:rsid w:val="00EE548A"/>
    <w:rsid w:val="00EF6F82"/>
    <w:rsid w:val="00F4185C"/>
    <w:rsid w:val="00F75523"/>
    <w:rsid w:val="00F9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43902"/>
  <w15:chartTrackingRefBased/>
  <w15:docId w15:val="{B71ADC75-2DC2-4F34-B866-5CEF65243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44781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82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82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821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A82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821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821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821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821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821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82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82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82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rsid w:val="00A8211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8211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8211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8211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8211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8211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821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82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82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82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82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8211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8211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8211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82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8211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82115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rsid w:val="00C44781"/>
    <w:rPr>
      <w:rFonts w:cs="Times New Roman"/>
      <w:color w:val="0000FF"/>
      <w:u w:val="single"/>
    </w:rPr>
  </w:style>
  <w:style w:type="paragraph" w:styleId="Porat">
    <w:name w:val="footer"/>
    <w:basedOn w:val="prastasis"/>
    <w:link w:val="PoratDiagrama"/>
    <w:rsid w:val="00C44781"/>
    <w:pPr>
      <w:tabs>
        <w:tab w:val="left" w:pos="567"/>
        <w:tab w:val="center" w:pos="4536"/>
        <w:tab w:val="center" w:pos="8930"/>
      </w:tabs>
    </w:pPr>
    <w:rPr>
      <w:rFonts w:ascii="Helvetica" w:hAnsi="Helvetica"/>
      <w:sz w:val="16"/>
      <w:szCs w:val="20"/>
      <w:lang w:val="cs-CZ"/>
    </w:rPr>
  </w:style>
  <w:style w:type="character" w:customStyle="1" w:styleId="PoratDiagrama">
    <w:name w:val="Poraštė Diagrama"/>
    <w:basedOn w:val="Numatytasispastraiposriftas"/>
    <w:link w:val="Porat"/>
    <w:rsid w:val="00C44781"/>
    <w:rPr>
      <w:rFonts w:ascii="Helvetica" w:eastAsia="Times New Roman" w:hAnsi="Helvetica" w:cs="Times New Roman"/>
      <w:kern w:val="0"/>
      <w:sz w:val="16"/>
      <w:szCs w:val="20"/>
      <w:lang w:val="cs-CZ"/>
      <w14:ligatures w14:val="none"/>
    </w:rPr>
  </w:style>
  <w:style w:type="character" w:styleId="Puslapionumeris">
    <w:name w:val="page number"/>
    <w:uiPriority w:val="99"/>
    <w:rsid w:val="00C44781"/>
    <w:rPr>
      <w:rFonts w:cs="Times New Roman"/>
    </w:rPr>
  </w:style>
  <w:style w:type="paragraph" w:styleId="Antrats">
    <w:name w:val="header"/>
    <w:basedOn w:val="prastasis"/>
    <w:link w:val="AntratsDiagrama"/>
    <w:rsid w:val="00C44781"/>
    <w:pPr>
      <w:tabs>
        <w:tab w:val="left" w:pos="567"/>
        <w:tab w:val="center" w:pos="4153"/>
        <w:tab w:val="right" w:pos="8306"/>
      </w:tabs>
    </w:pPr>
    <w:rPr>
      <w:rFonts w:ascii="Helvetica" w:hAnsi="Helvetica"/>
      <w:sz w:val="20"/>
      <w:szCs w:val="20"/>
      <w:lang w:val="cs-CZ"/>
    </w:rPr>
  </w:style>
  <w:style w:type="character" w:customStyle="1" w:styleId="AntratsDiagrama">
    <w:name w:val="Antraštės Diagrama"/>
    <w:basedOn w:val="Numatytasispastraiposriftas"/>
    <w:link w:val="Antrats"/>
    <w:rsid w:val="00C44781"/>
    <w:rPr>
      <w:rFonts w:ascii="Helvetica" w:eastAsia="Times New Roman" w:hAnsi="Helvetica" w:cs="Times New Roman"/>
      <w:kern w:val="0"/>
      <w:sz w:val="20"/>
      <w:szCs w:val="20"/>
      <w:lang w:val="cs-CZ"/>
      <w14:ligatures w14:val="none"/>
    </w:rPr>
  </w:style>
  <w:style w:type="paragraph" w:customStyle="1" w:styleId="BT-EMEASMCA">
    <w:name w:val="BT- EMEA_SMCA"/>
    <w:basedOn w:val="prastasis"/>
    <w:rsid w:val="00C44781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8</Pages>
  <Words>11917</Words>
  <Characters>6793</Characters>
  <Application>Microsoft Office Word</Application>
  <DocSecurity>0</DocSecurity>
  <Lines>56</Lines>
  <Paragraphs>37</Paragraphs>
  <ScaleCrop>false</ScaleCrop>
  <Company/>
  <LinksUpToDate>false</LinksUpToDate>
  <CharactersWithSpaces>18673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58</cp:revision>
  <dcterms:created xsi:type="dcterms:W3CDTF">2024-03-28T21:41:00Z</dcterms:created>
  <dcterms:modified xsi:type="dcterms:W3CDTF">2024-12-30T09:50:00Z</dcterms:modified>
</cp:coreProperties>
</file>